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 xml:space="preserve">ОБРАЗОВАТЕЛЬНОЕ УЧРЕЖДЕНИЕ ВЫСШЕГО ОБРАЗОВАНИЯ «МОСКОВСКИЙ ГОСУДАРСТВЕННЫЙ ЮРИДИЧЕСКИЙ </w:t>
      </w:r>
    </w:p>
    <w:p w:rsidR="004822BD" w:rsidRPr="00EC0135" w:rsidRDefault="004822BD" w:rsidP="007E756A">
      <w:pPr>
        <w:jc w:val="center"/>
        <w:rPr>
          <w:rFonts w:eastAsia="Calibri"/>
          <w:b/>
          <w:sz w:val="28"/>
          <w:szCs w:val="28"/>
          <w:lang w:val="ru-RU"/>
        </w:rPr>
      </w:pPr>
      <w:r w:rsidRPr="00EC0135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4822BD" w:rsidRPr="00EC0135" w:rsidRDefault="004822BD" w:rsidP="007E756A">
      <w:pPr>
        <w:ind w:right="622"/>
        <w:jc w:val="center"/>
        <w:rPr>
          <w:lang w:val="ru-RU"/>
        </w:rPr>
      </w:pPr>
    </w:p>
    <w:p w:rsidR="004822BD" w:rsidRPr="00EC0135" w:rsidRDefault="004822BD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Оренбургский институт (филиал)</w:t>
      </w:r>
    </w:p>
    <w:p w:rsidR="004822BD" w:rsidRPr="00EC0135" w:rsidRDefault="004822BD" w:rsidP="007E756A">
      <w:pPr>
        <w:pStyle w:val="a3"/>
        <w:rPr>
          <w:sz w:val="26"/>
          <w:lang w:val="ru-RU"/>
        </w:rPr>
      </w:pPr>
    </w:p>
    <w:p w:rsidR="004822BD" w:rsidRPr="00EC0135" w:rsidRDefault="004822BD" w:rsidP="007E756A">
      <w:pPr>
        <w:ind w:right="619"/>
        <w:jc w:val="center"/>
        <w:rPr>
          <w:sz w:val="28"/>
          <w:lang w:val="ru-RU"/>
        </w:rPr>
      </w:pPr>
      <w:r w:rsidRPr="00EC0135">
        <w:rPr>
          <w:sz w:val="28"/>
          <w:lang w:val="ru-RU"/>
        </w:rPr>
        <w:t>Кафедра уголовно-процессуального права и криминалистики</w:t>
      </w:r>
    </w:p>
    <w:p w:rsidR="004822BD" w:rsidRPr="00EC0135" w:rsidRDefault="004822BD" w:rsidP="007E756A">
      <w:pPr>
        <w:pStyle w:val="a3"/>
        <w:rPr>
          <w:b/>
          <w:sz w:val="30"/>
          <w:lang w:val="ru-RU"/>
        </w:rPr>
      </w:pPr>
    </w:p>
    <w:p w:rsidR="004822BD" w:rsidRPr="00EC0135" w:rsidRDefault="004822BD" w:rsidP="007E756A">
      <w:pPr>
        <w:pStyle w:val="a3"/>
        <w:rPr>
          <w:b/>
          <w:i/>
          <w:sz w:val="30"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sz w:val="32"/>
          <w:szCs w:val="32"/>
          <w:lang w:val="ru-RU"/>
        </w:rPr>
      </w:pPr>
      <w:r w:rsidRPr="00EC0135">
        <w:rPr>
          <w:b/>
          <w:sz w:val="32"/>
          <w:szCs w:val="32"/>
          <w:lang w:val="ru-RU"/>
        </w:rPr>
        <w:t xml:space="preserve">РАБОЧАЯ ПРОГРАММА </w:t>
      </w:r>
      <w:r w:rsidR="00620903" w:rsidRPr="00EC0135">
        <w:rPr>
          <w:b/>
          <w:sz w:val="32"/>
          <w:szCs w:val="32"/>
          <w:lang w:val="ru-RU"/>
        </w:rPr>
        <w:t>ПРОИЗВОДСТВЕННОЙ</w:t>
      </w:r>
      <w:r w:rsidRPr="00EC0135">
        <w:rPr>
          <w:b/>
          <w:sz w:val="32"/>
          <w:szCs w:val="32"/>
          <w:lang w:val="ru-RU"/>
        </w:rPr>
        <w:t xml:space="preserve"> ПРАКТИКИ                 </w:t>
      </w:r>
    </w:p>
    <w:p w:rsidR="004822BD" w:rsidRPr="00EC0135" w:rsidRDefault="004822BD" w:rsidP="007E756A">
      <w:pPr>
        <w:pStyle w:val="a3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>М3.</w:t>
      </w:r>
      <w:r w:rsidR="00A231F1" w:rsidRPr="00EC0135">
        <w:rPr>
          <w:b/>
          <w:lang w:val="ru-RU"/>
        </w:rPr>
        <w:t>П</w:t>
      </w:r>
      <w:r w:rsidRPr="00EC0135">
        <w:rPr>
          <w:b/>
          <w:lang w:val="ru-RU"/>
        </w:rPr>
        <w:t>.1.</w:t>
      </w: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>(Год набора - 2019)</w:t>
      </w:r>
    </w:p>
    <w:p w:rsidR="004822BD" w:rsidRPr="00EC0135" w:rsidRDefault="004822BD" w:rsidP="007E756A">
      <w:pPr>
        <w:pStyle w:val="a3"/>
        <w:jc w:val="center"/>
        <w:rPr>
          <w:lang w:val="ru-RU"/>
        </w:rPr>
      </w:pPr>
    </w:p>
    <w:p w:rsidR="004822BD" w:rsidRPr="00EC0135" w:rsidRDefault="004822BD" w:rsidP="007E756A">
      <w:pPr>
        <w:pStyle w:val="a3"/>
        <w:jc w:val="center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Код и наименование 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>направления подготовки:</w:t>
      </w:r>
      <w:r w:rsidRPr="00EC0135">
        <w:rPr>
          <w:lang w:val="ru-RU"/>
        </w:rPr>
        <w:tab/>
        <w:t>40.04.01 Юриспруденция</w:t>
      </w:r>
    </w:p>
    <w:p w:rsidR="004822BD" w:rsidRPr="00EC0135" w:rsidRDefault="004822BD" w:rsidP="007E756A">
      <w:pPr>
        <w:pStyle w:val="a3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Уровень высшего 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>образования:</w:t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  <w:t>уровень магистратуры</w:t>
      </w:r>
    </w:p>
    <w:p w:rsidR="004822BD" w:rsidRPr="00EC0135" w:rsidRDefault="004822BD" w:rsidP="007E756A">
      <w:pPr>
        <w:pStyle w:val="a3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Направленность </w:t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  <w:t>Магистр уголовного права</w:t>
      </w:r>
      <w:r w:rsidR="00335CDC" w:rsidRPr="00EC0135">
        <w:rPr>
          <w:lang w:val="ru-RU"/>
        </w:rPr>
        <w:t xml:space="preserve"> и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(профиль) ООП ВО: </w:t>
      </w:r>
      <w:r w:rsidRPr="00EC0135">
        <w:rPr>
          <w:lang w:val="ru-RU"/>
        </w:rPr>
        <w:tab/>
        <w:t xml:space="preserve">          уголовного судопроизводства</w:t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ab/>
      </w: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 xml:space="preserve">Формы  обучения: </w:t>
      </w:r>
      <w:r w:rsidRPr="00EC0135">
        <w:rPr>
          <w:lang w:val="ru-RU"/>
        </w:rPr>
        <w:tab/>
        <w:t xml:space="preserve">          очная, заочная</w:t>
      </w:r>
    </w:p>
    <w:p w:rsidR="004822BD" w:rsidRPr="00EC0135" w:rsidRDefault="004822BD" w:rsidP="007E756A">
      <w:pPr>
        <w:pStyle w:val="a3"/>
        <w:rPr>
          <w:lang w:val="ru-RU"/>
        </w:rPr>
      </w:pPr>
    </w:p>
    <w:p w:rsidR="004822BD" w:rsidRPr="00EC0135" w:rsidRDefault="004822BD" w:rsidP="007E756A">
      <w:pPr>
        <w:pStyle w:val="a3"/>
        <w:rPr>
          <w:lang w:val="ru-RU"/>
        </w:rPr>
      </w:pPr>
      <w:r w:rsidRPr="00EC0135">
        <w:rPr>
          <w:lang w:val="ru-RU"/>
        </w:rPr>
        <w:t>Квалификация (степень):</w:t>
      </w:r>
      <w:r w:rsidRPr="00EC0135">
        <w:rPr>
          <w:lang w:val="ru-RU"/>
        </w:rPr>
        <w:tab/>
        <w:t>магистр</w:t>
      </w:r>
    </w:p>
    <w:p w:rsidR="004822BD" w:rsidRPr="00EC0135" w:rsidRDefault="004822BD" w:rsidP="007E756A">
      <w:pPr>
        <w:pStyle w:val="a3"/>
        <w:rPr>
          <w:i/>
          <w:lang w:val="ru-RU"/>
        </w:rPr>
      </w:pPr>
    </w:p>
    <w:p w:rsidR="004822BD" w:rsidRPr="00EC0135" w:rsidRDefault="004822BD" w:rsidP="007E756A">
      <w:pPr>
        <w:pStyle w:val="a3"/>
        <w:rPr>
          <w:b/>
          <w:i/>
          <w:sz w:val="30"/>
          <w:lang w:val="ru-RU"/>
        </w:rPr>
      </w:pPr>
    </w:p>
    <w:p w:rsidR="004822BD" w:rsidRPr="00EC0135" w:rsidRDefault="004822BD" w:rsidP="007E756A">
      <w:pPr>
        <w:pStyle w:val="a3"/>
        <w:rPr>
          <w:b/>
          <w:i/>
          <w:sz w:val="30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                                                            </w:t>
      </w: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rPr>
          <w:sz w:val="28"/>
          <w:szCs w:val="28"/>
          <w:lang w:val="ru-RU"/>
        </w:rPr>
      </w:pPr>
    </w:p>
    <w:p w:rsidR="004822BD" w:rsidRPr="00EC0135" w:rsidRDefault="004822BD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Оренбург</w:t>
      </w:r>
    </w:p>
    <w:p w:rsidR="004822BD" w:rsidRPr="00EC0135" w:rsidRDefault="004822BD" w:rsidP="007E756A">
      <w:pPr>
        <w:ind w:firstLine="720"/>
        <w:rPr>
          <w:sz w:val="28"/>
          <w:szCs w:val="28"/>
          <w:lang w:val="ru-RU"/>
        </w:rPr>
        <w:sectPr w:rsidR="004822BD" w:rsidRPr="00EC0135" w:rsidSect="004822BD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 w:rsidRPr="00EC0135">
        <w:rPr>
          <w:sz w:val="28"/>
          <w:szCs w:val="28"/>
          <w:lang w:val="ru-RU"/>
        </w:rPr>
        <w:t xml:space="preserve">                                                 2019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  <w:r w:rsidRPr="00EC0135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</w:p>
    <w:p w:rsidR="004822BD" w:rsidRPr="00EC0135" w:rsidRDefault="004822BD" w:rsidP="007E756A">
      <w:pPr>
        <w:pStyle w:val="a3"/>
        <w:suppressAutoHyphens/>
        <w:rPr>
          <w:lang w:val="ru-RU"/>
        </w:rPr>
      </w:pPr>
      <w:r w:rsidRPr="00EC0135">
        <w:rPr>
          <w:lang w:val="ru-RU"/>
        </w:rPr>
        <w:t xml:space="preserve">Автор: </w:t>
      </w:r>
      <w:r w:rsidR="00322682" w:rsidRPr="00EC0135">
        <w:rPr>
          <w:b/>
          <w:lang w:val="ru-RU"/>
        </w:rPr>
        <w:t>Шмелева</w:t>
      </w:r>
      <w:r w:rsidRPr="00EC0135">
        <w:rPr>
          <w:b/>
          <w:lang w:val="ru-RU"/>
        </w:rPr>
        <w:t xml:space="preserve"> Е.</w:t>
      </w:r>
      <w:r w:rsidR="00322682" w:rsidRPr="00EC0135">
        <w:rPr>
          <w:b/>
          <w:lang w:val="ru-RU"/>
        </w:rPr>
        <w:t>С</w:t>
      </w:r>
      <w:r w:rsidRPr="00EC0135">
        <w:rPr>
          <w:b/>
          <w:lang w:val="ru-RU"/>
        </w:rPr>
        <w:t>.-</w:t>
      </w:r>
      <w:r w:rsidRPr="00EC0135">
        <w:rPr>
          <w:lang w:val="ru-RU"/>
        </w:rPr>
        <w:t xml:space="preserve"> кандидат юридических наук, </w:t>
      </w:r>
      <w:r w:rsidR="00322682" w:rsidRPr="00EC0135">
        <w:rPr>
          <w:lang w:val="ru-RU"/>
        </w:rPr>
        <w:t>доцент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  <w:r w:rsidRPr="00EC0135">
        <w:rPr>
          <w:lang w:val="ru-RU"/>
        </w:rPr>
        <w:t xml:space="preserve">Рецензенты: </w:t>
      </w:r>
      <w:r w:rsidR="00322682" w:rsidRPr="00EC0135">
        <w:rPr>
          <w:b/>
          <w:lang w:val="ru-RU"/>
        </w:rPr>
        <w:t>Резепкин</w:t>
      </w:r>
      <w:r w:rsidRPr="00EC0135">
        <w:rPr>
          <w:b/>
          <w:lang w:val="ru-RU"/>
        </w:rPr>
        <w:t xml:space="preserve"> А.</w:t>
      </w:r>
      <w:r w:rsidR="00322682" w:rsidRPr="00EC0135">
        <w:rPr>
          <w:b/>
          <w:lang w:val="ru-RU"/>
        </w:rPr>
        <w:t>М</w:t>
      </w:r>
      <w:r w:rsidRPr="00EC0135">
        <w:rPr>
          <w:b/>
          <w:lang w:val="ru-RU"/>
        </w:rPr>
        <w:t>.-</w:t>
      </w:r>
      <w:r w:rsidRPr="00EC0135">
        <w:rPr>
          <w:lang w:val="ru-RU"/>
        </w:rPr>
        <w:t xml:space="preserve"> кандидат юридических наук, доцент</w:t>
      </w:r>
    </w:p>
    <w:p w:rsidR="004822BD" w:rsidRPr="00EC0135" w:rsidRDefault="004822BD" w:rsidP="007E756A">
      <w:pPr>
        <w:pStyle w:val="a3"/>
        <w:ind w:right="2"/>
        <w:rPr>
          <w:lang w:val="ru-RU"/>
        </w:rPr>
      </w:pPr>
      <w:r w:rsidRPr="00EC0135">
        <w:rPr>
          <w:lang w:val="ru-RU"/>
        </w:rPr>
        <w:tab/>
      </w:r>
      <w:r w:rsidRPr="00EC0135">
        <w:rPr>
          <w:lang w:val="ru-RU"/>
        </w:rPr>
        <w:tab/>
        <w:t xml:space="preserve"> </w:t>
      </w:r>
      <w:r w:rsidRPr="00EC0135">
        <w:rPr>
          <w:b/>
          <w:lang w:val="ru-RU"/>
        </w:rPr>
        <w:t xml:space="preserve">Жеребятьев И.В. - </w:t>
      </w:r>
      <w:r w:rsidRPr="00EC0135">
        <w:rPr>
          <w:lang w:val="ru-RU"/>
        </w:rPr>
        <w:t xml:space="preserve">кандидат юридических наук, </w:t>
      </w:r>
    </w:p>
    <w:p w:rsidR="004822BD" w:rsidRPr="00EC0135" w:rsidRDefault="004822BD" w:rsidP="007E756A">
      <w:pPr>
        <w:pStyle w:val="a3"/>
        <w:ind w:left="1440" w:right="2"/>
        <w:rPr>
          <w:lang w:val="ru-RU"/>
        </w:rPr>
      </w:pPr>
      <w:r w:rsidRPr="00EC0135">
        <w:rPr>
          <w:lang w:val="ru-RU"/>
        </w:rPr>
        <w:t xml:space="preserve"> мировой судья судебного участка №1 Ленинского района  </w:t>
      </w:r>
    </w:p>
    <w:p w:rsidR="004822BD" w:rsidRPr="00EC0135" w:rsidRDefault="004822BD" w:rsidP="007E756A">
      <w:pPr>
        <w:pStyle w:val="a3"/>
        <w:ind w:left="1440" w:right="2"/>
        <w:rPr>
          <w:lang w:val="ru-RU"/>
        </w:rPr>
      </w:pPr>
      <w:r w:rsidRPr="00EC0135">
        <w:rPr>
          <w:lang w:val="ru-RU"/>
        </w:rPr>
        <w:t xml:space="preserve"> г. Оренбурга</w:t>
      </w:r>
    </w:p>
    <w:p w:rsidR="004822BD" w:rsidRPr="00EC0135" w:rsidRDefault="004822BD" w:rsidP="007E756A">
      <w:pPr>
        <w:pStyle w:val="a3"/>
        <w:ind w:left="1440" w:right="2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1B4C34" w:rsidP="007E756A">
      <w:pPr>
        <w:pStyle w:val="a3"/>
        <w:spacing w:line="319" w:lineRule="exact"/>
        <w:rPr>
          <w:lang w:val="ru-RU"/>
        </w:rPr>
      </w:pPr>
      <w:r w:rsidRPr="00EC0135">
        <w:rPr>
          <w:b/>
          <w:lang w:val="ru-RU"/>
        </w:rPr>
        <w:t xml:space="preserve">Шмелева </w:t>
      </w:r>
      <w:r w:rsidR="004822BD" w:rsidRPr="00EC0135">
        <w:rPr>
          <w:b/>
          <w:lang w:val="ru-RU"/>
        </w:rPr>
        <w:t>Е.</w:t>
      </w:r>
      <w:r w:rsidRPr="00EC0135">
        <w:rPr>
          <w:b/>
          <w:lang w:val="ru-RU"/>
        </w:rPr>
        <w:t>С</w:t>
      </w:r>
      <w:r w:rsidR="004822BD" w:rsidRPr="00EC0135">
        <w:rPr>
          <w:b/>
          <w:lang w:val="ru-RU"/>
        </w:rPr>
        <w:t>.</w:t>
      </w:r>
    </w:p>
    <w:p w:rsidR="004822BD" w:rsidRPr="00EC0135" w:rsidRDefault="0036305B" w:rsidP="007E756A">
      <w:pPr>
        <w:pStyle w:val="a3"/>
        <w:spacing w:line="319" w:lineRule="exact"/>
        <w:rPr>
          <w:lang w:val="ru-RU"/>
        </w:rPr>
      </w:pPr>
      <w:r w:rsidRPr="00EC0135">
        <w:rPr>
          <w:lang w:val="ru-RU"/>
        </w:rPr>
        <w:t>Производственная</w:t>
      </w:r>
      <w:r w:rsidR="004822BD" w:rsidRPr="00EC0135">
        <w:rPr>
          <w:lang w:val="ru-RU"/>
        </w:rPr>
        <w:t xml:space="preserve"> практика / Е.</w:t>
      </w:r>
      <w:r w:rsidRPr="00EC0135">
        <w:rPr>
          <w:lang w:val="ru-RU"/>
        </w:rPr>
        <w:t>С</w:t>
      </w:r>
      <w:r w:rsidR="004822BD" w:rsidRPr="00EC0135">
        <w:rPr>
          <w:lang w:val="ru-RU"/>
        </w:rPr>
        <w:t xml:space="preserve">. </w:t>
      </w:r>
      <w:r w:rsidRPr="00EC0135">
        <w:rPr>
          <w:lang w:val="ru-RU"/>
        </w:rPr>
        <w:t>Шмелева</w:t>
      </w:r>
      <w:r w:rsidR="004822BD" w:rsidRPr="00EC0135">
        <w:rPr>
          <w:lang w:val="ru-RU"/>
        </w:rPr>
        <w:t>. - М.: Издательский центр Университета имени О.Е. Кутафина (МГЮА), 2019.</w:t>
      </w: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sz w:val="30"/>
          <w:lang w:val="ru-RU"/>
        </w:rPr>
      </w:pPr>
    </w:p>
    <w:p w:rsidR="004822BD" w:rsidRPr="00EC0135" w:rsidRDefault="004822BD" w:rsidP="007E756A">
      <w:pPr>
        <w:pStyle w:val="a3"/>
        <w:spacing w:line="276" w:lineRule="auto"/>
        <w:ind w:right="-140"/>
        <w:jc w:val="both"/>
        <w:rPr>
          <w:lang w:val="ru-RU"/>
        </w:rPr>
      </w:pPr>
    </w:p>
    <w:p w:rsidR="004822BD" w:rsidRPr="00EC0135" w:rsidRDefault="004822BD" w:rsidP="007E756A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EC0135">
        <w:rPr>
          <w:lang w:val="ru-RU"/>
        </w:rPr>
        <w:t>Программа составлена в соответствии с требованиями ФГОС В</w:t>
      </w:r>
      <w:r w:rsidR="00982B18" w:rsidRPr="00EC0135">
        <w:rPr>
          <w:lang w:val="ru-RU"/>
        </w:rPr>
        <w:t>П</w:t>
      </w:r>
      <w:r w:rsidRPr="00EC0135">
        <w:rPr>
          <w:lang w:val="ru-RU"/>
        </w:rPr>
        <w:t>О по направлению подготовки 40.04.01 Юриспруденция (уровень магистратуры), утв. приказом Министерства образования и науки РФ от 14 декабря 2010 г. № 1763.</w:t>
      </w:r>
    </w:p>
    <w:p w:rsidR="004822BD" w:rsidRPr="00EC0135" w:rsidRDefault="004822BD" w:rsidP="007E756A">
      <w:pPr>
        <w:pStyle w:val="a3"/>
        <w:ind w:right="-140" w:firstLine="709"/>
        <w:rPr>
          <w:b/>
          <w:sz w:val="20"/>
          <w:lang w:val="ru-RU"/>
        </w:rPr>
      </w:pPr>
    </w:p>
    <w:p w:rsidR="004822BD" w:rsidRPr="00EC0135" w:rsidRDefault="004822BD" w:rsidP="007E756A">
      <w:pPr>
        <w:pStyle w:val="a3"/>
        <w:ind w:right="-140" w:firstLine="709"/>
        <w:rPr>
          <w:b/>
          <w:sz w:val="20"/>
          <w:lang w:val="ru-RU"/>
        </w:rPr>
      </w:pPr>
    </w:p>
    <w:p w:rsidR="004822BD" w:rsidRPr="00EC0135" w:rsidRDefault="004822BD" w:rsidP="007E756A">
      <w:pPr>
        <w:pStyle w:val="a3"/>
        <w:spacing w:line="276" w:lineRule="auto"/>
        <w:ind w:right="-140"/>
        <w:rPr>
          <w:lang w:val="ru-RU"/>
        </w:rPr>
      </w:pPr>
      <w:r w:rsidRPr="00EC0135">
        <w:rPr>
          <w:lang w:val="ru-RU"/>
        </w:rPr>
        <w:t>© Университет имени О. Е. Кутафина (МГЮА), 2019</w:t>
      </w:r>
    </w:p>
    <w:p w:rsidR="004822BD" w:rsidRPr="00EC0135" w:rsidRDefault="004822BD" w:rsidP="007E756A">
      <w:pPr>
        <w:pStyle w:val="a3"/>
        <w:spacing w:line="276" w:lineRule="auto"/>
        <w:ind w:right="2"/>
        <w:rPr>
          <w:lang w:val="ru-RU"/>
        </w:rPr>
        <w:sectPr w:rsidR="004822BD" w:rsidRPr="00EC0135" w:rsidSect="00D278CA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EC0135">
        <w:rPr>
          <w:lang w:val="ru-RU"/>
        </w:rPr>
        <w:t>© Оренбургский институт (филиал) Университета имени О.Е. Кутафина (МГЮА), 2019</w:t>
      </w:r>
    </w:p>
    <w:p w:rsidR="004822BD" w:rsidRPr="00EC0135" w:rsidRDefault="004822BD" w:rsidP="007E756A">
      <w:pPr>
        <w:pStyle w:val="a3"/>
        <w:ind w:firstLine="720"/>
        <w:rPr>
          <w:sz w:val="16"/>
          <w:lang w:val="ru-RU"/>
        </w:rPr>
      </w:pPr>
    </w:p>
    <w:p w:rsidR="00CB37F2" w:rsidRPr="00EC6F9E" w:rsidRDefault="00CB37F2" w:rsidP="007E756A">
      <w:pPr>
        <w:pStyle w:val="1"/>
        <w:ind w:left="0" w:right="2"/>
        <w:jc w:val="center"/>
        <w:rPr>
          <w:sz w:val="24"/>
          <w:szCs w:val="24"/>
          <w:lang w:val="ru-RU"/>
        </w:rPr>
      </w:pPr>
      <w:r w:rsidRPr="00EC6F9E">
        <w:rPr>
          <w:sz w:val="24"/>
          <w:szCs w:val="24"/>
          <w:lang w:val="ru-RU"/>
        </w:rPr>
        <w:t xml:space="preserve">ОГЛАВЛЕНИЕ </w:t>
      </w:r>
    </w:p>
    <w:p w:rsidR="00CB37F2" w:rsidRPr="00EC6F9E" w:rsidRDefault="00CB37F2" w:rsidP="007E756A">
      <w:pPr>
        <w:pStyle w:val="1"/>
        <w:ind w:left="0" w:right="2"/>
        <w:jc w:val="center"/>
        <w:rPr>
          <w:sz w:val="24"/>
          <w:szCs w:val="24"/>
          <w:lang w:val="ru-RU"/>
        </w:rPr>
      </w:pPr>
    </w:p>
    <w:p w:rsidR="00CB37F2" w:rsidRPr="00EC6F9E" w:rsidRDefault="00CB37F2" w:rsidP="007E756A">
      <w:pPr>
        <w:pStyle w:val="a3"/>
        <w:ind w:firstLine="720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"/>
        <w:gridCol w:w="7810"/>
        <w:gridCol w:w="456"/>
      </w:tblGrid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ОБЩИЕ ПОЛОЖЕНИЯ ……………………...……………………………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</w:rPr>
            </w:pPr>
            <w:r w:rsidRPr="00EC6F9E">
              <w:rPr>
                <w:sz w:val="24"/>
                <w:szCs w:val="24"/>
              </w:rPr>
              <w:t>4</w:t>
            </w:r>
          </w:p>
        </w:tc>
      </w:tr>
      <w:tr w:rsidR="00EC6F9E" w:rsidRPr="00B92C09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Цели и задачи освоения производственной практики</w:t>
            </w:r>
            <w:r w:rsidR="00B92C09">
              <w:rPr>
                <w:sz w:val="24"/>
                <w:szCs w:val="24"/>
                <w:lang w:val="ru-RU"/>
              </w:rPr>
              <w:t>……………………</w:t>
            </w:r>
            <w:r w:rsidR="00120C4A">
              <w:rPr>
                <w:sz w:val="24"/>
                <w:szCs w:val="24"/>
                <w:lang w:val="ru-RU"/>
              </w:rPr>
              <w:t>…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</w:t>
            </w:r>
          </w:p>
        </w:tc>
      </w:tr>
      <w:tr w:rsidR="00EC6F9E" w:rsidRPr="00B92C09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35" w:type="dxa"/>
          </w:tcPr>
          <w:p w:rsidR="00CB37F2" w:rsidRPr="00EC6F9E" w:rsidRDefault="00CB37F2" w:rsidP="00961D49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Место производственной практики в структуре ООП ВО ……………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5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6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Планируемые результаты освоения производственной практики………</w:t>
            </w:r>
            <w:r w:rsidR="00B92C09">
              <w:rPr>
                <w:sz w:val="24"/>
                <w:szCs w:val="24"/>
                <w:lang w:val="ru-RU"/>
              </w:rPr>
              <w:t>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6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7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СТРУКТУРА ПРОИЗВОДСТВЕННОЙ ПРАКТИКИ…………………</w:t>
            </w:r>
            <w:r w:rsidR="005A4BBE">
              <w:rPr>
                <w:sz w:val="24"/>
                <w:szCs w:val="24"/>
                <w:lang w:val="ru-RU"/>
              </w:rPr>
              <w:t>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11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Программа </w:t>
            </w:r>
            <w:r w:rsidRPr="008C7178">
              <w:rPr>
                <w:sz w:val="24"/>
                <w:szCs w:val="24"/>
                <w:lang w:val="ru-RU"/>
              </w:rPr>
              <w:t>произв</w:t>
            </w:r>
            <w:r w:rsidRPr="00EC6F9E">
              <w:rPr>
                <w:sz w:val="24"/>
                <w:szCs w:val="24"/>
                <w:lang w:val="ru-RU"/>
              </w:rPr>
              <w:t>одственной практики………………………………...</w:t>
            </w:r>
            <w:r w:rsidR="006B2BD9">
              <w:rPr>
                <w:sz w:val="24"/>
                <w:szCs w:val="24"/>
                <w:lang w:val="ru-RU"/>
              </w:rPr>
              <w:t>....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11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Содержание производственной практики…..…………………………...</w:t>
            </w:r>
            <w:r w:rsidR="006B2BD9">
              <w:rPr>
                <w:sz w:val="24"/>
                <w:szCs w:val="24"/>
                <w:lang w:val="ru-RU"/>
              </w:rPr>
              <w:t>....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12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Формы отчетности …………………………………...….…………</w:t>
            </w:r>
            <w:r w:rsidR="006B2BD9">
              <w:rPr>
                <w:sz w:val="24"/>
                <w:szCs w:val="24"/>
                <w:lang w:val="ru-RU"/>
              </w:rPr>
              <w:t>………</w:t>
            </w:r>
            <w:r w:rsidR="00120C4A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13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</w:rPr>
            </w:pPr>
            <w:r w:rsidRPr="00EC6F9E"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ОЦЕНОЧНЫЕ МАТЕРИАЛЫ …………………………...……...…………</w:t>
            </w:r>
            <w:r w:rsidR="00120C4A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14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</w:t>
            </w:r>
            <w:r w:rsidR="00120C4A">
              <w:rPr>
                <w:sz w:val="24"/>
                <w:szCs w:val="24"/>
                <w:lang w:val="ru-RU"/>
              </w:rPr>
              <w:t>…..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14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на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различных этапах их формирования, описание шкал оценивания ………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17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обучающегося </w:t>
            </w:r>
            <w:r w:rsidRPr="00EC6F9E"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оценкой)…………</w:t>
            </w:r>
            <w:r w:rsidR="001E3245">
              <w:rPr>
                <w:spacing w:val="-2"/>
                <w:sz w:val="24"/>
                <w:szCs w:val="24"/>
                <w:lang w:val="ru-RU"/>
              </w:rPr>
              <w:t>………...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18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характеризующих этапы формирования компетенций </w:t>
            </w:r>
            <w:r w:rsidR="00EF400C">
              <w:rPr>
                <w:sz w:val="24"/>
                <w:szCs w:val="24"/>
                <w:lang w:val="ru-RU"/>
              </w:rPr>
              <w:t>при проведении промежуточного контроля…………………………………………………..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19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</w:rPr>
              <w:t>I</w:t>
            </w:r>
            <w:r w:rsidRPr="00EC6F9E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УЧЕБНО-МЕТОДИЧЕСКОЕ ОБЕСПЕЧЕНИЕ …………………………...</w:t>
            </w:r>
            <w:r w:rsidR="001E3245">
              <w:rPr>
                <w:sz w:val="24"/>
                <w:szCs w:val="24"/>
                <w:lang w:val="ru-RU"/>
              </w:rPr>
              <w:t>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20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20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</w:t>
            </w:r>
            <w:r w:rsidR="001E3245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21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</w:t>
            </w:r>
            <w:r w:rsidR="001E3245">
              <w:rPr>
                <w:sz w:val="24"/>
                <w:szCs w:val="24"/>
                <w:lang w:val="ru-RU"/>
              </w:rPr>
              <w:t>….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27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«Интернет», необходимых для освоения </w:t>
            </w:r>
            <w:r w:rsidR="00FE6720">
              <w:rPr>
                <w:sz w:val="24"/>
                <w:szCs w:val="24"/>
                <w:lang w:val="ru-RU"/>
              </w:rPr>
              <w:t>производственной практики………………………………………………….</w:t>
            </w:r>
            <w:r w:rsidRPr="00EC6F9E">
              <w:rPr>
                <w:sz w:val="24"/>
                <w:szCs w:val="24"/>
                <w:lang w:val="ru-RU"/>
              </w:rPr>
              <w:t>…………………...</w:t>
            </w:r>
            <w:r w:rsidR="001E3245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29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при </w:t>
            </w:r>
          </w:p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осуществлении образовательного процесса по прохождению </w:t>
            </w:r>
            <w:r w:rsidR="009D0359">
              <w:rPr>
                <w:sz w:val="24"/>
                <w:szCs w:val="24"/>
                <w:lang w:val="ru-RU"/>
              </w:rPr>
              <w:t xml:space="preserve">производственной </w:t>
            </w:r>
            <w:r w:rsidRPr="00EC6F9E">
              <w:rPr>
                <w:sz w:val="24"/>
                <w:szCs w:val="24"/>
                <w:lang w:val="ru-RU"/>
              </w:rPr>
              <w:t>практики, включая перечень программного обеспечения и информационных справочных систем…………………………………………</w:t>
            </w:r>
            <w:r w:rsidR="009D0359">
              <w:rPr>
                <w:sz w:val="24"/>
                <w:szCs w:val="24"/>
                <w:lang w:val="ru-RU"/>
              </w:rPr>
              <w:t>………………………....</w:t>
            </w:r>
            <w:r w:rsidRPr="00EC6F9E">
              <w:rPr>
                <w:sz w:val="24"/>
                <w:szCs w:val="24"/>
                <w:lang w:val="ru-RU"/>
              </w:rPr>
              <w:t>……...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29</w:t>
            </w:r>
          </w:p>
        </w:tc>
      </w:tr>
      <w:tr w:rsidR="00EC6F9E" w:rsidRPr="00EC6F9E" w:rsidTr="001918A8">
        <w:tc>
          <w:tcPr>
            <w:tcW w:w="983" w:type="dxa"/>
          </w:tcPr>
          <w:p w:rsidR="00CB37F2" w:rsidRPr="00EC6F9E" w:rsidRDefault="00CB37F2" w:rsidP="007E756A">
            <w:pPr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35" w:type="dxa"/>
          </w:tcPr>
          <w:p w:rsidR="00CB37F2" w:rsidRPr="00EC6F9E" w:rsidRDefault="00CB37F2" w:rsidP="007E756A">
            <w:pPr>
              <w:ind w:left="-18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 xml:space="preserve">МАТЕРИАЛЬНО-ТЕХНИЧЕСКОЕ ОБЕСПЕЧЕНИЕ </w:t>
            </w:r>
            <w:r w:rsidR="00A76839">
              <w:rPr>
                <w:sz w:val="24"/>
                <w:szCs w:val="24"/>
                <w:lang w:val="ru-RU"/>
              </w:rPr>
              <w:t>ПРОИЗВОДСТВЕННОЙ ПРАКТИКИ………………..</w:t>
            </w:r>
            <w:r w:rsidRPr="00EC6F9E">
              <w:rPr>
                <w:sz w:val="24"/>
                <w:szCs w:val="24"/>
                <w:lang w:val="ru-RU"/>
              </w:rPr>
              <w:t>……………………</w:t>
            </w:r>
            <w:r w:rsidR="003B09C9">
              <w:rPr>
                <w:sz w:val="24"/>
                <w:szCs w:val="24"/>
                <w:lang w:val="ru-RU"/>
              </w:rPr>
              <w:t>...</w:t>
            </w:r>
          </w:p>
        </w:tc>
        <w:tc>
          <w:tcPr>
            <w:tcW w:w="456" w:type="dxa"/>
          </w:tcPr>
          <w:p w:rsidR="00CB37F2" w:rsidRPr="00EC6F9E" w:rsidRDefault="00CB37F2" w:rsidP="007E756A">
            <w:pPr>
              <w:jc w:val="center"/>
              <w:rPr>
                <w:sz w:val="24"/>
                <w:szCs w:val="24"/>
                <w:lang w:val="ru-RU"/>
              </w:rPr>
            </w:pPr>
            <w:r w:rsidRPr="00EC6F9E">
              <w:rPr>
                <w:sz w:val="24"/>
                <w:szCs w:val="24"/>
                <w:lang w:val="ru-RU"/>
              </w:rPr>
              <w:t>30</w:t>
            </w:r>
          </w:p>
        </w:tc>
      </w:tr>
      <w:tr w:rsidR="0016391E" w:rsidRPr="00EC6F9E" w:rsidTr="001918A8">
        <w:tc>
          <w:tcPr>
            <w:tcW w:w="983" w:type="dxa"/>
          </w:tcPr>
          <w:p w:rsidR="0016391E" w:rsidRPr="00EC6F9E" w:rsidRDefault="0016391E" w:rsidP="007E756A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</w:t>
            </w:r>
            <w:r w:rsidRPr="00EC6F9E">
              <w:rPr>
                <w:sz w:val="24"/>
                <w:szCs w:val="24"/>
                <w:lang w:val="ru-RU"/>
              </w:rPr>
              <w:t>I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7635" w:type="dxa"/>
          </w:tcPr>
          <w:p w:rsidR="0016391E" w:rsidRPr="00EC6F9E" w:rsidRDefault="0016391E" w:rsidP="007E756A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ПРИЛОЖЕНИЕ………………………………………………………………...</w:t>
            </w:r>
          </w:p>
        </w:tc>
        <w:tc>
          <w:tcPr>
            <w:tcW w:w="456" w:type="dxa"/>
          </w:tcPr>
          <w:p w:rsidR="0016391E" w:rsidRPr="00EC6F9E" w:rsidRDefault="0016391E" w:rsidP="007E756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</w:tbl>
    <w:p w:rsidR="00CB37F2" w:rsidRPr="00EC6F9E" w:rsidRDefault="00CB37F2" w:rsidP="007E756A">
      <w:pPr>
        <w:ind w:firstLine="720"/>
        <w:jc w:val="center"/>
        <w:rPr>
          <w:sz w:val="24"/>
          <w:szCs w:val="24"/>
          <w:lang w:val="ru-RU"/>
        </w:rPr>
      </w:pPr>
    </w:p>
    <w:p w:rsidR="004822BD" w:rsidRPr="00EC6F9E" w:rsidRDefault="004822BD" w:rsidP="007E756A">
      <w:pPr>
        <w:ind w:firstLine="720"/>
        <w:jc w:val="center"/>
        <w:rPr>
          <w:sz w:val="24"/>
          <w:szCs w:val="24"/>
          <w:lang w:val="ru-RU"/>
        </w:rPr>
      </w:pPr>
    </w:p>
    <w:p w:rsidR="004822BD" w:rsidRPr="00EC6F9E" w:rsidRDefault="004822BD" w:rsidP="007E756A">
      <w:pPr>
        <w:ind w:firstLine="720"/>
        <w:jc w:val="center"/>
        <w:rPr>
          <w:sz w:val="24"/>
          <w:szCs w:val="24"/>
          <w:lang w:val="ru-RU"/>
        </w:rPr>
      </w:pPr>
    </w:p>
    <w:p w:rsidR="004822BD" w:rsidRPr="00EC6F9E" w:rsidRDefault="004822BD" w:rsidP="007E756A">
      <w:pPr>
        <w:ind w:firstLine="720"/>
        <w:jc w:val="center"/>
        <w:rPr>
          <w:sz w:val="24"/>
          <w:szCs w:val="24"/>
          <w:lang w:val="ru-RU"/>
        </w:rPr>
        <w:sectPr w:rsidR="004822BD" w:rsidRPr="00EC6F9E" w:rsidSect="00D278CA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4822BD" w:rsidRPr="00EC0135" w:rsidRDefault="004822BD" w:rsidP="007E756A">
      <w:pPr>
        <w:pStyle w:val="a3"/>
        <w:ind w:firstLine="720"/>
        <w:rPr>
          <w:b/>
          <w:sz w:val="16"/>
          <w:lang w:val="ru-RU"/>
        </w:rPr>
      </w:pPr>
    </w:p>
    <w:p w:rsidR="004822BD" w:rsidRPr="00EC0135" w:rsidRDefault="004822BD" w:rsidP="007E756A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EC0135">
        <w:rPr>
          <w:b/>
          <w:sz w:val="28"/>
          <w:lang w:val="ru-RU"/>
        </w:rPr>
        <w:t>ОБЩИЕ ПОЛОЖЕНИЯ.</w:t>
      </w:r>
    </w:p>
    <w:p w:rsidR="004822BD" w:rsidRPr="00EC0135" w:rsidRDefault="004822BD" w:rsidP="007E756A">
      <w:pPr>
        <w:pStyle w:val="a3"/>
        <w:jc w:val="center"/>
        <w:rPr>
          <w:b/>
          <w:sz w:val="37"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1.1. Цели и задачи освоения </w:t>
      </w:r>
      <w:r w:rsidR="00EA6431" w:rsidRPr="00EC0135">
        <w:rPr>
          <w:b/>
          <w:lang w:val="ru-RU"/>
        </w:rPr>
        <w:t>производственной</w:t>
      </w:r>
      <w:r w:rsidRPr="00EC0135">
        <w:rPr>
          <w:b/>
          <w:lang w:val="ru-RU"/>
        </w:rPr>
        <w:t xml:space="preserve"> практики</w:t>
      </w:r>
    </w:p>
    <w:p w:rsidR="004822BD" w:rsidRPr="00EC0135" w:rsidRDefault="004822BD" w:rsidP="007E756A">
      <w:pPr>
        <w:pStyle w:val="a3"/>
        <w:suppressAutoHyphens/>
        <w:ind w:left="821" w:firstLine="720"/>
        <w:rPr>
          <w:b/>
          <w:lang w:val="ru-RU"/>
        </w:rPr>
      </w:pPr>
    </w:p>
    <w:p w:rsidR="00401F03" w:rsidRPr="00914161" w:rsidRDefault="00FF0B16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914161">
        <w:rPr>
          <w:b/>
          <w:sz w:val="28"/>
          <w:szCs w:val="28"/>
          <w:lang w:val="ru-RU"/>
        </w:rPr>
        <w:t>Целью</w:t>
      </w:r>
      <w:r w:rsidRPr="00914161">
        <w:rPr>
          <w:sz w:val="28"/>
          <w:szCs w:val="28"/>
          <w:lang w:val="ru-RU"/>
        </w:rPr>
        <w:t xml:space="preserve"> освоения производственной практики </w:t>
      </w:r>
      <w:r w:rsidR="00EB4144">
        <w:rPr>
          <w:color w:val="000000"/>
          <w:sz w:val="28"/>
          <w:szCs w:val="28"/>
          <w:lang w:val="ru-RU"/>
        </w:rPr>
        <w:t>является профессионально-</w:t>
      </w:r>
      <w:r w:rsidR="00401F03" w:rsidRPr="00914161">
        <w:rPr>
          <w:color w:val="000000"/>
          <w:sz w:val="28"/>
          <w:szCs w:val="28"/>
          <w:lang w:val="ru-RU"/>
        </w:rPr>
        <w:t>компетентностная подготовка обучающихся к самостоятельной работе посредством организации и апробации результатов собственного научного исследования и иных смежных наработок, овладения навыками применения методов научного исследования в профессиональной деятельности.</w:t>
      </w:r>
    </w:p>
    <w:p w:rsidR="004822BD" w:rsidRPr="00914161" w:rsidRDefault="004822BD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914161">
        <w:rPr>
          <w:b/>
          <w:sz w:val="28"/>
          <w:szCs w:val="28"/>
          <w:lang w:val="ru-RU"/>
        </w:rPr>
        <w:t>Профессиональные задачи, к выполнению которых готовятся обучающиеся:</w:t>
      </w:r>
    </w:p>
    <w:p w:rsidR="00FF0B16" w:rsidRPr="00914161" w:rsidRDefault="006642F1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>овладение обучающимися навыками организации и проведения научных исследований в профессиональной деятельности;</w:t>
      </w:r>
      <w:r w:rsidRPr="00914161">
        <w:rPr>
          <w:sz w:val="28"/>
          <w:szCs w:val="28"/>
          <w:lang w:val="ru-RU"/>
        </w:rPr>
        <w:t xml:space="preserve"> </w:t>
      </w:r>
    </w:p>
    <w:p w:rsidR="00720B3C" w:rsidRPr="00914161" w:rsidRDefault="00720B3C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>приобретение обучающимися навыков ведения индивидуальной и коллективной научно-исследовательской работы;</w:t>
      </w:r>
    </w:p>
    <w:p w:rsidR="00FF0B16" w:rsidRPr="00914161" w:rsidRDefault="00AC1FD8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>выработка у обучающихся способностей представлять полученные результаты научных исследований в виде законченных научно- исследовательских разработок</w:t>
      </w:r>
      <w:r w:rsidR="00FF0B16" w:rsidRPr="00914161">
        <w:rPr>
          <w:sz w:val="28"/>
          <w:szCs w:val="28"/>
          <w:lang w:val="ru-RU"/>
        </w:rPr>
        <w:t>;</w:t>
      </w:r>
    </w:p>
    <w:p w:rsidR="00FF0B16" w:rsidRPr="00914161" w:rsidRDefault="00914161" w:rsidP="007E756A">
      <w:pPr>
        <w:pStyle w:val="a5"/>
        <w:numPr>
          <w:ilvl w:val="1"/>
          <w:numId w:val="1"/>
        </w:numPr>
        <w:tabs>
          <w:tab w:val="left" w:pos="822"/>
        </w:tabs>
        <w:suppressAutoHyphens/>
        <w:ind w:left="0" w:right="109" w:firstLine="720"/>
        <w:rPr>
          <w:sz w:val="28"/>
          <w:szCs w:val="28"/>
          <w:lang w:val="ru-RU"/>
        </w:rPr>
      </w:pPr>
      <w:r w:rsidRPr="00914161">
        <w:rPr>
          <w:color w:val="000000"/>
          <w:sz w:val="28"/>
          <w:szCs w:val="28"/>
          <w:lang w:val="ru-RU"/>
        </w:rPr>
        <w:t>сбор обучающимися материалов для выполнения выпускной квалификационной работы.</w:t>
      </w:r>
    </w:p>
    <w:p w:rsidR="00FF0B16" w:rsidRPr="00EC0135" w:rsidRDefault="00FF0B16" w:rsidP="007E756A">
      <w:pPr>
        <w:pStyle w:val="a3"/>
        <w:suppressAutoHyphens/>
        <w:ind w:right="108"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EC0135">
        <w:rPr>
          <w:lang w:val="ru-RU"/>
        </w:rPr>
        <w:t xml:space="preserve">1.2. Место </w:t>
      </w:r>
      <w:r w:rsidR="004112B8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в структуре ООП В</w:t>
      </w:r>
      <w:bookmarkStart w:id="0" w:name="_GoBack"/>
      <w:bookmarkEnd w:id="0"/>
      <w:r w:rsidRPr="00EC0135">
        <w:rPr>
          <w:lang w:val="ru-RU"/>
        </w:rPr>
        <w:t>О</w:t>
      </w:r>
    </w:p>
    <w:p w:rsidR="004822BD" w:rsidRPr="00EC0135" w:rsidRDefault="004822BD" w:rsidP="007E756A">
      <w:pPr>
        <w:pStyle w:val="1"/>
        <w:tabs>
          <w:tab w:val="left" w:pos="720"/>
        </w:tabs>
        <w:suppressAutoHyphens/>
        <w:ind w:left="720" w:right="2"/>
        <w:jc w:val="center"/>
        <w:rPr>
          <w:lang w:val="ru-RU"/>
        </w:rPr>
      </w:pPr>
    </w:p>
    <w:p w:rsidR="004822BD" w:rsidRPr="00EC0135" w:rsidRDefault="009B04B5" w:rsidP="007E756A">
      <w:pPr>
        <w:widowControl/>
        <w:adjustRightInd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Производственная</w:t>
      </w:r>
      <w:r w:rsidR="004822BD" w:rsidRPr="00EC0135">
        <w:rPr>
          <w:sz w:val="28"/>
          <w:szCs w:val="28"/>
          <w:lang w:val="ru-RU" w:eastAsia="ru-RU"/>
        </w:rPr>
        <w:t xml:space="preserve"> практика М3.</w:t>
      </w:r>
      <w:r w:rsidR="00AF3BDE" w:rsidRPr="00EC0135">
        <w:rPr>
          <w:sz w:val="28"/>
          <w:szCs w:val="28"/>
          <w:lang w:val="ru-RU" w:eastAsia="ru-RU"/>
        </w:rPr>
        <w:t>П</w:t>
      </w:r>
      <w:r w:rsidR="004822BD" w:rsidRPr="00EC0135">
        <w:rPr>
          <w:sz w:val="28"/>
          <w:szCs w:val="28"/>
          <w:lang w:val="ru-RU" w:eastAsia="ru-RU"/>
        </w:rPr>
        <w:t xml:space="preserve">.1. входит в блок М3 «Практика и научно-исследовательская работа» учебного плана подготовки магистров по направлению подготовки 40.04.01 Юриспруденция (уровень магистратуры), направленность (профиль) «Магистр уголовного права и уголовного судопроизводства». 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Практика - вид учебных занятий, осуществляемых в соответствии с направленностью (профилем) магистерской программы, непосредственно ориентированных на профессионально-практическую подготовку обучающихся, формирование и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Практика дает возможность расширения и (или) углубления знаний, умений, навыков и компетенций, определяемых содержанием базовых (обязательных) и вариативных (профильных) дисциплин (модулей), позволяет обучающемуся получить углубленные знания, навыки и компетенции для успешной профессиональной.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Практика обучающихся Университета является обязательной составной частью образовательных программ высшего образования - </w:t>
      </w:r>
      <w:r w:rsidRPr="00EC0135">
        <w:rPr>
          <w:sz w:val="28"/>
          <w:szCs w:val="28"/>
          <w:lang w:val="ru-RU"/>
        </w:rPr>
        <w:lastRenderedPageBreak/>
        <w:t>программ магистратуры, реализуемых в Университете.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Производственная практика базируется на предварительном освоении таких учебных дисциплин бакалавриата как «Судоустройство и правоохранительные органы», «Уголовное право», «Уголовный процесс», а также дисциплин магистратуры, предшествующих проведению практики что, в свою очередь, служит основой для прохождения обучающимся государственной итоговой аттестации. </w:t>
      </w:r>
    </w:p>
    <w:p w:rsidR="00A24A6A" w:rsidRPr="00EC0135" w:rsidRDefault="00A24A6A" w:rsidP="007E756A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Обучающийся, направляемый для прохождения производственной практики в должен обладать знаниями по организации суда, органов прокуратуры и предварительного расследования в РФ, квалификации преступлений, организации и порядку проведения предварительного расследования и др.</w:t>
      </w:r>
    </w:p>
    <w:p w:rsidR="00A24A6A" w:rsidRPr="00EC0135" w:rsidRDefault="00A24A6A" w:rsidP="007E756A">
      <w:pPr>
        <w:widowControl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профильных организаций. </w:t>
      </w: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b/>
          <w:lang w:val="ru-RU"/>
        </w:rPr>
      </w:pPr>
    </w:p>
    <w:p w:rsidR="004822BD" w:rsidRPr="00EC0135" w:rsidRDefault="004822BD" w:rsidP="007E756A">
      <w:pPr>
        <w:pStyle w:val="a3"/>
        <w:jc w:val="center"/>
        <w:rPr>
          <w:b/>
          <w:lang w:val="ru-RU"/>
        </w:rPr>
      </w:pPr>
      <w:r w:rsidRPr="00EC0135">
        <w:rPr>
          <w:b/>
          <w:lang w:val="ru-RU"/>
        </w:rPr>
        <w:t>1.3. Формируемые компетенции</w:t>
      </w:r>
    </w:p>
    <w:p w:rsidR="004822BD" w:rsidRPr="00EC0135" w:rsidRDefault="004822BD" w:rsidP="007E756A">
      <w:pPr>
        <w:pStyle w:val="a3"/>
        <w:ind w:firstLine="720"/>
        <w:jc w:val="both"/>
        <w:rPr>
          <w:b/>
          <w:lang w:val="ru-RU"/>
        </w:rPr>
      </w:pP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  <w:r w:rsidRPr="00EC0135">
        <w:rPr>
          <w:lang w:val="ru-RU"/>
        </w:rPr>
        <w:t xml:space="preserve">По итогам освоения </w:t>
      </w:r>
      <w:r w:rsidR="0026013B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у обучающегося должны быть сформированы следующие компетенции:</w:t>
      </w:r>
    </w:p>
    <w:p w:rsidR="004822BD" w:rsidRPr="00EC0135" w:rsidRDefault="00FA7324" w:rsidP="007E756A">
      <w:pPr>
        <w:pStyle w:val="af1"/>
        <w:numPr>
          <w:ilvl w:val="0"/>
          <w:numId w:val="13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свободно пользоваться русским и иностранным языками как средством делового общения </w:t>
      </w:r>
      <w:r w:rsidR="004822BD" w:rsidRPr="00EC0135">
        <w:rPr>
          <w:rFonts w:ascii="Times New Roman" w:hAnsi="Times New Roman"/>
          <w:sz w:val="28"/>
          <w:szCs w:val="28"/>
        </w:rPr>
        <w:t>(ОК-</w:t>
      </w:r>
      <w:r w:rsidRPr="00EC0135">
        <w:rPr>
          <w:rFonts w:ascii="Times New Roman" w:hAnsi="Times New Roman"/>
          <w:sz w:val="28"/>
          <w:szCs w:val="28"/>
        </w:rPr>
        <w:t>4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BE72C8" w:rsidP="007E756A">
      <w:pPr>
        <w:pStyle w:val="af1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>компетентн</w:t>
      </w:r>
      <w:r w:rsidR="008446FE" w:rsidRPr="00EC0135">
        <w:rPr>
          <w:rFonts w:ascii="Times New Roman" w:hAnsi="Times New Roman"/>
          <w:sz w:val="28"/>
          <w:szCs w:val="28"/>
        </w:rPr>
        <w:t>ое</w:t>
      </w:r>
      <w:r w:rsidRPr="00EC0135">
        <w:rPr>
          <w:rFonts w:ascii="Times New Roman" w:hAnsi="Times New Roman"/>
          <w:sz w:val="28"/>
          <w:szCs w:val="28"/>
        </w:rPr>
        <w:t xml:space="preserve"> использование на практике приобретенных умений и навыков в организации исследовательских работ, в управлении коллективом </w:t>
      </w:r>
      <w:r w:rsidR="004822BD" w:rsidRPr="00EC0135">
        <w:rPr>
          <w:rFonts w:ascii="Times New Roman" w:hAnsi="Times New Roman"/>
          <w:sz w:val="28"/>
          <w:szCs w:val="28"/>
        </w:rPr>
        <w:t>(</w:t>
      </w:r>
      <w:r w:rsidRPr="00EC0135">
        <w:rPr>
          <w:rFonts w:ascii="Times New Roman" w:hAnsi="Times New Roman"/>
          <w:sz w:val="28"/>
          <w:szCs w:val="28"/>
        </w:rPr>
        <w:t>О</w:t>
      </w:r>
      <w:r w:rsidR="004822BD" w:rsidRPr="00EC0135">
        <w:rPr>
          <w:rFonts w:ascii="Times New Roman" w:hAnsi="Times New Roman"/>
          <w:sz w:val="28"/>
          <w:szCs w:val="28"/>
        </w:rPr>
        <w:t>К-</w:t>
      </w:r>
      <w:r w:rsidRPr="00EC0135">
        <w:rPr>
          <w:rFonts w:ascii="Times New Roman" w:hAnsi="Times New Roman"/>
          <w:sz w:val="28"/>
          <w:szCs w:val="28"/>
        </w:rPr>
        <w:t>5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8446FE" w:rsidP="007E756A">
      <w:pPr>
        <w:pStyle w:val="af1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разрабатывать нормативные правовые акты </w:t>
      </w:r>
      <w:r w:rsidR="004822BD" w:rsidRPr="00EC0135">
        <w:rPr>
          <w:rFonts w:ascii="Times New Roman" w:hAnsi="Times New Roman"/>
          <w:sz w:val="28"/>
          <w:szCs w:val="28"/>
        </w:rPr>
        <w:t>(ПК-</w:t>
      </w:r>
      <w:r w:rsidR="00DB725F" w:rsidRPr="00EC0135">
        <w:rPr>
          <w:rFonts w:ascii="Times New Roman" w:hAnsi="Times New Roman"/>
          <w:sz w:val="28"/>
          <w:szCs w:val="28"/>
        </w:rPr>
        <w:t>1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E97B27" w:rsidP="007E756A">
      <w:pPr>
        <w:pStyle w:val="af1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выявлять, пресекать, раскрывать и расследовать правонарушения и преступления </w:t>
      </w:r>
      <w:r w:rsidR="004822BD" w:rsidRPr="00EC0135">
        <w:rPr>
          <w:rFonts w:ascii="Times New Roman" w:hAnsi="Times New Roman"/>
          <w:sz w:val="28"/>
          <w:szCs w:val="28"/>
        </w:rPr>
        <w:t>(ПК-</w:t>
      </w:r>
      <w:r w:rsidR="008446FE" w:rsidRPr="00EC0135">
        <w:rPr>
          <w:rFonts w:ascii="Times New Roman" w:hAnsi="Times New Roman"/>
          <w:sz w:val="28"/>
          <w:szCs w:val="28"/>
        </w:rPr>
        <w:t>4</w:t>
      </w:r>
      <w:r w:rsidR="004822BD" w:rsidRPr="00EC0135">
        <w:rPr>
          <w:rFonts w:ascii="Times New Roman" w:hAnsi="Times New Roman"/>
          <w:sz w:val="28"/>
          <w:szCs w:val="28"/>
        </w:rPr>
        <w:t>);</w:t>
      </w:r>
    </w:p>
    <w:p w:rsidR="004822BD" w:rsidRPr="00EC0135" w:rsidRDefault="00D278CA" w:rsidP="007E756A">
      <w:pPr>
        <w:pStyle w:val="af1"/>
        <w:numPr>
          <w:ilvl w:val="0"/>
          <w:numId w:val="13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</w:t>
      </w:r>
      <w:r w:rsidR="004822BD" w:rsidRPr="00EC0135">
        <w:rPr>
          <w:rFonts w:ascii="Times New Roman" w:hAnsi="Times New Roman"/>
          <w:sz w:val="28"/>
          <w:szCs w:val="28"/>
        </w:rPr>
        <w:t>(ПК</w:t>
      </w:r>
      <w:r w:rsidR="00E97B27" w:rsidRPr="00EC0135">
        <w:rPr>
          <w:rFonts w:ascii="Times New Roman" w:hAnsi="Times New Roman"/>
          <w:sz w:val="28"/>
          <w:szCs w:val="28"/>
        </w:rPr>
        <w:t>-8</w:t>
      </w:r>
      <w:r w:rsidRPr="00EC0135">
        <w:rPr>
          <w:rFonts w:ascii="Times New Roman" w:hAnsi="Times New Roman"/>
          <w:sz w:val="28"/>
          <w:szCs w:val="28"/>
        </w:rPr>
        <w:t>);</w:t>
      </w:r>
    </w:p>
    <w:p w:rsidR="00D278CA" w:rsidRPr="00EC0135" w:rsidRDefault="005371B2" w:rsidP="007E756A">
      <w:pPr>
        <w:pStyle w:val="af1"/>
        <w:numPr>
          <w:ilvl w:val="0"/>
          <w:numId w:val="13"/>
        </w:numPr>
        <w:ind w:left="0" w:firstLine="720"/>
        <w:contextualSpacing/>
        <w:jc w:val="both"/>
        <w:rPr>
          <w:rFonts w:ascii="Times New Roman" w:hAnsi="Times New Roman"/>
          <w:sz w:val="28"/>
          <w:szCs w:val="28"/>
        </w:rPr>
      </w:pPr>
      <w:r w:rsidRPr="00EC0135">
        <w:rPr>
          <w:rFonts w:ascii="Times New Roman" w:hAnsi="Times New Roman"/>
          <w:sz w:val="28"/>
          <w:szCs w:val="28"/>
        </w:rPr>
        <w:t xml:space="preserve">способность организовывать и проводить педагогические исследования </w:t>
      </w:r>
      <w:r w:rsidR="00D278CA" w:rsidRPr="00EC0135">
        <w:rPr>
          <w:rFonts w:ascii="Times New Roman" w:hAnsi="Times New Roman"/>
          <w:sz w:val="28"/>
          <w:szCs w:val="28"/>
        </w:rPr>
        <w:t>(ПК-14).</w:t>
      </w:r>
    </w:p>
    <w:p w:rsidR="004822BD" w:rsidRPr="00EC0135" w:rsidRDefault="004822BD" w:rsidP="007E756A">
      <w:pPr>
        <w:pStyle w:val="a3"/>
        <w:ind w:right="108" w:firstLine="720"/>
        <w:jc w:val="both"/>
        <w:rPr>
          <w:lang w:val="ru-RU"/>
        </w:rPr>
      </w:pPr>
    </w:p>
    <w:p w:rsidR="004822BD" w:rsidRPr="00EC0135" w:rsidRDefault="004822BD" w:rsidP="007E756A">
      <w:pPr>
        <w:pStyle w:val="a3"/>
        <w:ind w:right="108"/>
        <w:jc w:val="both"/>
        <w:rPr>
          <w:b/>
          <w:lang w:val="ru-RU"/>
        </w:rPr>
      </w:pPr>
      <w:r w:rsidRPr="00EC0135">
        <w:rPr>
          <w:b/>
          <w:lang w:val="ru-RU"/>
        </w:rPr>
        <w:t>1.4. Планируемые результаты освоения</w:t>
      </w:r>
      <w:r w:rsidR="000F0C5D" w:rsidRPr="00EC0135">
        <w:rPr>
          <w:b/>
          <w:lang w:val="ru-RU"/>
        </w:rPr>
        <w:t xml:space="preserve"> производственной</w:t>
      </w:r>
      <w:r w:rsidRPr="00EC0135">
        <w:rPr>
          <w:b/>
          <w:lang w:val="ru-RU"/>
        </w:rPr>
        <w:t xml:space="preserve"> практики</w:t>
      </w:r>
    </w:p>
    <w:p w:rsidR="004822BD" w:rsidRPr="00EC0135" w:rsidRDefault="004822BD" w:rsidP="007E756A">
      <w:pPr>
        <w:pStyle w:val="a3"/>
        <w:ind w:right="108" w:firstLine="720"/>
        <w:jc w:val="both"/>
        <w:rPr>
          <w:b/>
          <w:lang w:val="ru-RU"/>
        </w:rPr>
      </w:pPr>
    </w:p>
    <w:p w:rsidR="00F016B5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  <w:r w:rsidRPr="00EC0135">
        <w:rPr>
          <w:lang w:val="ru-RU"/>
        </w:rPr>
        <w:t xml:space="preserve">В результате освоения </w:t>
      </w:r>
      <w:r w:rsidR="00685CDC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обучающийся должен:</w:t>
      </w:r>
    </w:p>
    <w:p w:rsidR="00F016B5" w:rsidRPr="00354B5E" w:rsidRDefault="00F016B5" w:rsidP="007E756A">
      <w:pPr>
        <w:pStyle w:val="a3"/>
        <w:suppressAutoHyphens/>
        <w:ind w:firstLine="720"/>
        <w:jc w:val="both"/>
        <w:rPr>
          <w:lang w:val="ru-RU"/>
        </w:rPr>
      </w:pPr>
      <w:r w:rsidRPr="00354B5E">
        <w:rPr>
          <w:b/>
          <w:lang w:val="ru-RU"/>
        </w:rPr>
        <w:t>Знать:</w:t>
      </w:r>
    </w:p>
    <w:p w:rsidR="00F016B5" w:rsidRPr="00354B5E" w:rsidRDefault="00F016B5" w:rsidP="007E756A">
      <w:pPr>
        <w:ind w:firstLine="709"/>
        <w:jc w:val="both"/>
        <w:rPr>
          <w:color w:val="000000"/>
          <w:sz w:val="28"/>
          <w:szCs w:val="28"/>
          <w:lang w:val="ru-RU"/>
        </w:rPr>
      </w:pPr>
      <w:r w:rsidRPr="00354B5E">
        <w:rPr>
          <w:sz w:val="28"/>
          <w:szCs w:val="28"/>
          <w:lang w:val="ru-RU"/>
        </w:rPr>
        <w:lastRenderedPageBreak/>
        <w:t xml:space="preserve">‒ </w:t>
      </w:r>
      <w:r w:rsidR="00F92D01" w:rsidRPr="00354B5E">
        <w:rPr>
          <w:color w:val="000000"/>
          <w:sz w:val="28"/>
          <w:szCs w:val="28"/>
          <w:lang w:val="ru-RU"/>
        </w:rPr>
        <w:t>методологию планирования и проведения научно</w:t>
      </w:r>
      <w:r w:rsidR="00354E07" w:rsidRPr="00354B5E">
        <w:rPr>
          <w:color w:val="000000"/>
          <w:sz w:val="28"/>
          <w:szCs w:val="28"/>
          <w:lang w:val="ru-RU"/>
        </w:rPr>
        <w:t>-</w:t>
      </w:r>
      <w:r w:rsidR="00F92D01" w:rsidRPr="00354B5E">
        <w:rPr>
          <w:color w:val="000000"/>
          <w:sz w:val="28"/>
          <w:szCs w:val="28"/>
          <w:lang w:val="ru-RU"/>
        </w:rPr>
        <w:t>исследовательской д</w:t>
      </w:r>
      <w:r w:rsidR="00354B5E" w:rsidRPr="00354B5E">
        <w:rPr>
          <w:color w:val="000000"/>
          <w:sz w:val="28"/>
          <w:szCs w:val="28"/>
          <w:lang w:val="ru-RU"/>
        </w:rPr>
        <w:t xml:space="preserve">еятельности; </w:t>
      </w:r>
      <w:r w:rsidR="00F92D01" w:rsidRPr="00354B5E">
        <w:rPr>
          <w:color w:val="000000"/>
          <w:sz w:val="28"/>
          <w:szCs w:val="28"/>
          <w:lang w:val="ru-RU"/>
        </w:rPr>
        <w:t>правила оформления и представления результатов научного исследования; основные направления научной деятельности по изучаемой проблеме; методику обобщения эмпирических данных по изучаемому объекту исследования;</w:t>
      </w:r>
    </w:p>
    <w:p w:rsidR="00F016B5" w:rsidRPr="00354B5E" w:rsidRDefault="00F016B5" w:rsidP="007E756A">
      <w:pPr>
        <w:spacing w:line="321" w:lineRule="exact"/>
        <w:ind w:firstLine="720"/>
        <w:jc w:val="both"/>
        <w:rPr>
          <w:b/>
          <w:sz w:val="28"/>
          <w:szCs w:val="28"/>
          <w:lang w:val="ru-RU"/>
        </w:rPr>
      </w:pPr>
      <w:r w:rsidRPr="00354B5E">
        <w:rPr>
          <w:b/>
          <w:sz w:val="28"/>
          <w:szCs w:val="28"/>
          <w:lang w:val="ru-RU"/>
        </w:rPr>
        <w:t>Уметь:</w:t>
      </w:r>
    </w:p>
    <w:p w:rsidR="00F016B5" w:rsidRPr="00354B5E" w:rsidRDefault="00F016B5" w:rsidP="007E756A">
      <w:pPr>
        <w:ind w:firstLine="709"/>
        <w:jc w:val="both"/>
        <w:rPr>
          <w:sz w:val="28"/>
          <w:szCs w:val="28"/>
          <w:lang w:val="ru-RU"/>
        </w:rPr>
      </w:pPr>
      <w:r w:rsidRPr="00354B5E">
        <w:rPr>
          <w:sz w:val="28"/>
          <w:szCs w:val="28"/>
          <w:lang w:val="ru-RU"/>
        </w:rPr>
        <w:t xml:space="preserve">‒ </w:t>
      </w:r>
      <w:r w:rsidR="00E80766" w:rsidRPr="00354B5E">
        <w:rPr>
          <w:color w:val="000000"/>
          <w:sz w:val="28"/>
          <w:szCs w:val="28"/>
          <w:lang w:val="ru-RU"/>
        </w:rPr>
        <w:t>разрабатывать план и программу проведения научного исследования; осуществлять научно-исследовательскую деятельность в соответствие с выбранной методикой; обобщать, анализировать и интерпретировать полученные результаты проводимого исследования; формулировать основные выводы научно-исследовательской деятельности; оформлять результаты научного исследования в соответствие с предъявляемыми требованиями; представлять итоги проделанной научной работы</w:t>
      </w:r>
      <w:r w:rsidR="00A43A11" w:rsidRPr="00354B5E">
        <w:rPr>
          <w:color w:val="000000"/>
          <w:sz w:val="28"/>
          <w:szCs w:val="28"/>
          <w:lang w:val="ru-RU"/>
        </w:rPr>
        <w:t>;</w:t>
      </w:r>
    </w:p>
    <w:p w:rsidR="00F016B5" w:rsidRPr="00354B5E" w:rsidRDefault="00F016B5" w:rsidP="007E756A">
      <w:pPr>
        <w:spacing w:before="1" w:line="321" w:lineRule="exact"/>
        <w:ind w:firstLine="720"/>
        <w:jc w:val="both"/>
        <w:rPr>
          <w:b/>
          <w:sz w:val="28"/>
          <w:szCs w:val="28"/>
          <w:lang w:val="ru-RU"/>
        </w:rPr>
      </w:pPr>
      <w:r w:rsidRPr="00354B5E">
        <w:rPr>
          <w:b/>
          <w:sz w:val="28"/>
          <w:szCs w:val="28"/>
          <w:lang w:val="ru-RU"/>
        </w:rPr>
        <w:t>Владеть:</w:t>
      </w:r>
    </w:p>
    <w:p w:rsidR="004822BD" w:rsidRDefault="00F016B5" w:rsidP="007E756A">
      <w:pPr>
        <w:ind w:firstLine="709"/>
        <w:jc w:val="both"/>
        <w:rPr>
          <w:rFonts w:ascii="TimesNewRoman" w:hAnsi="TimesNewRoman"/>
          <w:color w:val="000000"/>
          <w:lang w:val="ru-RU"/>
        </w:rPr>
      </w:pPr>
      <w:r w:rsidRPr="00354B5E">
        <w:rPr>
          <w:sz w:val="28"/>
          <w:szCs w:val="28"/>
          <w:lang w:val="ru-RU"/>
        </w:rPr>
        <w:t xml:space="preserve">‒ </w:t>
      </w:r>
      <w:r w:rsidR="00E23871" w:rsidRPr="00354B5E">
        <w:rPr>
          <w:color w:val="000000"/>
          <w:sz w:val="28"/>
          <w:szCs w:val="28"/>
          <w:lang w:val="ru-RU"/>
        </w:rPr>
        <w:t>методами проведения научного исследования; приемами организации научно-исследовательской деятельности; навыками использования современных информационных технологий по поиску, сбору, обработке, анализу и систематизации научной информации, а также мультимедийных приложений по представлению результатов научного исследования</w:t>
      </w:r>
      <w:r w:rsidR="00E23871">
        <w:rPr>
          <w:rFonts w:ascii="TimesNewRoman" w:hAnsi="TimesNewRoman"/>
          <w:color w:val="000000"/>
          <w:lang w:val="ru-RU"/>
        </w:rPr>
        <w:t>.</w:t>
      </w:r>
    </w:p>
    <w:p w:rsidR="00354B5E" w:rsidRPr="00E23871" w:rsidRDefault="00354B5E" w:rsidP="007E756A">
      <w:pPr>
        <w:ind w:firstLine="709"/>
        <w:jc w:val="both"/>
        <w:rPr>
          <w:sz w:val="28"/>
          <w:szCs w:val="28"/>
          <w:lang w:val="ru-RU"/>
        </w:rPr>
      </w:pPr>
    </w:p>
    <w:p w:rsidR="004822BD" w:rsidRPr="00EC0135" w:rsidRDefault="004822BD" w:rsidP="007E756A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EC0135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4822BD" w:rsidRPr="00EC0135" w:rsidRDefault="004822BD" w:rsidP="007E756A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4822BD" w:rsidRPr="00EC0135" w:rsidRDefault="004822BD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В образовательной программе по направлению подготовки 40.04.01 Юриспруденция (уровень магистратуры), </w:t>
      </w:r>
      <w:r w:rsidRPr="00EC0135">
        <w:rPr>
          <w:sz w:val="28"/>
          <w:szCs w:val="28"/>
          <w:lang w:val="ru-RU" w:eastAsia="ru-RU"/>
        </w:rPr>
        <w:t>направленность (профиль) «Магистр уголовного права и уголовного судопроизводства»</w:t>
      </w:r>
      <w:r w:rsidRPr="00EC0135">
        <w:rPr>
          <w:sz w:val="28"/>
          <w:szCs w:val="28"/>
          <w:lang w:val="ru-RU"/>
        </w:rPr>
        <w:t xml:space="preserve"> определяются планируемые результаты обучения - знания, умения и навыки</w:t>
      </w:r>
      <w:r w:rsidR="00182152" w:rsidRPr="00EC0135">
        <w:rPr>
          <w:sz w:val="28"/>
          <w:szCs w:val="28"/>
          <w:lang w:val="ru-RU"/>
        </w:rPr>
        <w:t>,</w:t>
      </w:r>
      <w:r w:rsidRPr="00EC0135">
        <w:rPr>
          <w:sz w:val="28"/>
          <w:szCs w:val="28"/>
          <w:lang w:val="ru-RU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4822BD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4822BD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1. Этап (начальный)</w:t>
      </w:r>
    </w:p>
    <w:p w:rsidR="004822BD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2. Этап (продуктивно-деятельностный)</w:t>
      </w:r>
    </w:p>
    <w:p w:rsidR="00506360" w:rsidRPr="00EC0135" w:rsidRDefault="004822BD" w:rsidP="007E756A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3. Этап (практико-ориентированный)</w:t>
      </w:r>
    </w:p>
    <w:p w:rsidR="00506360" w:rsidRPr="00EC0135" w:rsidRDefault="00506360" w:rsidP="007E756A">
      <w:pPr>
        <w:suppressAutoHyphens/>
        <w:adjustRightInd w:val="0"/>
        <w:ind w:firstLine="709"/>
        <w:jc w:val="center"/>
        <w:rPr>
          <w:sz w:val="28"/>
          <w:szCs w:val="28"/>
          <w:lang w:val="ru-RU"/>
        </w:rPr>
      </w:pPr>
    </w:p>
    <w:p w:rsidR="00506360" w:rsidRPr="00EC0135" w:rsidRDefault="00506360" w:rsidP="007E756A">
      <w:pPr>
        <w:suppressAutoHyphens/>
        <w:adjustRightInd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br w:type="page"/>
      </w:r>
    </w:p>
    <w:p w:rsidR="006B4A91" w:rsidRPr="00EC0135" w:rsidRDefault="006B4A91" w:rsidP="007E756A">
      <w:pPr>
        <w:suppressAutoHyphens/>
        <w:adjustRightInd w:val="0"/>
        <w:ind w:firstLine="709"/>
        <w:jc w:val="center"/>
        <w:rPr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lastRenderedPageBreak/>
        <w:t>Перечень компетенций с указанием</w:t>
      </w:r>
    </w:p>
    <w:p w:rsidR="006B4A91" w:rsidRPr="00EC0135" w:rsidRDefault="006B4A91" w:rsidP="007E756A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t>этапов их формирования в процессе освоения образовательной</w:t>
      </w:r>
    </w:p>
    <w:p w:rsidR="00561A16" w:rsidRDefault="006B4A91" w:rsidP="007E756A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EC0135">
        <w:rPr>
          <w:b/>
          <w:bCs/>
          <w:sz w:val="28"/>
          <w:szCs w:val="28"/>
          <w:lang w:val="ru-RU"/>
        </w:rPr>
        <w:t>программы</w:t>
      </w:r>
      <w:r w:rsidR="004A51FF">
        <w:rPr>
          <w:b/>
          <w:bCs/>
          <w:sz w:val="28"/>
          <w:szCs w:val="28"/>
          <w:lang w:val="ru-RU"/>
        </w:rPr>
        <w:t xml:space="preserve"> </w:t>
      </w:r>
    </w:p>
    <w:p w:rsidR="006B4A91" w:rsidRPr="00EC0135" w:rsidRDefault="006B4A91" w:rsidP="007E756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tbl>
      <w:tblPr>
        <w:tblW w:w="9072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79"/>
        <w:gridCol w:w="2126"/>
        <w:gridCol w:w="4867"/>
      </w:tblGrid>
      <w:tr w:rsidR="00EC0135" w:rsidRPr="00EC0135" w:rsidTr="00696FE9">
        <w:tc>
          <w:tcPr>
            <w:tcW w:w="2079" w:type="dxa"/>
          </w:tcPr>
          <w:p w:rsidR="006B4A91" w:rsidRPr="00EC0135" w:rsidRDefault="006B4A91" w:rsidP="007E756A">
            <w:pPr>
              <w:jc w:val="center"/>
              <w:rPr>
                <w:b/>
                <w:bCs/>
              </w:rPr>
            </w:pPr>
            <w:r w:rsidRPr="00EC0135">
              <w:rPr>
                <w:b/>
                <w:lang w:val="ru-RU"/>
              </w:rPr>
              <w:t>Код компетенции</w:t>
            </w:r>
            <w:r w:rsidRPr="00EC0135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</w:tcPr>
          <w:p w:rsidR="006B4A91" w:rsidRPr="00EC0135" w:rsidRDefault="006B4A91" w:rsidP="007E756A">
            <w:pPr>
              <w:jc w:val="center"/>
              <w:rPr>
                <w:b/>
                <w:bCs/>
              </w:rPr>
            </w:pPr>
            <w:r w:rsidRPr="00EC0135">
              <w:rPr>
                <w:b/>
                <w:lang w:val="ru-RU"/>
              </w:rPr>
              <w:t>Этапы формирования компетенции</w:t>
            </w:r>
          </w:p>
        </w:tc>
        <w:tc>
          <w:tcPr>
            <w:tcW w:w="4867" w:type="dxa"/>
          </w:tcPr>
          <w:p w:rsidR="006B4A91" w:rsidRPr="00EC0135" w:rsidRDefault="006B4A91" w:rsidP="007E756A">
            <w:pPr>
              <w:jc w:val="center"/>
              <w:rPr>
                <w:b/>
                <w:bCs/>
              </w:rPr>
            </w:pPr>
            <w:r w:rsidRPr="00EC0135">
              <w:rPr>
                <w:b/>
                <w:lang w:val="ru-RU"/>
              </w:rPr>
              <w:t>Характеристика этапов формирования компетенций</w:t>
            </w:r>
            <w:r w:rsidRPr="00EC0135">
              <w:rPr>
                <w:b/>
                <w:bCs/>
              </w:rPr>
              <w:t xml:space="preserve"> 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  <w:r w:rsidRPr="003D4C8B">
              <w:rPr>
                <w:b/>
                <w:lang w:val="ru-RU"/>
              </w:rPr>
              <w:t>ОК-</w:t>
            </w:r>
            <w:r w:rsidR="00687D8B" w:rsidRPr="003D4C8B">
              <w:rPr>
                <w:b/>
                <w:lang w:val="ru-RU"/>
              </w:rPr>
              <w:t>4</w:t>
            </w:r>
          </w:p>
          <w:p w:rsidR="00DA739A" w:rsidRPr="003D4C8B" w:rsidRDefault="00DA739A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D4C8B">
              <w:rPr>
                <w:lang w:val="ru-RU"/>
              </w:rPr>
              <w:t>способность свободно пользоваться русским и иностранным языками как средством делового общения</w:t>
            </w:r>
          </w:p>
          <w:p w:rsidR="006B4A91" w:rsidRPr="003D4C8B" w:rsidRDefault="006B4A91" w:rsidP="007E756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 xml:space="preserve"> 1. Этап (начальный)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 xml:space="preserve">Знать </w:t>
            </w:r>
            <w:r w:rsidR="00EA336C" w:rsidRPr="0097117C">
              <w:rPr>
                <w:lang w:val="ru-RU"/>
              </w:rPr>
              <w:t>необходимые правила для осуществления письменной и устной коммуникации на русском и иностранном языках.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осуществлять письменную и устную коммуникацию на русском и иностранном языках.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способностью осуществлять письменную и устную коммуникацию на русском и иностранном языках.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2. Этап (продуктивно-деятельностный)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необходимые правила для осуществления письменной и устной коммуникации на русском и иностранном языках для составления документов.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осуществлять письменную и устную коммуникацию на русском и иностранном языках для составления документов.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EA336C" w:rsidRPr="0097117C">
              <w:rPr>
                <w:lang w:val="ru-RU"/>
              </w:rPr>
              <w:t>способностью осуществлять письменную и устную коммуникацию на русском и иностранном языках для составления документов.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006113" w:rsidRPr="0097117C">
              <w:rPr>
                <w:lang w:val="ru-RU"/>
              </w:rPr>
              <w:t>все необходимые правила для осуществления письменной и устной коммуникации на русском и иностранном языках для составления документов.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006113" w:rsidRPr="0097117C">
              <w:rPr>
                <w:lang w:val="ru-RU"/>
              </w:rPr>
              <w:t>осуществлять письменную и устную коммуникацию на русском и иностранном языках для качественного составления документов.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006113" w:rsidRPr="0097117C">
              <w:rPr>
                <w:lang w:val="ru-RU"/>
              </w:rPr>
              <w:t>в полной мере способностью осуществлять письменную и устную коммуникацию на русском и иностранном языках для качественного составления документов.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6B4A91" w:rsidRPr="003D4C8B" w:rsidRDefault="000005A0" w:rsidP="007E756A">
            <w:pPr>
              <w:jc w:val="center"/>
              <w:rPr>
                <w:b/>
                <w:lang w:val="ru-RU"/>
              </w:rPr>
            </w:pPr>
            <w:r w:rsidRPr="003D4C8B">
              <w:rPr>
                <w:b/>
                <w:lang w:val="ru-RU"/>
              </w:rPr>
              <w:t>О</w:t>
            </w:r>
            <w:r w:rsidR="006B4A91" w:rsidRPr="003D4C8B">
              <w:rPr>
                <w:b/>
                <w:lang w:val="ru-RU"/>
              </w:rPr>
              <w:t>К-</w:t>
            </w:r>
            <w:r w:rsidRPr="003D4C8B">
              <w:rPr>
                <w:b/>
                <w:lang w:val="ru-RU"/>
              </w:rPr>
              <w:t>5</w:t>
            </w:r>
          </w:p>
          <w:p w:rsidR="00EF48DF" w:rsidRPr="003D4C8B" w:rsidRDefault="00EF48DF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3D4C8B">
              <w:rPr>
                <w:lang w:val="ru-RU"/>
              </w:rPr>
              <w:t>компетентн</w:t>
            </w:r>
            <w:r w:rsidR="00F75210" w:rsidRPr="003D4C8B">
              <w:rPr>
                <w:lang w:val="ru-RU"/>
              </w:rPr>
              <w:t>ое</w:t>
            </w:r>
            <w:r w:rsidRPr="003D4C8B">
              <w:rPr>
                <w:lang w:val="ru-RU"/>
              </w:rPr>
              <w:t xml:space="preserve"> использование</w:t>
            </w:r>
            <w:r w:rsidR="00F75210" w:rsidRPr="003D4C8B">
              <w:rPr>
                <w:lang w:val="ru-RU"/>
              </w:rPr>
              <w:t xml:space="preserve"> </w:t>
            </w:r>
            <w:r w:rsidRPr="003D4C8B">
              <w:rPr>
                <w:lang w:val="ru-RU"/>
              </w:rPr>
              <w:t>на практике приобретенных умений и навыков в организации исследовательских работ, в управлении коллективом</w:t>
            </w:r>
          </w:p>
          <w:p w:rsidR="006B4A91" w:rsidRPr="003D4C8B" w:rsidRDefault="006B4A91" w:rsidP="007E756A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1. Этап (начальный)</w:t>
            </w:r>
            <w:r w:rsidRPr="003D4C8B">
              <w:t xml:space="preserve"> 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2044BD" w:rsidRPr="0097117C">
              <w:rPr>
                <w:lang w:val="ru-RU"/>
              </w:rPr>
              <w:t>основы профессионального общения, способствующие сохранению и укреплению доверия в коллективе.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2044BD" w:rsidRPr="0097117C">
              <w:rPr>
                <w:lang w:val="ru-RU"/>
              </w:rPr>
              <w:t>применять предметные знания и умения в практическом плане, использовать имеющиеся знания и умения для решения стандартных профессиональных задач и выполнения практических заданий.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2044BD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2044BD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2044BD" w:rsidRPr="0097117C">
              <w:rPr>
                <w:lang w:val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профессиональных задач и выполнения практических заданий.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2. Этап (продуктивно-деятельностный)</w:t>
            </w:r>
            <w:r w:rsidRPr="003D4C8B">
              <w:t xml:space="preserve"> 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4E37D8" w:rsidRPr="0097117C">
              <w:rPr>
                <w:lang w:val="ru-RU"/>
              </w:rPr>
              <w:t>принципы культурной коммуникации, способствующие сохранению и укреплению взаимодействия в коллективе, способы их корректировки в новых условиях.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ind w:left="-14"/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4E37D8" w:rsidRPr="0097117C">
              <w:rPr>
                <w:lang w:val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4E37D8" w:rsidRPr="0097117C">
              <w:rPr>
                <w:lang w:val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3D4C8B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Знать</w:t>
            </w:r>
            <w:r w:rsidRPr="0097117C">
              <w:rPr>
                <w:lang w:val="ru-RU"/>
              </w:rPr>
              <w:t xml:space="preserve"> </w:t>
            </w:r>
            <w:r w:rsidR="00C737E4" w:rsidRPr="0097117C">
              <w:rPr>
                <w:lang w:val="ru-RU"/>
              </w:rPr>
              <w:t>на аналитическом уровне принципы, способствующие сохранению и укреплению взаимодействия в коллективе, способы их корректировки в новых условиях, признаки, указывающие на возможные благоприятные и неблагоприятные изменения ситуации.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3D4C8B" w:rsidRDefault="006B4A91" w:rsidP="007E756A">
            <w:pPr>
              <w:jc w:val="center"/>
              <w:rPr>
                <w:b/>
                <w:highlight w:val="yellow"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3D4C8B" w:rsidRDefault="006B4A91" w:rsidP="007E756A">
            <w:pPr>
              <w:tabs>
                <w:tab w:val="left" w:pos="0"/>
              </w:tabs>
              <w:ind w:hanging="12"/>
              <w:jc w:val="center"/>
              <w:rPr>
                <w:highlight w:val="yellow"/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Уметь</w:t>
            </w:r>
            <w:r w:rsidRPr="0097117C">
              <w:rPr>
                <w:lang w:val="ru-RU"/>
              </w:rPr>
              <w:t xml:space="preserve"> </w:t>
            </w:r>
            <w:r w:rsidR="00C737E4" w:rsidRPr="0097117C">
              <w:rPr>
                <w:lang w:val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предлагать оригинальные способы решения возникающих проблем.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7117C" w:rsidRDefault="006B4A91" w:rsidP="007E756A">
            <w:pPr>
              <w:rPr>
                <w:lang w:val="ru-RU"/>
              </w:rPr>
            </w:pPr>
            <w:r w:rsidRPr="0097117C">
              <w:rPr>
                <w:b/>
                <w:lang w:val="ru-RU"/>
              </w:rPr>
              <w:t>Владеть</w:t>
            </w:r>
            <w:r w:rsidRPr="0097117C">
              <w:rPr>
                <w:lang w:val="ru-RU"/>
              </w:rPr>
              <w:t xml:space="preserve"> </w:t>
            </w:r>
            <w:r w:rsidR="00C737E4" w:rsidRPr="0097117C">
              <w:rPr>
                <w:lang w:val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</w:t>
            </w:r>
            <w:r w:rsidR="009107A4" w:rsidRPr="00EC0135">
              <w:rPr>
                <w:b/>
                <w:lang w:val="ru-RU"/>
              </w:rPr>
              <w:t>1</w:t>
            </w:r>
          </w:p>
          <w:p w:rsidR="006F0BE3" w:rsidRPr="00EC0135" w:rsidRDefault="00F75210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способность</w:t>
            </w:r>
            <w:r w:rsidR="006F0BE3" w:rsidRPr="00EC0135">
              <w:rPr>
                <w:lang w:val="ru-RU"/>
              </w:rPr>
              <w:t xml:space="preserve"> разрабатывать нормативные правовые акты</w:t>
            </w:r>
          </w:p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927D42" w:rsidRDefault="00BE7AFE" w:rsidP="007E756A">
            <w:pPr>
              <w:rPr>
                <w:lang w:val="ru-RU"/>
              </w:rPr>
            </w:pPr>
            <w:r w:rsidRPr="00927D42">
              <w:rPr>
                <w:b/>
                <w:lang w:val="ru-RU"/>
              </w:rPr>
              <w:t>Знать</w:t>
            </w:r>
            <w:r w:rsidR="00F2349D" w:rsidRPr="00927D42">
              <w:rPr>
                <w:rFonts w:eastAsia="Calibri"/>
                <w:lang w:val="ru-RU" w:eastAsia="ar-SA"/>
              </w:rPr>
              <w:t>: о правилах разработки нормативно-правовых актов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27D42" w:rsidRDefault="00BE7AFE" w:rsidP="007E756A">
            <w:pPr>
              <w:rPr>
                <w:lang w:val="ru-RU"/>
              </w:rPr>
            </w:pPr>
            <w:r w:rsidRPr="00927D42">
              <w:rPr>
                <w:b/>
                <w:lang w:val="ru-RU"/>
              </w:rPr>
              <w:t>Уметь</w:t>
            </w:r>
            <w:r w:rsidR="00F2349D" w:rsidRPr="00927D42">
              <w:rPr>
                <w:rFonts w:eastAsia="Calibri"/>
                <w:lang w:val="ru-RU" w:eastAsia="ar-SA"/>
              </w:rPr>
              <w:t>:</w:t>
            </w:r>
            <w:r w:rsidR="00F2349D" w:rsidRPr="00927D42">
              <w:rPr>
                <w:rFonts w:eastAsia="Calibri"/>
                <w:color w:val="000000"/>
                <w:lang w:val="ru-RU" w:eastAsia="ar-SA"/>
              </w:rPr>
              <w:t xml:space="preserve"> </w:t>
            </w:r>
            <w:r w:rsidR="00F2349D" w:rsidRPr="00927D42">
              <w:rPr>
                <w:rFonts w:eastAsia="Calibri"/>
                <w:lang w:val="ru-RU" w:eastAsia="ar-SA"/>
              </w:rPr>
              <w:t>правильно составлять и оформлять нормативно-правовые акты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927D42" w:rsidRDefault="00BE7AFE" w:rsidP="007E756A">
            <w:pPr>
              <w:rPr>
                <w:lang w:val="ru-RU"/>
              </w:rPr>
            </w:pPr>
            <w:r w:rsidRPr="00927D42">
              <w:rPr>
                <w:b/>
                <w:lang w:val="ru-RU"/>
              </w:rPr>
              <w:t>Владеть</w:t>
            </w:r>
            <w:r w:rsidR="00F2349D" w:rsidRPr="00927D42">
              <w:rPr>
                <w:rFonts w:eastAsia="Calibri"/>
                <w:lang w:val="ru-RU" w:eastAsia="ar-SA"/>
              </w:rPr>
              <w:t>:</w:t>
            </w:r>
            <w:r w:rsidR="00F2349D" w:rsidRPr="00927D42">
              <w:rPr>
                <w:rFonts w:eastAsia="Arial Unicode MS"/>
                <w:color w:val="000000"/>
                <w:lang w:val="ru" w:eastAsia="ar-SA"/>
              </w:rPr>
              <w:t xml:space="preserve"> </w:t>
            </w:r>
            <w:r w:rsidR="00F2349D" w:rsidRPr="00927D42">
              <w:rPr>
                <w:rFonts w:eastAsia="Calibri"/>
                <w:lang w:val="ru-RU" w:eastAsia="ar-SA"/>
              </w:rPr>
              <w:t>навыками сбора информации для реализации правовых норм в сфере уголовно-правовых и уголовно-процессуальных отношений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(продуктивно-деятельностный)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2914F2" w:rsidRDefault="002914F2" w:rsidP="007E756A">
            <w:pPr>
              <w:rPr>
                <w:highlight w:val="yellow"/>
                <w:lang w:val="ru-RU"/>
              </w:rPr>
            </w:pPr>
            <w:r w:rsidRPr="00D52892">
              <w:rPr>
                <w:rFonts w:eastAsia="Calibri"/>
                <w:b/>
                <w:lang w:val="ru-RU" w:eastAsia="ar-SA"/>
              </w:rPr>
              <w:t>Знать</w:t>
            </w:r>
            <w:r w:rsidR="00D52892">
              <w:rPr>
                <w:rFonts w:eastAsia="Calibri"/>
                <w:lang w:val="ru-RU" w:eastAsia="ar-SA"/>
              </w:rPr>
              <w:t xml:space="preserve"> </w:t>
            </w:r>
            <w:r w:rsidRPr="002914F2">
              <w:rPr>
                <w:rFonts w:eastAsia="Calibri"/>
                <w:color w:val="000000"/>
                <w:lang w:val="ru-RU" w:eastAsia="ar-SA"/>
              </w:rPr>
              <w:t>принципы и правила составления нормативно-правовых документов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rPr>
                <w:highlight w:val="yellow"/>
                <w:lang w:val="ru-RU"/>
              </w:rPr>
            </w:pPr>
            <w:r w:rsidRPr="00D52892">
              <w:rPr>
                <w:rFonts w:eastAsia="Calibri"/>
                <w:b/>
                <w:lang w:val="ru-RU" w:eastAsia="ar-SA"/>
              </w:rPr>
              <w:t>Уметь</w:t>
            </w:r>
            <w:r w:rsidRPr="002914F2">
              <w:rPr>
                <w:rFonts w:eastAsia="Calibri"/>
                <w:lang w:val="ru-RU" w:eastAsia="ar-SA"/>
              </w:rPr>
              <w:t xml:space="preserve"> анализировать правовые документы и их содержание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2914F2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2914F2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rPr>
                <w:highlight w:val="yellow"/>
                <w:lang w:val="ru-RU"/>
              </w:rPr>
            </w:pPr>
            <w:r w:rsidRPr="00D52892">
              <w:rPr>
                <w:rFonts w:eastAsia="Calibri"/>
                <w:b/>
                <w:lang w:val="ru-RU" w:eastAsia="ar-SA"/>
              </w:rPr>
              <w:t>Владеть</w:t>
            </w:r>
            <w:r w:rsidRPr="00BF416E">
              <w:rPr>
                <w:rFonts w:eastAsia="Arial Unicode MS"/>
                <w:color w:val="000000"/>
                <w:lang w:val="ru" w:eastAsia="ar-SA"/>
              </w:rPr>
              <w:t xml:space="preserve"> </w:t>
            </w:r>
            <w:r w:rsidRPr="002914F2">
              <w:rPr>
                <w:rFonts w:eastAsia="Calibri"/>
                <w:lang w:val="ru-RU" w:eastAsia="ar-SA"/>
              </w:rPr>
              <w:t xml:space="preserve">навыками сбора и обработки информации для создания правовых норм в </w:t>
            </w:r>
            <w:r w:rsidRPr="002914F2">
              <w:rPr>
                <w:rFonts w:eastAsia="Calibri"/>
                <w:lang w:val="ru-RU" w:eastAsia="ar-SA"/>
              </w:rPr>
              <w:lastRenderedPageBreak/>
              <w:t>уголовной и уголовно-процессуальной сферах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2914F2" w:rsidRDefault="002914F2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AF7F53">
              <w:rPr>
                <w:rFonts w:eastAsia="Calibri"/>
                <w:b/>
                <w:lang w:val="ru-RU" w:eastAsia="ar-SA"/>
              </w:rPr>
              <w:t>Знать</w:t>
            </w:r>
            <w:r w:rsidR="00AF7F53">
              <w:rPr>
                <w:rFonts w:eastAsia="Calibri"/>
                <w:lang w:val="ru-RU" w:eastAsia="ar-SA"/>
              </w:rPr>
              <w:t xml:space="preserve"> </w:t>
            </w:r>
            <w:r w:rsidR="007B26C8">
              <w:rPr>
                <w:rFonts w:eastAsia="Calibri"/>
                <w:color w:val="000000"/>
                <w:lang w:val="ru-RU" w:eastAsia="ar-SA"/>
              </w:rPr>
              <w:t xml:space="preserve">сведения </w:t>
            </w:r>
            <w:r w:rsidRPr="002914F2">
              <w:rPr>
                <w:rFonts w:eastAsia="Calibri"/>
                <w:color w:val="000000"/>
                <w:lang w:val="ru-RU" w:eastAsia="ar-SA"/>
              </w:rPr>
              <w:t>о профиле и специфике своей профессиональной деятельности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AF7F53">
              <w:rPr>
                <w:rFonts w:eastAsia="Calibri"/>
                <w:b/>
                <w:lang w:val="ru-RU" w:eastAsia="ar-SA"/>
              </w:rPr>
              <w:t xml:space="preserve">Уметь </w:t>
            </w:r>
            <w:r w:rsidRPr="002914F2">
              <w:rPr>
                <w:rFonts w:eastAsia="Calibri"/>
                <w:color w:val="000000"/>
                <w:lang w:val="ru-RU" w:eastAsia="ar-SA"/>
              </w:rPr>
              <w:t>использовать полученные знания для составления уголовно-процессуальных документов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2914F2" w:rsidRDefault="002914F2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AF7F53">
              <w:rPr>
                <w:rFonts w:eastAsia="Calibri"/>
                <w:b/>
                <w:lang w:val="ru-RU" w:eastAsia="ar-SA"/>
              </w:rPr>
              <w:t>Владеть</w:t>
            </w:r>
            <w:r w:rsidRPr="002914F2">
              <w:rPr>
                <w:rFonts w:eastAsia="Calibri"/>
                <w:lang w:val="ru-RU" w:eastAsia="ar-SA"/>
              </w:rPr>
              <w:t xml:space="preserve"> навыками обработки информации для реализации профессиональной деятельности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</w:t>
            </w:r>
            <w:r w:rsidR="00A54B39" w:rsidRPr="00EC0135">
              <w:rPr>
                <w:b/>
                <w:lang w:val="ru-RU"/>
              </w:rPr>
              <w:t>4</w:t>
            </w:r>
          </w:p>
          <w:p w:rsidR="00666F6C" w:rsidRPr="00EC0135" w:rsidRDefault="00F75210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способность</w:t>
            </w:r>
            <w:r w:rsidR="00666F6C" w:rsidRPr="00EC0135">
              <w:rPr>
                <w:lang w:val="ru-RU"/>
              </w:rPr>
              <w:t xml:space="preserve"> выявлять, пресекать, раскрывать и расследовать правонарушения и преступления</w:t>
            </w:r>
          </w:p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C901CF" w:rsidRPr="00CC04AD" w:rsidRDefault="00C901CF" w:rsidP="007E756A">
            <w:pPr>
              <w:spacing w:line="260" w:lineRule="exact"/>
              <w:contextualSpacing/>
              <w:rPr>
                <w:lang w:val="ru-RU"/>
              </w:rPr>
            </w:pPr>
            <w:r w:rsidRPr="00F267C5">
              <w:rPr>
                <w:b/>
                <w:lang w:val="ru-RU"/>
              </w:rPr>
              <w:t>Знать</w:t>
            </w:r>
            <w:r w:rsidRPr="00CC04AD">
              <w:rPr>
                <w:lang w:val="ru-RU"/>
              </w:rPr>
              <w:t xml:space="preserve"> методы и</w:t>
            </w:r>
            <w:r w:rsidRPr="00CC04AD">
              <w:rPr>
                <w:bCs/>
                <w:lang w:val="ru-RU"/>
              </w:rPr>
              <w:t xml:space="preserve"> </w:t>
            </w:r>
            <w:r w:rsidRPr="00CC04AD">
              <w:rPr>
                <w:iCs/>
                <w:lang w:val="ru-RU"/>
              </w:rPr>
              <w:t>способы выявления,</w:t>
            </w:r>
          </w:p>
          <w:p w:rsidR="00C901CF" w:rsidRPr="00CC04AD" w:rsidRDefault="00C901CF" w:rsidP="007E756A">
            <w:pPr>
              <w:contextualSpacing/>
              <w:rPr>
                <w:lang w:val="ru-RU"/>
              </w:rPr>
            </w:pPr>
            <w:r w:rsidRPr="00CC04AD">
              <w:rPr>
                <w:iCs/>
                <w:lang w:val="ru-RU"/>
              </w:rPr>
              <w:t>пресечения, раскрытия и расследования</w:t>
            </w:r>
          </w:p>
          <w:p w:rsidR="006B4A91" w:rsidRPr="00BA1468" w:rsidRDefault="00C901CF" w:rsidP="007E756A">
            <w:pPr>
              <w:contextualSpacing/>
              <w:rPr>
                <w:highlight w:val="yellow"/>
                <w:lang w:val="ru-RU"/>
              </w:rPr>
            </w:pPr>
            <w:r w:rsidRPr="00CC04AD">
              <w:rPr>
                <w:iCs/>
                <w:lang w:val="ru-RU"/>
              </w:rPr>
              <w:t xml:space="preserve">правонарушений </w:t>
            </w:r>
            <w:r w:rsidRPr="00CC04AD">
              <w:rPr>
                <w:lang w:val="ru-RU"/>
              </w:rPr>
              <w:t xml:space="preserve">уполномоченными органами в сфере </w:t>
            </w:r>
            <w:r w:rsidR="00CC04AD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CC04AD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CC04AD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CC04AD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CC04AD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CC04AD" w:rsidRPr="00CC04AD">
              <w:rPr>
                <w:color w:val="333333"/>
                <w:shd w:val="clear" w:color="auto" w:fill="FFFFFF"/>
              </w:rPr>
              <w:t> </w:t>
            </w:r>
            <w:r w:rsidRPr="00CC04AD">
              <w:rPr>
                <w:lang w:val="ru-RU"/>
              </w:rPr>
              <w:t>отношений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C901CF" w:rsidRPr="00F267C5" w:rsidRDefault="00C901CF" w:rsidP="007E756A">
            <w:pPr>
              <w:contextualSpacing/>
              <w:rPr>
                <w:lang w:val="ru-RU"/>
              </w:rPr>
            </w:pPr>
            <w:r w:rsidRPr="00F267C5">
              <w:rPr>
                <w:b/>
                <w:lang w:val="ru-RU"/>
              </w:rPr>
              <w:t>Уметь</w:t>
            </w:r>
            <w:r w:rsidRPr="00F267C5">
              <w:rPr>
                <w:lang w:val="ru-RU"/>
              </w:rPr>
              <w:t xml:space="preserve"> самостоятельно применять</w:t>
            </w:r>
          </w:p>
          <w:p w:rsidR="00C901CF" w:rsidRPr="00F267C5" w:rsidRDefault="00C901CF" w:rsidP="007E756A">
            <w:pPr>
              <w:contextualSpacing/>
              <w:rPr>
                <w:lang w:val="ru-RU"/>
              </w:rPr>
            </w:pPr>
            <w:r w:rsidRPr="00F267C5">
              <w:rPr>
                <w:lang w:val="ru-RU"/>
              </w:rPr>
              <w:t xml:space="preserve">методы и </w:t>
            </w:r>
            <w:r w:rsidRPr="00F267C5">
              <w:rPr>
                <w:iCs/>
                <w:lang w:val="ru-RU"/>
              </w:rPr>
              <w:t>способы выявления,</w:t>
            </w:r>
          </w:p>
          <w:p w:rsidR="00C901CF" w:rsidRPr="00F267C5" w:rsidRDefault="00C901CF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пресечения, раскрытия и расследования</w:t>
            </w:r>
          </w:p>
          <w:p w:rsidR="006B4A91" w:rsidRPr="00BA1468" w:rsidRDefault="00C901CF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iCs/>
                <w:lang w:val="ru-RU"/>
              </w:rPr>
              <w:t>правонарушений</w:t>
            </w:r>
            <w:r w:rsidRPr="00F267C5">
              <w:rPr>
                <w:lang w:val="ru-RU"/>
              </w:rPr>
              <w:t xml:space="preserve"> в сфере </w:t>
            </w:r>
            <w:r w:rsidR="00E45ABC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E45ABC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E45ABC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E45ABC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E45ABC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E45ABC" w:rsidRPr="00CC04AD">
              <w:rPr>
                <w:color w:val="333333"/>
                <w:shd w:val="clear" w:color="auto" w:fill="FFFFFF"/>
              </w:rPr>
              <w:t> </w:t>
            </w:r>
            <w:r w:rsidR="00E45ABC" w:rsidRPr="00F267C5">
              <w:rPr>
                <w:lang w:val="ru-RU"/>
              </w:rPr>
              <w:t xml:space="preserve"> </w:t>
            </w:r>
            <w:r w:rsidRPr="00F267C5">
              <w:rPr>
                <w:lang w:val="ru-RU"/>
              </w:rPr>
              <w:t>отношений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C901CF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Владеть</w:t>
            </w:r>
            <w:r w:rsidRPr="00F267C5">
              <w:rPr>
                <w:lang w:val="ru-RU"/>
              </w:rPr>
              <w:t xml:space="preserve"> навыками</w:t>
            </w:r>
            <w:r w:rsidRPr="00F267C5">
              <w:rPr>
                <w:b/>
                <w:b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выявления,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пресечения, раскрытия и расследования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правонарушений</w:t>
            </w:r>
            <w:r w:rsidRPr="00F267C5">
              <w:rPr>
                <w:lang w:val="ru-RU"/>
              </w:rPr>
              <w:t xml:space="preserve"> в сфере </w:t>
            </w:r>
            <w:r w:rsidR="009943EA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9943EA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9943EA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9943EA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9943EA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9943EA" w:rsidRPr="00CC04AD">
              <w:rPr>
                <w:color w:val="333333"/>
                <w:shd w:val="clear" w:color="auto" w:fill="FFFFFF"/>
              </w:rPr>
              <w:t> </w:t>
            </w:r>
            <w:r w:rsidR="009943EA" w:rsidRPr="00F267C5">
              <w:rPr>
                <w:lang w:val="ru-RU"/>
              </w:rPr>
              <w:t xml:space="preserve"> </w:t>
            </w:r>
            <w:r w:rsidRPr="00F267C5">
              <w:rPr>
                <w:lang w:val="ru-RU"/>
              </w:rPr>
              <w:t>отношений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(продуктивно-деятельностный)</w:t>
            </w:r>
          </w:p>
        </w:tc>
        <w:tc>
          <w:tcPr>
            <w:tcW w:w="4867" w:type="dxa"/>
          </w:tcPr>
          <w:p w:rsidR="00B74CA1" w:rsidRPr="00401DD8" w:rsidRDefault="00B74CA1" w:rsidP="007E756A">
            <w:pPr>
              <w:contextualSpacing/>
              <w:rPr>
                <w:iCs/>
                <w:lang w:val="ru-RU"/>
              </w:rPr>
            </w:pPr>
            <w:r w:rsidRPr="00F267C5">
              <w:rPr>
                <w:b/>
                <w:lang w:val="ru-RU"/>
              </w:rPr>
              <w:t>Знать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средства,</w:t>
            </w:r>
            <w:r>
              <w:rPr>
                <w:iCs/>
                <w:lang w:val="ru-RU"/>
              </w:rPr>
              <w:t xml:space="preserve"> </w:t>
            </w:r>
            <w:r w:rsidR="0037320B">
              <w:rPr>
                <w:iCs/>
                <w:lang w:val="ru-RU"/>
              </w:rPr>
              <w:t xml:space="preserve">методы </w:t>
            </w:r>
            <w:r w:rsidRPr="00F267C5">
              <w:rPr>
                <w:iCs/>
                <w:lang w:val="ru-RU"/>
              </w:rPr>
              <w:t>и способы расследования</w:t>
            </w:r>
          </w:p>
          <w:p w:rsidR="006B4A91" w:rsidRPr="00BA1468" w:rsidRDefault="00B74CA1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iCs/>
                <w:lang w:val="ru-RU"/>
              </w:rPr>
              <w:t>правонарушений</w:t>
            </w:r>
            <w:r w:rsidRPr="00F267C5">
              <w:rPr>
                <w:lang w:val="ru-RU"/>
              </w:rPr>
              <w:t xml:space="preserve"> в сфере </w:t>
            </w:r>
            <w:r w:rsidR="0037320B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37320B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37320B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37320B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37320B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37320B" w:rsidRPr="00CC04AD">
              <w:rPr>
                <w:color w:val="333333"/>
                <w:shd w:val="clear" w:color="auto" w:fill="FFFFFF"/>
              </w:rPr>
              <w:t> </w:t>
            </w:r>
            <w:r w:rsidR="0037320B" w:rsidRPr="00F267C5">
              <w:rPr>
                <w:lang w:val="ru-RU"/>
              </w:rPr>
              <w:t xml:space="preserve"> </w:t>
            </w:r>
            <w:r w:rsidRPr="00F267C5">
              <w:rPr>
                <w:lang w:val="ru-RU"/>
              </w:rPr>
              <w:t>отношений</w:t>
            </w:r>
          </w:p>
        </w:tc>
      </w:tr>
      <w:tr w:rsidR="00EC0135" w:rsidRPr="00C901CF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B74CA1" w:rsidRPr="00F267C5" w:rsidRDefault="00B74CA1" w:rsidP="007E756A">
            <w:pPr>
              <w:contextualSpacing/>
              <w:rPr>
                <w:iCs/>
                <w:lang w:val="ru-RU"/>
              </w:rPr>
            </w:pPr>
            <w:r w:rsidRPr="00F267C5">
              <w:rPr>
                <w:b/>
                <w:lang w:val="ru-RU"/>
              </w:rPr>
              <w:t>Уметь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 xml:space="preserve">применять </w:t>
            </w:r>
          </w:p>
          <w:p w:rsidR="00B74CA1" w:rsidRPr="00F267C5" w:rsidRDefault="00B74CA1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средства 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методы; правильно ставить вопросы,</w:t>
            </w:r>
          </w:p>
          <w:p w:rsidR="00B74CA1" w:rsidRPr="00F267C5" w:rsidRDefault="00B74CA1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подлежащие разрешению, при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назначении судебных экспертиз</w:t>
            </w:r>
            <w:r w:rsidRPr="00F267C5">
              <w:rPr>
                <w:lang w:val="ru-RU"/>
              </w:rPr>
              <w:t xml:space="preserve"> в сфере </w:t>
            </w:r>
            <w:r w:rsidR="008B3DBB">
              <w:rPr>
                <w:bCs/>
                <w:color w:val="333333"/>
                <w:shd w:val="clear" w:color="auto" w:fill="FFFFFF"/>
                <w:lang w:val="ru-RU"/>
              </w:rPr>
              <w:t>у</w:t>
            </w:r>
            <w:r w:rsidR="008B3DBB" w:rsidRPr="00CC04AD">
              <w:rPr>
                <w:bCs/>
                <w:color w:val="333333"/>
                <w:shd w:val="clear" w:color="auto" w:fill="FFFFFF"/>
                <w:lang w:val="ru-RU"/>
              </w:rPr>
              <w:t>головно</w:t>
            </w:r>
            <w:r w:rsidR="008B3DBB" w:rsidRPr="00CC04AD">
              <w:rPr>
                <w:color w:val="333333"/>
                <w:shd w:val="clear" w:color="auto" w:fill="FFFFFF"/>
                <w:lang w:val="ru-RU"/>
              </w:rPr>
              <w:t>-</w:t>
            </w:r>
            <w:r w:rsidR="008B3DBB" w:rsidRPr="00CC04AD">
              <w:rPr>
                <w:bCs/>
                <w:color w:val="333333"/>
                <w:shd w:val="clear" w:color="auto" w:fill="FFFFFF"/>
                <w:lang w:val="ru-RU"/>
              </w:rPr>
              <w:t>правовы</w:t>
            </w:r>
            <w:r w:rsidR="008B3DBB">
              <w:rPr>
                <w:bCs/>
                <w:color w:val="333333"/>
                <w:shd w:val="clear" w:color="auto" w:fill="FFFFFF"/>
                <w:lang w:val="ru-RU"/>
              </w:rPr>
              <w:t>х</w:t>
            </w:r>
            <w:r w:rsidR="008B3DBB" w:rsidRPr="00CC04AD">
              <w:rPr>
                <w:color w:val="333333"/>
                <w:shd w:val="clear" w:color="auto" w:fill="FFFFFF"/>
              </w:rPr>
              <w:t> </w:t>
            </w:r>
            <w:r w:rsidRPr="00F267C5">
              <w:rPr>
                <w:lang w:val="ru-RU"/>
              </w:rPr>
              <w:t xml:space="preserve"> отношений</w:t>
            </w:r>
            <w:r w:rsidR="008B3DBB">
              <w:rPr>
                <w:iCs/>
                <w:lang w:val="ru-RU"/>
              </w:rPr>
              <w:t xml:space="preserve">, </w:t>
            </w:r>
            <w:r w:rsidRPr="00F267C5">
              <w:rPr>
                <w:iCs/>
                <w:lang w:val="ru-RU"/>
              </w:rPr>
              <w:t>анализировать и правильно оценивать</w:t>
            </w:r>
          </w:p>
          <w:p w:rsidR="00B74CA1" w:rsidRPr="00F267C5" w:rsidRDefault="00B74CA1" w:rsidP="007E756A">
            <w:pPr>
              <w:contextualSpacing/>
              <w:rPr>
                <w:lang w:val="ru-RU"/>
              </w:rPr>
            </w:pPr>
            <w:r w:rsidRPr="00F267C5">
              <w:rPr>
                <w:iCs/>
                <w:lang w:val="ru-RU"/>
              </w:rPr>
              <w:t>содержание заключений эксперта</w:t>
            </w:r>
          </w:p>
          <w:p w:rsidR="006B4A91" w:rsidRPr="00BA1468" w:rsidRDefault="00B74CA1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iCs/>
              </w:rPr>
              <w:t>(специалиста)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B74CA1" w:rsidP="007E756A">
            <w:pPr>
              <w:contextualSpacing/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Владеть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навыками применения средств и методов обнаружения, фиксации правонарушений</w:t>
            </w:r>
            <w:r w:rsidR="00E404CF">
              <w:rPr>
                <w:lang w:val="ru-RU"/>
              </w:rPr>
              <w:t>, регулируемых уголовным законодательством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BA1468" w:rsidRDefault="00B74CA1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Знать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формы 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методы организации раскрытия и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расследования правонарушений</w:t>
            </w:r>
            <w:r w:rsidR="00E812AD">
              <w:rPr>
                <w:iCs/>
                <w:lang w:val="ru-RU"/>
              </w:rPr>
              <w:t>,</w:t>
            </w:r>
            <w:r w:rsidR="00E812AD">
              <w:rPr>
                <w:lang w:val="ru-RU"/>
              </w:rPr>
              <w:t xml:space="preserve"> регулируемых уголовным законодательством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63"/>
        </w:trPr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B74CA1" w:rsidRPr="00F267C5" w:rsidRDefault="00B74CA1" w:rsidP="007E756A">
            <w:pPr>
              <w:rPr>
                <w:lang w:val="ru-RU"/>
              </w:rPr>
            </w:pPr>
            <w:r w:rsidRPr="00F267C5">
              <w:rPr>
                <w:b/>
                <w:lang w:val="ru-RU"/>
              </w:rPr>
              <w:t>Уметь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использовать</w:t>
            </w:r>
          </w:p>
          <w:p w:rsidR="006B4A91" w:rsidRPr="00BA1468" w:rsidRDefault="00B74CA1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F267C5">
              <w:rPr>
                <w:iCs/>
                <w:lang w:val="ru-RU"/>
              </w:rPr>
              <w:t>различные юридические средства и  приемы для пресечения правонарушений</w:t>
            </w:r>
            <w:r w:rsidR="004B27AB">
              <w:rPr>
                <w:iCs/>
                <w:lang w:val="ru-RU"/>
              </w:rPr>
              <w:t>,</w:t>
            </w:r>
            <w:r w:rsidR="004B27AB">
              <w:rPr>
                <w:lang w:val="ru-RU"/>
              </w:rPr>
              <w:t xml:space="preserve"> регулируемых уголовным законодательством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B74CA1" w:rsidP="007E756A">
            <w:pPr>
              <w:widowControl/>
              <w:tabs>
                <w:tab w:val="left" w:pos="0"/>
              </w:tabs>
              <w:rPr>
                <w:highlight w:val="yellow"/>
                <w:lang w:val="ru-RU"/>
              </w:rPr>
            </w:pPr>
            <w:r w:rsidRPr="00F267C5">
              <w:rPr>
                <w:b/>
                <w:lang w:val="ru-RU"/>
              </w:rPr>
              <w:t>Владеть</w:t>
            </w:r>
            <w:r w:rsidRPr="00F267C5">
              <w:rPr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методикой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раскрытия и расследования, а также разграничения</w:t>
            </w:r>
            <w:r>
              <w:rPr>
                <w:iCs/>
                <w:lang w:val="ru-RU"/>
              </w:rPr>
              <w:t xml:space="preserve"> </w:t>
            </w:r>
            <w:r w:rsidRPr="00F267C5">
              <w:rPr>
                <w:iCs/>
                <w:lang w:val="ru-RU"/>
              </w:rPr>
              <w:t>различных видов правонарушений</w:t>
            </w:r>
            <w:r w:rsidR="0041449C">
              <w:rPr>
                <w:iCs/>
                <w:lang w:val="ru-RU"/>
              </w:rPr>
              <w:t>,</w:t>
            </w:r>
            <w:r w:rsidR="0041449C">
              <w:rPr>
                <w:lang w:val="ru-RU"/>
              </w:rPr>
              <w:t xml:space="preserve"> регулируемых уголовным законодательством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ПК-8</w:t>
            </w:r>
          </w:p>
          <w:p w:rsidR="000C246F" w:rsidRPr="00EC0135" w:rsidRDefault="000C246F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 xml:space="preserve">способность принимать участие в проведении юридической экспертизы проектов </w:t>
            </w:r>
            <w:r w:rsidRPr="00EC0135">
              <w:rPr>
                <w:lang w:val="ru-RU"/>
              </w:rPr>
              <w:lastRenderedPageBreak/>
              <w:t>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</w:t>
            </w:r>
          </w:p>
          <w:p w:rsidR="000C246F" w:rsidRPr="00EC0135" w:rsidRDefault="000C246F" w:rsidP="007E756A">
            <w:pPr>
              <w:autoSpaceDE/>
              <w:autoSpaceDN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lastRenderedPageBreak/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rFonts w:eastAsia="Times New Roman,Bold"/>
                <w:lang w:val="ru-RU"/>
              </w:rPr>
            </w:pPr>
            <w:r w:rsidRPr="00EC0135">
              <w:rPr>
                <w:rFonts w:eastAsia="Times New Roman,Bold"/>
                <w:b/>
                <w:lang w:val="ru-RU"/>
              </w:rPr>
              <w:t>Знать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E42A1E" w:rsidRPr="00EC0135">
              <w:rPr>
                <w:lang w:val="ru-RU"/>
              </w:rPr>
              <w:t>методы проведения экспертизы и выявления в проектах нормативно-правовых актов положений,</w:t>
            </w:r>
            <w:r w:rsidR="00E42A1E" w:rsidRPr="00EC0135">
              <w:rPr>
                <w:rFonts w:eastAsia="Arial Unicode MS"/>
                <w:lang w:val="ru-RU"/>
              </w:rPr>
              <w:t xml:space="preserve"> способствующих созданию условий для проявления коррупции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EC0135">
              <w:rPr>
                <w:rFonts w:eastAsia="Times New Roman,Bold"/>
                <w:bCs/>
                <w:lang w:val="ru-RU"/>
              </w:rPr>
              <w:t xml:space="preserve"> </w:t>
            </w:r>
            <w:r w:rsidR="00DB40E1" w:rsidRPr="00EC0135">
              <w:rPr>
                <w:lang w:val="ru-RU"/>
              </w:rPr>
              <w:t>осуществлять правовую экспертизу нормативных правовых актов</w:t>
            </w:r>
          </w:p>
          <w:p w:rsidR="000C246F" w:rsidRPr="00EC0135" w:rsidRDefault="000C246F" w:rsidP="007E756A">
            <w:pPr>
              <w:rPr>
                <w:lang w:val="ru-RU"/>
              </w:rPr>
            </w:pP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DB40E1" w:rsidRPr="00EC0135">
              <w:rPr>
                <w:lang w:val="ru-RU"/>
              </w:rPr>
              <w:t>навыками анализа правоприменительной практики, разрешения правовых проблем и коллизий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(продуктивно-деятельностный)</w:t>
            </w: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EC0135">
              <w:rPr>
                <w:rFonts w:eastAsia="Times New Roman,Bold"/>
                <w:b/>
                <w:lang w:val="ru-RU"/>
              </w:rPr>
              <w:t xml:space="preserve"> </w:t>
            </w:r>
            <w:r w:rsidR="00B47C2D" w:rsidRPr="00EC0135">
              <w:rPr>
                <w:lang w:val="ru-RU"/>
              </w:rPr>
              <w:t>основы государственной политики в области экспертизы нормативно-правовых актов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EC0135">
              <w:rPr>
                <w:rFonts w:eastAsia="Times New Roman,Bold"/>
                <w:b/>
                <w:lang w:val="ru-RU"/>
              </w:rPr>
              <w:t xml:space="preserve"> </w:t>
            </w:r>
            <w:r w:rsidR="00B47C2D" w:rsidRPr="00EC0135">
              <w:rPr>
                <w:lang w:val="ru-RU"/>
              </w:rPr>
              <w:t>давать правильную оценку фактическим и юридическим обстоятельствам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B47C2D" w:rsidRPr="00EC0135">
              <w:rPr>
                <w:lang w:val="ru-RU"/>
              </w:rPr>
              <w:t>навыками реализации норм материального права и процессуального права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EC0135">
              <w:rPr>
                <w:rFonts w:eastAsia="Times New Roman,Bold"/>
                <w:lang w:val="ru-RU"/>
              </w:rPr>
              <w:t xml:space="preserve"> </w:t>
            </w:r>
            <w:r w:rsidR="00430B8D" w:rsidRPr="00EC0135">
              <w:rPr>
                <w:lang w:val="ru-RU"/>
              </w:rPr>
              <w:t>приёмы и методы проведения юридической экспертизы нормативных актов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EC0135">
              <w:rPr>
                <w:rFonts w:eastAsia="Times New Roman,Bold"/>
                <w:bCs/>
                <w:lang w:val="ru-RU"/>
              </w:rPr>
              <w:t xml:space="preserve"> </w:t>
            </w:r>
            <w:r w:rsidR="00430B8D" w:rsidRPr="00EC0135">
              <w:rPr>
                <w:lang w:val="ru-RU"/>
              </w:rPr>
              <w:t>проводить юридическую экспертизу правовых документов</w:t>
            </w:r>
          </w:p>
        </w:tc>
      </w:tr>
      <w:tr w:rsidR="00EC0135" w:rsidRPr="00961D49" w:rsidTr="006A6B35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0C246F" w:rsidRPr="00EC0135" w:rsidRDefault="000C246F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0C246F" w:rsidRPr="00EC0135" w:rsidRDefault="000C246F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0C246F" w:rsidRPr="00EC0135" w:rsidRDefault="000C246F" w:rsidP="007E756A">
            <w:pPr>
              <w:tabs>
                <w:tab w:val="left" w:pos="993"/>
              </w:tabs>
              <w:rPr>
                <w:lang w:val="ru-RU"/>
              </w:rPr>
            </w:pPr>
            <w:r w:rsidRPr="00EC0135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EC0135">
              <w:rPr>
                <w:rFonts w:eastAsia="Times New Roman,Bold"/>
                <w:bCs/>
                <w:lang w:val="ru-RU"/>
              </w:rPr>
              <w:t xml:space="preserve"> </w:t>
            </w:r>
            <w:r w:rsidR="00430B8D" w:rsidRPr="00EC0135">
              <w:rPr>
                <w:lang w:val="ru-RU"/>
              </w:rPr>
              <w:t>навыками квалификации фактов и обстоятельств, в</w:t>
            </w:r>
            <w:r w:rsidR="00430B8D" w:rsidRPr="00EC0135">
              <w:rPr>
                <w:rFonts w:eastAsia="Arial Unicode MS"/>
                <w:lang w:val="ru-RU"/>
              </w:rPr>
              <w:t xml:space="preserve"> том числе в целях выявления в проектах нормативно-правовых актах положений, способствующих созданию условий для проявления коррупции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 w:val="restart"/>
          </w:tcPr>
          <w:p w:rsidR="006B4A91" w:rsidRPr="00EC0135" w:rsidRDefault="00867427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  <w:r w:rsidRPr="00EC0135">
              <w:rPr>
                <w:b/>
                <w:lang w:val="ru-RU"/>
              </w:rPr>
              <w:t>ПК-</w:t>
            </w:r>
            <w:r w:rsidR="000C246F" w:rsidRPr="00EC0135">
              <w:rPr>
                <w:b/>
                <w:lang w:val="ru-RU"/>
              </w:rPr>
              <w:t>14</w:t>
            </w:r>
          </w:p>
          <w:p w:rsidR="00915C69" w:rsidRPr="00EC0135" w:rsidRDefault="00915C69" w:rsidP="007E756A">
            <w:pPr>
              <w:widowControl/>
              <w:autoSpaceDE/>
              <w:autoSpaceDN/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способность организовывать и проводить педагогические исследования</w:t>
            </w:r>
          </w:p>
          <w:p w:rsidR="006B4A91" w:rsidRPr="00EC0135" w:rsidRDefault="006B4A91" w:rsidP="007E756A">
            <w:pPr>
              <w:autoSpaceDE/>
              <w:autoSpaceDN/>
              <w:jc w:val="center"/>
              <w:rPr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1. Этап (начальный)</w:t>
            </w:r>
            <w:r w:rsidRPr="00EC0135">
              <w:t xml:space="preserve"> </w:t>
            </w:r>
          </w:p>
        </w:tc>
        <w:tc>
          <w:tcPr>
            <w:tcW w:w="4867" w:type="dxa"/>
          </w:tcPr>
          <w:p w:rsidR="006B4A91" w:rsidRPr="00D23446" w:rsidRDefault="00D23446" w:rsidP="007E756A">
            <w:pPr>
              <w:tabs>
                <w:tab w:val="left" w:pos="993"/>
              </w:tabs>
              <w:rPr>
                <w:rFonts w:eastAsia="Times New Roman,Bold"/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sz w:val="24"/>
                <w:szCs w:val="24"/>
                <w:lang w:val="ru-RU"/>
              </w:rPr>
              <w:t>состояние изученности  планируемой темы педагогического исследования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D23446" w:rsidP="007E756A">
            <w:pPr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Pr="000F01E4">
              <w:rPr>
                <w:sz w:val="24"/>
                <w:szCs w:val="24"/>
                <w:lang w:val="ru-RU"/>
              </w:rPr>
              <w:t>определять объект  и предмет  педагогических  исследований, посвященных  преподаванию юридических дисциплин</w:t>
            </w:r>
            <w:r w:rsidRPr="000F01E4">
              <w:rPr>
                <w:rFonts w:eastAsia="Times New Roman,Bold"/>
                <w:b/>
                <w:bCs/>
                <w:lang w:val="ru-RU"/>
              </w:rPr>
              <w:t xml:space="preserve"> 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D23446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sz w:val="24"/>
                <w:szCs w:val="24"/>
                <w:lang w:val="ru-RU"/>
              </w:rPr>
              <w:t>способностью отбирать  и систематизировать данные, сведения и факты в соответствии с поставленными целями исследования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2. Этап (продуктивно-деятельностный)</w:t>
            </w:r>
          </w:p>
        </w:tc>
        <w:tc>
          <w:tcPr>
            <w:tcW w:w="4867" w:type="dxa"/>
          </w:tcPr>
          <w:p w:rsidR="006B4A91" w:rsidRPr="00BA1468" w:rsidRDefault="003023C4" w:rsidP="007E756A">
            <w:pPr>
              <w:tabs>
                <w:tab w:val="left" w:pos="993"/>
              </w:tabs>
              <w:contextualSpacing/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Pr="000F01E4">
              <w:rPr>
                <w:lang w:val="ru-RU"/>
              </w:rPr>
              <w:t>связь научной и преподавательской деятельности</w:t>
            </w:r>
          </w:p>
        </w:tc>
      </w:tr>
      <w:tr w:rsidR="00EC0135" w:rsidRPr="00842A8C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420"/>
        </w:trPr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3023C4" w:rsidP="007E756A">
            <w:pPr>
              <w:tabs>
                <w:tab w:val="left" w:pos="993"/>
              </w:tabs>
              <w:contextualSpacing/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/>
                <w:lang w:val="ru-RU"/>
              </w:rPr>
              <w:t xml:space="preserve"> </w:t>
            </w:r>
            <w:r w:rsidRPr="000F01E4">
              <w:t>выбирать методы исследования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3023C4" w:rsidP="007E756A">
            <w:pPr>
              <w:tabs>
                <w:tab w:val="left" w:pos="993"/>
              </w:tabs>
              <w:contextualSpacing/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lang w:val="ru-RU"/>
              </w:rPr>
              <w:t>способностью организовывать  социально-психологическое и научное взаимодейств</w:t>
            </w:r>
            <w:r w:rsidR="00747955">
              <w:rPr>
                <w:lang w:val="ru-RU"/>
              </w:rPr>
              <w:t>ие в рамках научного коллектива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 w:val="restart"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</w:pPr>
            <w:r w:rsidRPr="00EC0135">
              <w:rPr>
                <w:lang w:val="ru-RU"/>
              </w:rPr>
              <w:t>3. Этап (практико-ориентированный)</w:t>
            </w:r>
          </w:p>
        </w:tc>
        <w:tc>
          <w:tcPr>
            <w:tcW w:w="4867" w:type="dxa"/>
          </w:tcPr>
          <w:p w:rsidR="006B4A91" w:rsidRPr="00EF616D" w:rsidRDefault="00EF616D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iCs/>
                <w:lang w:val="ru-RU"/>
              </w:rPr>
              <w:t>Знать</w:t>
            </w:r>
            <w:r w:rsidRPr="000F01E4">
              <w:rPr>
                <w:rFonts w:eastAsia="Times New Roman,Bold"/>
                <w:lang w:val="ru-RU"/>
              </w:rPr>
              <w:t xml:space="preserve"> </w:t>
            </w:r>
            <w:r w:rsidRPr="000F01E4">
              <w:rPr>
                <w:lang w:val="ru-RU"/>
              </w:rPr>
              <w:t>методы принятия  управленческих решений в научных коллективах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F616D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F616D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EF616D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Уметь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Pr="000F01E4">
              <w:rPr>
                <w:lang w:val="ru-RU"/>
              </w:rPr>
              <w:t>интерпретировать  данные, сведения и факты в соответствии с поставленными целями исследования</w:t>
            </w:r>
            <w:r w:rsidRPr="000F01E4">
              <w:rPr>
                <w:rFonts w:eastAsia="Times New Roman,Bold"/>
                <w:lang w:val="ru-RU"/>
              </w:rPr>
              <w:t>.</w:t>
            </w:r>
          </w:p>
        </w:tc>
      </w:tr>
      <w:tr w:rsidR="00EC0135" w:rsidRPr="00961D49" w:rsidTr="00696FE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079" w:type="dxa"/>
            <w:vMerge/>
          </w:tcPr>
          <w:p w:rsidR="006B4A91" w:rsidRPr="00EC0135" w:rsidRDefault="006B4A91" w:rsidP="007E756A">
            <w:pPr>
              <w:autoSpaceDE/>
              <w:autoSpaceDN/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vMerge/>
          </w:tcPr>
          <w:p w:rsidR="006B4A91" w:rsidRPr="00EC0135" w:rsidRDefault="006B4A91" w:rsidP="007E756A">
            <w:pPr>
              <w:tabs>
                <w:tab w:val="left" w:pos="0"/>
              </w:tabs>
              <w:ind w:hanging="12"/>
              <w:jc w:val="center"/>
              <w:rPr>
                <w:lang w:val="ru-RU"/>
              </w:rPr>
            </w:pPr>
          </w:p>
        </w:tc>
        <w:tc>
          <w:tcPr>
            <w:tcW w:w="4867" w:type="dxa"/>
          </w:tcPr>
          <w:p w:rsidR="006B4A91" w:rsidRPr="00BA1468" w:rsidRDefault="00EF616D" w:rsidP="007E756A">
            <w:pPr>
              <w:tabs>
                <w:tab w:val="left" w:pos="993"/>
              </w:tabs>
              <w:rPr>
                <w:highlight w:val="yellow"/>
                <w:lang w:val="ru-RU"/>
              </w:rPr>
            </w:pPr>
            <w:r w:rsidRPr="000F01E4">
              <w:rPr>
                <w:rFonts w:eastAsia="Times New Roman,Bold"/>
                <w:b/>
                <w:bCs/>
                <w:lang w:val="ru-RU"/>
              </w:rPr>
              <w:t>Владеть</w:t>
            </w:r>
            <w:r w:rsidRPr="000F01E4">
              <w:rPr>
                <w:rFonts w:eastAsia="Times New Roman,Bold"/>
                <w:bCs/>
                <w:lang w:val="ru-RU"/>
              </w:rPr>
              <w:t xml:space="preserve"> </w:t>
            </w:r>
            <w:r w:rsidRPr="000F01E4">
              <w:rPr>
                <w:lang w:val="ru-RU"/>
              </w:rPr>
              <w:t>способностью определять  ценность  научных результатов  коллег</w:t>
            </w:r>
          </w:p>
        </w:tc>
      </w:tr>
    </w:tbl>
    <w:p w:rsidR="006B4A91" w:rsidRPr="00EC0135" w:rsidRDefault="006B4A91" w:rsidP="007E756A">
      <w:pPr>
        <w:tabs>
          <w:tab w:val="left" w:pos="709"/>
        </w:tabs>
        <w:adjustRightInd w:val="0"/>
        <w:ind w:firstLine="851"/>
        <w:jc w:val="right"/>
        <w:rPr>
          <w:bCs/>
          <w:lang w:val="ru-RU"/>
        </w:rPr>
      </w:pPr>
    </w:p>
    <w:p w:rsidR="006B4A91" w:rsidRPr="00EC0135" w:rsidRDefault="006B4A91" w:rsidP="007E756A">
      <w:pPr>
        <w:pStyle w:val="a5"/>
        <w:tabs>
          <w:tab w:val="left" w:pos="1134"/>
        </w:tabs>
        <w:ind w:left="0" w:right="116" w:firstLine="709"/>
        <w:rPr>
          <w:sz w:val="28"/>
          <w:lang w:val="ru-RU"/>
        </w:rPr>
        <w:sectPr w:rsidR="006B4A91" w:rsidRPr="00EC0135" w:rsidSect="004D29D7">
          <w:pgSz w:w="11910" w:h="16840"/>
          <w:pgMar w:top="1418" w:right="1418" w:bottom="1418" w:left="1418" w:header="710" w:footer="0" w:gutter="0"/>
          <w:cols w:space="720"/>
        </w:sectPr>
      </w:pPr>
    </w:p>
    <w:p w:rsidR="004822BD" w:rsidRPr="00EC0135" w:rsidRDefault="004822BD" w:rsidP="007E756A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EC0135">
        <w:rPr>
          <w:lang w:val="ru-RU"/>
        </w:rPr>
        <w:lastRenderedPageBreak/>
        <w:t xml:space="preserve">II.     СТРУКТУРА </w:t>
      </w:r>
      <w:r w:rsidR="00D1362E" w:rsidRPr="00EC0135">
        <w:rPr>
          <w:lang w:val="ru-RU"/>
        </w:rPr>
        <w:t>ПРОИЗВОДСТВЕНОЙ</w:t>
      </w:r>
      <w:r w:rsidRPr="00EC0135">
        <w:rPr>
          <w:spacing w:val="-10"/>
          <w:lang w:val="ru-RU"/>
        </w:rPr>
        <w:t xml:space="preserve"> </w:t>
      </w:r>
      <w:r w:rsidRPr="00EC0135">
        <w:rPr>
          <w:lang w:val="ru-RU"/>
        </w:rPr>
        <w:t>ПРАКТИКИ</w:t>
      </w:r>
    </w:p>
    <w:p w:rsidR="004822BD" w:rsidRPr="00EC0135" w:rsidRDefault="004822BD" w:rsidP="007E756A">
      <w:pPr>
        <w:pStyle w:val="a3"/>
        <w:ind w:firstLine="720"/>
        <w:rPr>
          <w:b/>
          <w:sz w:val="27"/>
          <w:lang w:val="ru-RU"/>
        </w:rPr>
      </w:pPr>
    </w:p>
    <w:p w:rsidR="004822BD" w:rsidRPr="00EC0135" w:rsidRDefault="004822BD" w:rsidP="007E756A">
      <w:pPr>
        <w:pStyle w:val="1"/>
        <w:tabs>
          <w:tab w:val="left" w:pos="923"/>
        </w:tabs>
        <w:ind w:left="-179"/>
        <w:jc w:val="center"/>
        <w:rPr>
          <w:sz w:val="27"/>
          <w:lang w:val="ru-RU"/>
        </w:rPr>
      </w:pPr>
      <w:r w:rsidRPr="00EC0135">
        <w:rPr>
          <w:sz w:val="27"/>
          <w:lang w:val="ru-RU"/>
        </w:rPr>
        <w:t xml:space="preserve">2.1      </w:t>
      </w:r>
      <w:r w:rsidRPr="00EC0135">
        <w:rPr>
          <w:lang w:val="ru-RU"/>
        </w:rPr>
        <w:t>Программа</w:t>
      </w:r>
      <w:r w:rsidRPr="00EC0135">
        <w:rPr>
          <w:sz w:val="27"/>
          <w:lang w:val="ru-RU"/>
        </w:rPr>
        <w:t xml:space="preserve"> </w:t>
      </w:r>
      <w:r w:rsidR="00FC218E">
        <w:rPr>
          <w:sz w:val="27"/>
          <w:lang w:val="ru-RU"/>
        </w:rPr>
        <w:t>производственной практики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both"/>
        <w:rPr>
          <w:i/>
          <w:lang w:val="ru-RU"/>
        </w:rPr>
      </w:pPr>
    </w:p>
    <w:p w:rsidR="004822BD" w:rsidRPr="00EC0135" w:rsidRDefault="004822BD" w:rsidP="007E756A">
      <w:pPr>
        <w:pStyle w:val="a3"/>
        <w:suppressAutoHyphens/>
        <w:spacing w:line="319" w:lineRule="exact"/>
        <w:ind w:left="284" w:firstLine="720"/>
        <w:jc w:val="both"/>
        <w:rPr>
          <w:lang w:val="ru-RU"/>
        </w:rPr>
      </w:pPr>
      <w:r w:rsidRPr="00EC0135">
        <w:rPr>
          <w:lang w:val="ru-RU"/>
        </w:rPr>
        <w:t xml:space="preserve">Объем </w:t>
      </w:r>
      <w:r w:rsidR="006C1F9E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практики составляет </w:t>
      </w:r>
      <w:r w:rsidR="0014393F" w:rsidRPr="00EC0135">
        <w:rPr>
          <w:lang w:val="ru-RU"/>
        </w:rPr>
        <w:t>12</w:t>
      </w:r>
      <w:r w:rsidR="00D552F8" w:rsidRPr="00EC0135">
        <w:rPr>
          <w:lang w:val="ru-RU"/>
        </w:rPr>
        <w:t> </w:t>
      </w:r>
      <w:r w:rsidRPr="00EC0135">
        <w:rPr>
          <w:lang w:val="ru-RU"/>
        </w:rPr>
        <w:t xml:space="preserve">з.е., </w:t>
      </w:r>
      <w:r w:rsidR="0014393F" w:rsidRPr="00EC0135">
        <w:rPr>
          <w:lang w:val="ru-RU"/>
        </w:rPr>
        <w:t>432 </w:t>
      </w:r>
      <w:r w:rsidRPr="00EC0135">
        <w:rPr>
          <w:lang w:val="ru-RU"/>
        </w:rPr>
        <w:t>академических часа.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EC0135">
        <w:rPr>
          <w:b/>
          <w:lang w:val="ru-RU"/>
        </w:rPr>
        <w:t>Очная форма обучения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EC0135" w:rsidRPr="00EC0135" w:rsidTr="00D278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Всего</w:t>
            </w:r>
          </w:p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Семестр</w:t>
            </w:r>
          </w:p>
        </w:tc>
      </w:tr>
      <w:tr w:rsidR="00EC0135" w:rsidRPr="00EC0135" w:rsidTr="00D278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4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 xml:space="preserve">     </w:t>
            </w:r>
            <w:r w:rsidR="00AB0324" w:rsidRPr="00EC0135">
              <w:rPr>
                <w:rFonts w:eastAsia="Calibri"/>
                <w:b/>
                <w:lang w:val="ru-RU" w:eastAsia="ar-SA"/>
              </w:rPr>
              <w:t>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hd w:val="clear" w:color="auto" w:fill="FFFFFF"/>
              <w:rPr>
                <w:lang w:val="ru-RU"/>
              </w:rPr>
            </w:pPr>
            <w:r w:rsidRPr="00EC0135">
              <w:rPr>
                <w:iCs/>
                <w:lang w:val="ru-RU"/>
              </w:rPr>
              <w:t xml:space="preserve">Промежуточная аттестация </w:t>
            </w:r>
            <w:r w:rsidRPr="00EC0135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EC0135">
              <w:rPr>
                <w:bCs/>
                <w:lang w:val="ru-RU"/>
              </w:rPr>
              <w:t>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432</w:t>
            </w:r>
            <w:r w:rsidR="004822BD" w:rsidRPr="00EC0135">
              <w:rPr>
                <w:rFonts w:eastAsia="Calibri"/>
                <w:b/>
                <w:lang w:val="ru-RU" w:eastAsia="ar-SA"/>
              </w:rPr>
              <w:t>/</w:t>
            </w:r>
            <w:r w:rsidRPr="00EC0135">
              <w:rPr>
                <w:rFonts w:eastAsia="Calibri"/>
                <w:b/>
                <w:lang w:val="ru-RU" w:eastAsia="ar-SA"/>
              </w:rPr>
              <w:t>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2BD" w:rsidRPr="00EC0135" w:rsidRDefault="00AB032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432/12</w:t>
            </w:r>
          </w:p>
        </w:tc>
      </w:tr>
    </w:tbl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EC0135">
        <w:rPr>
          <w:b/>
          <w:lang w:val="ru-RU"/>
        </w:rPr>
        <w:t>Заочная форма обучения</w:t>
      </w: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4822BD" w:rsidRPr="00EC0135" w:rsidRDefault="004822BD" w:rsidP="007E756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1134"/>
        <w:gridCol w:w="1456"/>
      </w:tblGrid>
      <w:tr w:rsidR="00EC0135" w:rsidRPr="00EC0135" w:rsidTr="00D278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Всего</w:t>
            </w:r>
          </w:p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Семестр</w:t>
            </w:r>
          </w:p>
        </w:tc>
      </w:tr>
      <w:tr w:rsidR="00EC0135" w:rsidRPr="00EC0135" w:rsidTr="00D278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EC0135">
              <w:rPr>
                <w:b/>
                <w:lang w:val="ru-RU" w:eastAsia="ar-SA"/>
              </w:rPr>
              <w:t>4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Самостоятельная работа (всего),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 xml:space="preserve">      </w:t>
            </w:r>
            <w:r w:rsidR="002D0CE4" w:rsidRPr="00EC0135">
              <w:rPr>
                <w:rFonts w:eastAsia="Calibri"/>
                <w:b/>
                <w:lang w:val="ru-RU" w:eastAsia="ar-SA"/>
              </w:rPr>
              <w:t>432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hd w:val="clear" w:color="auto" w:fill="FFFFFF"/>
              <w:rPr>
                <w:lang w:val="ru-RU"/>
              </w:rPr>
            </w:pPr>
            <w:r w:rsidRPr="00EC0135">
              <w:rPr>
                <w:iCs/>
                <w:lang w:val="ru-RU"/>
              </w:rPr>
              <w:t xml:space="preserve">Промежуточная аттестация </w:t>
            </w:r>
            <w:r w:rsidRPr="00EC0135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EC0135">
              <w:rPr>
                <w:bCs/>
                <w:lang w:val="ru-RU"/>
              </w:rPr>
              <w:t>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2</w:t>
            </w: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зачет с оценкой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EC0135" w:rsidRPr="00EC0135" w:rsidTr="00D278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4822BD" w:rsidP="007E756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EC0135">
              <w:rPr>
                <w:rFonts w:eastAsia="Calibri"/>
                <w:b/>
                <w:lang w:val="ru-RU" w:eastAsia="ar-SA"/>
              </w:rPr>
              <w:t>432/12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22BD" w:rsidRPr="00EC0135" w:rsidRDefault="002D0CE4" w:rsidP="007E756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EC0135">
              <w:rPr>
                <w:rFonts w:eastAsia="Calibri"/>
                <w:lang w:val="ru-RU" w:eastAsia="ar-SA"/>
              </w:rPr>
              <w:t>432/12</w:t>
            </w:r>
          </w:p>
        </w:tc>
      </w:tr>
    </w:tbl>
    <w:p w:rsidR="004822BD" w:rsidRPr="00EC0135" w:rsidRDefault="004822BD" w:rsidP="007E756A">
      <w:pPr>
        <w:spacing w:line="237" w:lineRule="auto"/>
        <w:ind w:left="649" w:right="755" w:firstLine="720"/>
        <w:jc w:val="center"/>
        <w:rPr>
          <w:b/>
          <w:sz w:val="28"/>
          <w:lang w:val="ru-RU"/>
        </w:rPr>
      </w:pPr>
    </w:p>
    <w:p w:rsidR="004822BD" w:rsidRPr="00EC0135" w:rsidRDefault="004822BD" w:rsidP="007E756A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4822BD" w:rsidRPr="00EC0135" w:rsidRDefault="004822BD" w:rsidP="007E756A">
      <w:pPr>
        <w:pStyle w:val="a3"/>
        <w:ind w:firstLine="720"/>
        <w:rPr>
          <w:lang w:val="ru-RU"/>
        </w:rPr>
      </w:pPr>
    </w:p>
    <w:p w:rsidR="004822BD" w:rsidRPr="00EC0135" w:rsidRDefault="004822BD" w:rsidP="007E756A">
      <w:pPr>
        <w:rPr>
          <w:b/>
          <w:sz w:val="28"/>
          <w:lang w:val="ru-RU"/>
        </w:rPr>
      </w:pPr>
      <w:r w:rsidRPr="00EC0135">
        <w:rPr>
          <w:b/>
          <w:sz w:val="28"/>
          <w:lang w:val="ru-RU"/>
        </w:rPr>
        <w:br w:type="page"/>
      </w:r>
    </w:p>
    <w:p w:rsidR="004822BD" w:rsidRPr="00EC0135" w:rsidRDefault="004822BD" w:rsidP="007E756A">
      <w:pPr>
        <w:spacing w:line="237" w:lineRule="auto"/>
        <w:ind w:right="2" w:firstLine="720"/>
        <w:jc w:val="center"/>
        <w:rPr>
          <w:sz w:val="28"/>
          <w:lang w:val="ru-RU"/>
        </w:rPr>
      </w:pPr>
    </w:p>
    <w:p w:rsidR="004822BD" w:rsidRPr="00EC0135" w:rsidRDefault="004822BD" w:rsidP="007E756A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  <w:r w:rsidRPr="00EC0135">
        <w:rPr>
          <w:lang w:val="ru-RU"/>
        </w:rPr>
        <w:t xml:space="preserve">2.2.    Содержание </w:t>
      </w:r>
      <w:r w:rsidR="009E120D" w:rsidRPr="00EC0135">
        <w:rPr>
          <w:lang w:val="ru-RU"/>
        </w:rPr>
        <w:t>производственной</w:t>
      </w:r>
      <w:r w:rsidRPr="00EC0135">
        <w:rPr>
          <w:lang w:val="ru-RU"/>
        </w:rPr>
        <w:t xml:space="preserve">  практики</w:t>
      </w:r>
    </w:p>
    <w:p w:rsidR="004822BD" w:rsidRPr="00EC0135" w:rsidRDefault="004822BD" w:rsidP="007E756A">
      <w:pPr>
        <w:pStyle w:val="a3"/>
        <w:ind w:firstLine="720"/>
        <w:rPr>
          <w:sz w:val="26"/>
          <w:lang w:val="ru-RU"/>
        </w:rPr>
      </w:pPr>
    </w:p>
    <w:p w:rsidR="004822BD" w:rsidRPr="00EC0135" w:rsidRDefault="004822BD" w:rsidP="007E756A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  <w:r w:rsidRPr="00EC0135">
        <w:rPr>
          <w:rStyle w:val="FontStyle15"/>
          <w:caps/>
          <w:sz w:val="28"/>
          <w:szCs w:val="28"/>
          <w:lang w:val="ru-RU"/>
        </w:rPr>
        <w:t xml:space="preserve">СТРУКТУРА И СОДЕРЖАНИЕ ПРАКТИКИ для </w:t>
      </w:r>
      <w:r w:rsidR="006B2EFF" w:rsidRPr="00EC0135">
        <w:rPr>
          <w:rStyle w:val="FontStyle15"/>
          <w:caps/>
          <w:sz w:val="28"/>
          <w:szCs w:val="28"/>
          <w:lang w:val="ru-RU"/>
        </w:rPr>
        <w:t xml:space="preserve">обучающихся </w:t>
      </w:r>
      <w:r w:rsidRPr="00EC0135">
        <w:rPr>
          <w:rStyle w:val="FontStyle15"/>
          <w:caps/>
          <w:sz w:val="28"/>
          <w:szCs w:val="28"/>
          <w:lang w:val="ru-RU"/>
        </w:rPr>
        <w:t>очной/заочной форм обучения</w:t>
      </w:r>
    </w:p>
    <w:p w:rsidR="002E7225" w:rsidRPr="00EC0135" w:rsidRDefault="002E7225" w:rsidP="007E756A">
      <w:pPr>
        <w:shd w:val="clear" w:color="auto" w:fill="FFFFFF"/>
        <w:tabs>
          <w:tab w:val="left" w:pos="1418"/>
          <w:tab w:val="left" w:pos="1560"/>
        </w:tabs>
        <w:jc w:val="both"/>
        <w:rPr>
          <w:b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435"/>
        <w:gridCol w:w="2099"/>
        <w:gridCol w:w="3530"/>
      </w:tblGrid>
      <w:tr w:rsidR="00EC0135" w:rsidRPr="00EC0135" w:rsidTr="006A6B35">
        <w:trPr>
          <w:trHeight w:val="970"/>
        </w:trPr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Этапы практики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Трудоёмкость                          (в академич.                  часах)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sz w:val="28"/>
                <w:szCs w:val="28"/>
              </w:rPr>
              <w:t>Формы текущего контроля</w:t>
            </w:r>
          </w:p>
        </w:tc>
      </w:tr>
      <w:tr w:rsidR="00EC0135" w:rsidRPr="00961D49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Подготовительный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и направления на практику.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Консультирование руководителем практики от Университета.</w:t>
            </w:r>
          </w:p>
        </w:tc>
      </w:tr>
      <w:tr w:rsidR="00EC0135" w:rsidRPr="00961D49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Основной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418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Университета.</w:t>
            </w:r>
          </w:p>
        </w:tc>
      </w:tr>
      <w:tr w:rsidR="00EC0135" w:rsidRPr="00961D49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 материалов, устная защита отчётных материалов.</w:t>
            </w:r>
          </w:p>
        </w:tc>
      </w:tr>
      <w:tr w:rsidR="00EC0135" w:rsidRPr="00EC0135" w:rsidTr="006A6B35">
        <w:tc>
          <w:tcPr>
            <w:tcW w:w="353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26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679" w:type="dxa"/>
          </w:tcPr>
          <w:p w:rsidR="002E7225" w:rsidRPr="00EC0135" w:rsidRDefault="002E7225" w:rsidP="007E756A">
            <w:pPr>
              <w:tabs>
                <w:tab w:val="left" w:pos="1418"/>
                <w:tab w:val="left" w:pos="1560"/>
              </w:tabs>
              <w:jc w:val="both"/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EC0135">
              <w:rPr>
                <w:rStyle w:val="FontStyle15"/>
                <w:b w:val="0"/>
                <w:sz w:val="28"/>
                <w:szCs w:val="28"/>
              </w:rPr>
              <w:t>Письменное рецензировани</w:t>
            </w:r>
            <w:r w:rsidR="00DF5402" w:rsidRPr="00EC0135">
              <w:rPr>
                <w:rStyle w:val="FontStyle15"/>
                <w:b w:val="0"/>
                <w:sz w:val="28"/>
                <w:szCs w:val="28"/>
                <w:lang w:val="ru-RU"/>
              </w:rPr>
              <w:t>е</w:t>
            </w:r>
            <w:r w:rsidRPr="00EC0135">
              <w:rPr>
                <w:rStyle w:val="FontStyle15"/>
                <w:b w:val="0"/>
                <w:sz w:val="28"/>
                <w:szCs w:val="28"/>
              </w:rPr>
              <w:t xml:space="preserve"> отчётных </w:t>
            </w:r>
            <w:r w:rsidR="00DF5402" w:rsidRPr="00EC0135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материалов.</w:t>
            </w:r>
          </w:p>
        </w:tc>
      </w:tr>
    </w:tbl>
    <w:p w:rsidR="004822BD" w:rsidRPr="00EC0135" w:rsidRDefault="004822BD" w:rsidP="007E756A">
      <w:pPr>
        <w:shd w:val="clear" w:color="auto" w:fill="FFFFFF"/>
        <w:tabs>
          <w:tab w:val="left" w:pos="1418"/>
          <w:tab w:val="left" w:pos="1560"/>
        </w:tabs>
        <w:ind w:firstLine="709"/>
        <w:contextualSpacing/>
        <w:jc w:val="both"/>
        <w:rPr>
          <w:rStyle w:val="FontStyle15"/>
          <w:b w:val="0"/>
          <w:bCs w:val="0"/>
          <w:caps/>
          <w:sz w:val="28"/>
          <w:szCs w:val="28"/>
          <w:lang w:val="ru-RU"/>
        </w:rPr>
      </w:pPr>
    </w:p>
    <w:p w:rsidR="006550BC" w:rsidRPr="00EC0135" w:rsidRDefault="006550BC" w:rsidP="007E756A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6550BC" w:rsidRPr="00EC0135" w:rsidRDefault="006550BC" w:rsidP="007E756A">
      <w:pPr>
        <w:pStyle w:val="Default"/>
        <w:ind w:firstLine="709"/>
        <w:contextualSpacing/>
        <w:rPr>
          <w:color w:val="auto"/>
          <w:sz w:val="28"/>
          <w:szCs w:val="28"/>
        </w:rPr>
      </w:pPr>
    </w:p>
    <w:p w:rsidR="007B470C" w:rsidRPr="00EC0135" w:rsidRDefault="007B470C" w:rsidP="007E756A">
      <w:pPr>
        <w:pStyle w:val="Default"/>
        <w:ind w:firstLine="709"/>
        <w:contextualSpacing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lastRenderedPageBreak/>
        <w:t xml:space="preserve">До начала практики </w:t>
      </w:r>
      <w:r w:rsidRPr="00EC0135">
        <w:rPr>
          <w:i/>
          <w:color w:val="auto"/>
          <w:sz w:val="28"/>
          <w:szCs w:val="28"/>
        </w:rPr>
        <w:t>руководитель практики от Университета</w:t>
      </w:r>
      <w:r w:rsidRPr="00EC0135">
        <w:rPr>
          <w:color w:val="auto"/>
          <w:sz w:val="28"/>
          <w:szCs w:val="28"/>
        </w:rPr>
        <w:t xml:space="preserve"> проводит консультации по вопросам прохождения практики, на которых конкретизирует задачи практики, разъясняет пути их достижения с учетом выбранного места прохождения практики, разъясняет требования к заполнению дневника, написанию и содержанию отчета и приложений к нему (проектов процессуальных документов), а также выдает </w:t>
      </w:r>
      <w:r w:rsidRPr="00EC0135">
        <w:rPr>
          <w:i/>
          <w:color w:val="auto"/>
          <w:sz w:val="28"/>
          <w:szCs w:val="28"/>
        </w:rPr>
        <w:t xml:space="preserve">индивидуальное задание </w:t>
      </w:r>
      <w:r w:rsidRPr="00EC0135">
        <w:rPr>
          <w:color w:val="auto"/>
          <w:sz w:val="28"/>
          <w:szCs w:val="28"/>
        </w:rPr>
        <w:t xml:space="preserve">с учетом избранного направления научного исследования и темы выпускной квалификационной работы. </w:t>
      </w:r>
    </w:p>
    <w:p w:rsidR="007B470C" w:rsidRPr="00EC0135" w:rsidRDefault="007B470C" w:rsidP="007E756A">
      <w:pPr>
        <w:pStyle w:val="Default"/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После этого обучающимся</w:t>
      </w:r>
      <w:r w:rsidRPr="00EC0135">
        <w:rPr>
          <w:rStyle w:val="FontStyle12"/>
          <w:color w:val="auto"/>
          <w:sz w:val="28"/>
          <w:szCs w:val="28"/>
        </w:rPr>
        <w:t xml:space="preserve"> перед прохождением практики инспектором выдаются направление и дневник практики. Направления на практику и дневник выдаются обучающемуся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7B470C" w:rsidRPr="00EC0135" w:rsidRDefault="007B470C" w:rsidP="007E756A">
      <w:pPr>
        <w:pStyle w:val="Default"/>
        <w:ind w:firstLine="709"/>
        <w:contextualSpacing/>
        <w:rPr>
          <w:rStyle w:val="FontStyle15"/>
          <w:b w:val="0"/>
          <w:bCs w:val="0"/>
          <w:color w:val="auto"/>
        </w:rPr>
      </w:pPr>
      <w:r w:rsidRPr="00EC0135">
        <w:rPr>
          <w:rStyle w:val="FontStyle12"/>
          <w:i/>
          <w:color w:val="auto"/>
          <w:sz w:val="28"/>
          <w:szCs w:val="28"/>
        </w:rPr>
        <w:t>Обучающийся обязан</w:t>
      </w:r>
      <w:r w:rsidRPr="00EC0135">
        <w:rPr>
          <w:rStyle w:val="FontStyle12"/>
          <w:color w:val="auto"/>
          <w:sz w:val="28"/>
          <w:szCs w:val="28"/>
        </w:rPr>
        <w:t xml:space="preserve"> ежедневно (кроме выходных и праздничных дней) посещать место практики, подчиняться графику работы организации, являющейся местом практики. Во время прохождения практики обучающийся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по месту ее прохождения. В случае необходимости по требованию руководителя практики обучающийся даёт подписку о неразглашении данных предварительного расследования.</w:t>
      </w:r>
    </w:p>
    <w:p w:rsidR="007B470C" w:rsidRPr="00EC0135" w:rsidRDefault="007B470C" w:rsidP="007E756A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C0135">
        <w:rPr>
          <w:rStyle w:val="FontStyle15"/>
          <w:b w:val="0"/>
          <w:sz w:val="28"/>
          <w:szCs w:val="28"/>
        </w:rPr>
        <w:t xml:space="preserve">При прохождении практики обучающийся должен изучить основные этапы и формы деятельности профильной организации, присутствовать </w:t>
      </w:r>
      <w:r w:rsidRPr="00EC0135">
        <w:rPr>
          <w:rStyle w:val="FontStyle12"/>
          <w:sz w:val="28"/>
          <w:szCs w:val="28"/>
        </w:rPr>
        <w:t>с разрешения руководителя при производстве процессуальных действий и оказывать необходимое содействие в работе, выполнять поручения руководителя.</w:t>
      </w:r>
    </w:p>
    <w:p w:rsidR="007B470C" w:rsidRPr="00EC0135" w:rsidRDefault="007B470C" w:rsidP="007E756A">
      <w:pPr>
        <w:pStyle w:val="Style8"/>
        <w:widowControl/>
        <w:spacing w:line="240" w:lineRule="auto"/>
        <w:ind w:firstLine="709"/>
        <w:contextualSpacing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Обучающийся при прохождении практики готовит </w:t>
      </w:r>
      <w:r w:rsidRPr="00EC0135">
        <w:rPr>
          <w:rStyle w:val="FontStyle12"/>
          <w:i/>
          <w:sz w:val="28"/>
          <w:szCs w:val="28"/>
        </w:rPr>
        <w:t>проекты процессуальных решений</w:t>
      </w:r>
      <w:r w:rsidRPr="00EC0135">
        <w:rPr>
          <w:rStyle w:val="FontStyle12"/>
          <w:sz w:val="28"/>
          <w:szCs w:val="28"/>
        </w:rPr>
        <w:t>, принимаемых на различных стадиях уголовного судопроизводства, а также проекты ходатайств, представлений и иных юридически значимых документов, выполняет индивидуальное задание для прохождения практики.</w:t>
      </w:r>
    </w:p>
    <w:p w:rsidR="007B470C" w:rsidRPr="00EC0135" w:rsidRDefault="007B470C" w:rsidP="007E756A">
      <w:pPr>
        <w:pStyle w:val="Default"/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rStyle w:val="FontStyle12"/>
          <w:color w:val="auto"/>
          <w:sz w:val="28"/>
          <w:szCs w:val="28"/>
        </w:rPr>
        <w:t xml:space="preserve">По итогам прохождения практики обучающийся получает </w:t>
      </w:r>
      <w:r w:rsidRPr="00EC0135">
        <w:rPr>
          <w:rStyle w:val="FontStyle12"/>
          <w:i/>
          <w:color w:val="auto"/>
          <w:sz w:val="28"/>
          <w:szCs w:val="28"/>
        </w:rPr>
        <w:t>характеристику</w:t>
      </w:r>
      <w:r w:rsidRPr="00EC0135">
        <w:rPr>
          <w:rStyle w:val="FontStyle12"/>
          <w:color w:val="auto"/>
          <w:sz w:val="28"/>
          <w:szCs w:val="28"/>
        </w:rPr>
        <w:t xml:space="preserve"> с места практики и формирует </w:t>
      </w:r>
      <w:r w:rsidRPr="00EC0135">
        <w:rPr>
          <w:rStyle w:val="FontStyle12"/>
          <w:i/>
          <w:color w:val="auto"/>
          <w:sz w:val="28"/>
          <w:szCs w:val="28"/>
        </w:rPr>
        <w:t>отчётные материалы</w:t>
      </w:r>
      <w:r w:rsidRPr="00EC0135">
        <w:rPr>
          <w:color w:val="auto"/>
        </w:rPr>
        <w:t xml:space="preserve"> </w:t>
      </w:r>
      <w:r w:rsidRPr="00EC0135">
        <w:rPr>
          <w:color w:val="auto"/>
          <w:sz w:val="28"/>
          <w:szCs w:val="28"/>
        </w:rPr>
        <w:t>в соответствии с программой практики и индивидуальным заданием руководителя практики</w:t>
      </w:r>
      <w:r w:rsidRPr="00EC0135">
        <w:rPr>
          <w:rStyle w:val="FontStyle12"/>
          <w:color w:val="auto"/>
          <w:sz w:val="28"/>
          <w:szCs w:val="28"/>
        </w:rPr>
        <w:t>.</w:t>
      </w:r>
    </w:p>
    <w:p w:rsidR="007B470C" w:rsidRPr="00EC0135" w:rsidRDefault="007B470C" w:rsidP="007E756A">
      <w:pPr>
        <w:pStyle w:val="Default"/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rStyle w:val="FontStyle12"/>
          <w:color w:val="auto"/>
          <w:sz w:val="28"/>
          <w:szCs w:val="28"/>
        </w:rPr>
        <w:t xml:space="preserve">После получения </w:t>
      </w:r>
      <w:r w:rsidRPr="00EC0135">
        <w:rPr>
          <w:rStyle w:val="FontStyle12"/>
          <w:i/>
          <w:color w:val="auto"/>
          <w:sz w:val="28"/>
          <w:szCs w:val="28"/>
        </w:rPr>
        <w:t>письменной рецензии</w:t>
      </w:r>
      <w:r w:rsidRPr="00EC0135">
        <w:rPr>
          <w:rStyle w:val="FontStyle12"/>
          <w:color w:val="auto"/>
          <w:sz w:val="28"/>
          <w:szCs w:val="28"/>
        </w:rPr>
        <w:t xml:space="preserve"> на отчет от руководителя практики, обучающийся устраняет ошибки и замечания, содержащиеся в отчёте, готовит ответы на вопросы, поставленные в рецензии, защищает отчёт.</w:t>
      </w:r>
    </w:p>
    <w:p w:rsidR="007B470C" w:rsidRPr="00EC0135" w:rsidRDefault="006550BC" w:rsidP="007E756A">
      <w:pPr>
        <w:pStyle w:val="Default"/>
        <w:tabs>
          <w:tab w:val="left" w:pos="2070"/>
        </w:tabs>
        <w:ind w:firstLine="709"/>
        <w:contextualSpacing/>
        <w:rPr>
          <w:rStyle w:val="FontStyle12"/>
          <w:color w:val="auto"/>
          <w:sz w:val="28"/>
          <w:szCs w:val="28"/>
        </w:rPr>
      </w:pPr>
      <w:r w:rsidRPr="00EC0135">
        <w:rPr>
          <w:rStyle w:val="FontStyle12"/>
          <w:color w:val="auto"/>
          <w:sz w:val="28"/>
          <w:szCs w:val="28"/>
        </w:rPr>
        <w:tab/>
      </w:r>
    </w:p>
    <w:p w:rsidR="001B157C" w:rsidRPr="00EC0135" w:rsidRDefault="001B157C" w:rsidP="007E756A">
      <w:pPr>
        <w:pStyle w:val="Default"/>
        <w:rPr>
          <w:rStyle w:val="FontStyle12"/>
          <w:color w:val="auto"/>
          <w:sz w:val="28"/>
          <w:szCs w:val="28"/>
        </w:rPr>
      </w:pPr>
    </w:p>
    <w:p w:rsidR="004822BD" w:rsidRPr="00EC0135" w:rsidRDefault="00D75AFC" w:rsidP="007E756A">
      <w:pPr>
        <w:pStyle w:val="Default"/>
        <w:jc w:val="center"/>
        <w:rPr>
          <w:rStyle w:val="FontStyle12"/>
          <w:b/>
          <w:color w:val="auto"/>
          <w:sz w:val="28"/>
          <w:szCs w:val="28"/>
        </w:rPr>
      </w:pPr>
      <w:r>
        <w:rPr>
          <w:rStyle w:val="FontStyle12"/>
          <w:b/>
          <w:color w:val="auto"/>
          <w:sz w:val="28"/>
          <w:szCs w:val="28"/>
        </w:rPr>
        <w:lastRenderedPageBreak/>
        <w:t xml:space="preserve">2.3. </w:t>
      </w:r>
      <w:r w:rsidR="004822BD" w:rsidRPr="00EC0135">
        <w:rPr>
          <w:rStyle w:val="FontStyle12"/>
          <w:b/>
          <w:color w:val="auto"/>
          <w:sz w:val="28"/>
          <w:szCs w:val="28"/>
        </w:rPr>
        <w:t>Формы отчетности</w:t>
      </w:r>
    </w:p>
    <w:p w:rsidR="004822BD" w:rsidRPr="00EC0135" w:rsidRDefault="004822BD" w:rsidP="007E756A">
      <w:pPr>
        <w:ind w:firstLine="720"/>
        <w:rPr>
          <w:sz w:val="28"/>
          <w:szCs w:val="28"/>
          <w:lang w:val="ru-RU"/>
        </w:rPr>
      </w:pPr>
    </w:p>
    <w:p w:rsidR="004822BD" w:rsidRPr="00EC0135" w:rsidRDefault="004822BD" w:rsidP="007E756A">
      <w:pPr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 итогам прохождения практики обучающийся обязан представить:</w:t>
      </w:r>
    </w:p>
    <w:p w:rsidR="00E87314" w:rsidRPr="00EC0135" w:rsidRDefault="00E87314" w:rsidP="007E756A">
      <w:pPr>
        <w:pStyle w:val="Default"/>
        <w:rPr>
          <w:rStyle w:val="FontStyle12"/>
          <w:color w:val="auto"/>
          <w:sz w:val="28"/>
          <w:szCs w:val="28"/>
        </w:rPr>
      </w:pP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rStyle w:val="FontStyle12"/>
          <w:sz w:val="28"/>
          <w:szCs w:val="28"/>
          <w:lang w:val="ru-RU"/>
        </w:rPr>
        <w:tab/>
        <w:t>1.</w:t>
      </w:r>
      <w:r w:rsidRPr="00EC0135">
        <w:rPr>
          <w:rStyle w:val="FontStyle12"/>
          <w:b/>
          <w:sz w:val="28"/>
          <w:szCs w:val="28"/>
          <w:lang w:val="ru-RU"/>
        </w:rPr>
        <w:t xml:space="preserve"> </w:t>
      </w:r>
      <w:r w:rsidRPr="00EC0135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EC0135">
        <w:rPr>
          <w:sz w:val="28"/>
          <w:szCs w:val="28"/>
          <w:lang w:val="ru-RU"/>
        </w:rPr>
        <w:t xml:space="preserve"> на бланке организации</w:t>
      </w:r>
      <w:r w:rsidRPr="00EC0135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  <w:r w:rsidRPr="00EC0135">
        <w:rPr>
          <w:sz w:val="28"/>
          <w:szCs w:val="28"/>
          <w:lang w:val="ru-RU"/>
        </w:rPr>
        <w:t xml:space="preserve"> 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В характеристике указывается фамилия, имя, отчество обучающегося, место и сроки прохождения практики. Также в характеристике должны быть отражены: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- полнота и качество выполнения программы практики, отношение обучающегося к выполнению заданий, полученных в период практики, оценка результатов практики;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- проявленные обучающимся профессиональные и личные качества;</w:t>
      </w:r>
    </w:p>
    <w:p w:rsidR="00E87314" w:rsidRPr="00EC0135" w:rsidRDefault="00E8731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- выводы о профессиональной пригодности обучающегося.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C0135">
        <w:rPr>
          <w:sz w:val="28"/>
          <w:szCs w:val="28"/>
        </w:rPr>
        <w:tab/>
      </w: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sz w:val="28"/>
          <w:szCs w:val="28"/>
        </w:rPr>
      </w:pP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EC0135">
        <w:rPr>
          <w:sz w:val="28"/>
          <w:szCs w:val="28"/>
        </w:rPr>
        <w:t>2. Отчётные материалы: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C0135">
        <w:rPr>
          <w:sz w:val="28"/>
          <w:szCs w:val="28"/>
        </w:rPr>
        <w:tab/>
      </w: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sz w:val="28"/>
          <w:szCs w:val="28"/>
        </w:rPr>
      </w:pPr>
      <w:r w:rsidRPr="00EC0135">
        <w:rPr>
          <w:sz w:val="28"/>
          <w:szCs w:val="28"/>
        </w:rPr>
        <w:t xml:space="preserve">2.1. </w:t>
      </w:r>
      <w:r w:rsidRPr="00EC0135">
        <w:rPr>
          <w:b/>
          <w:sz w:val="28"/>
          <w:szCs w:val="28"/>
          <w:u w:val="single"/>
        </w:rPr>
        <w:t>Дневник практики</w:t>
      </w:r>
      <w:r w:rsidRPr="00EC0135">
        <w:rPr>
          <w:sz w:val="28"/>
          <w:szCs w:val="28"/>
        </w:rPr>
        <w:t>, в котором указывается дата и краткое описание выполняемых работ. Записи в дневнике производятся обучающимся ежедневно и заверяются печатью и подписью руководителя практики по месту ее прохождения за каждый день практики.</w:t>
      </w:r>
    </w:p>
    <w:p w:rsidR="00E87314" w:rsidRPr="00EC0135" w:rsidRDefault="00E87314" w:rsidP="007E756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</w:p>
    <w:p w:rsidR="00E87314" w:rsidRPr="00EC0135" w:rsidRDefault="00E87314" w:rsidP="007E756A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2.2. </w:t>
      </w:r>
      <w:r w:rsidRPr="00EC0135">
        <w:rPr>
          <w:b/>
          <w:sz w:val="28"/>
          <w:szCs w:val="28"/>
          <w:u w:val="single"/>
          <w:lang w:val="ru-RU"/>
        </w:rPr>
        <w:t>Отчет о прохождении практике</w:t>
      </w:r>
      <w:r w:rsidRPr="00EC0135">
        <w:rPr>
          <w:sz w:val="28"/>
          <w:szCs w:val="28"/>
          <w:lang w:val="ru-RU"/>
        </w:rPr>
        <w:t xml:space="preserve"> в форме эссе, котором отражаются: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sz w:val="28"/>
          <w:szCs w:val="28"/>
        </w:rPr>
        <w:tab/>
        <w:t xml:space="preserve">- </w:t>
      </w:r>
      <w:r w:rsidRPr="00EC0135">
        <w:rPr>
          <w:rStyle w:val="FontStyle12"/>
          <w:sz w:val="28"/>
          <w:szCs w:val="28"/>
        </w:rPr>
        <w:t>место и время прохождения практики;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        -</w:t>
      </w:r>
      <w:r w:rsidRPr="00EC0135">
        <w:rPr>
          <w:rStyle w:val="FontStyle12"/>
          <w:sz w:val="28"/>
          <w:szCs w:val="28"/>
        </w:rPr>
        <w:tab/>
        <w:t>план практики, составленный вместе с руководителем по месту практики;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ab/>
        <w:t xml:space="preserve">- описание выполненной работы; 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ab/>
        <w:t>- содержание и анализ наиболее интересных дел и материалов, изученных обучающимся в процессе практики;</w:t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ab/>
        <w:t>- содержание и анализ процессуальных действий, при производстве которых присутствовал обучающийся;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        - затруднения и сложные вопросы, возникшие при изучении конкретных дел и материалов;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sz w:val="28"/>
          <w:szCs w:val="28"/>
        </w:rPr>
      </w:pPr>
      <w:r w:rsidRPr="00EC0135">
        <w:rPr>
          <w:sz w:val="28"/>
          <w:szCs w:val="28"/>
        </w:rPr>
        <w:t xml:space="preserve">        - предложения по совершенствованию организации и деятельности органов предварительного расследования, прокуратуры и суда, уголовно-процессуального и уголовного законодательства;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 xml:space="preserve">        - результаты выполнения индивидуального задания, которые могут быть отражены в форме таблицы, приложенной к отчету (содержащей, к примеру, результаты обобщения по определённым критериям).</w:t>
      </w:r>
    </w:p>
    <w:p w:rsidR="00E87314" w:rsidRPr="00EC0135" w:rsidRDefault="00E87314" w:rsidP="007E756A">
      <w:pPr>
        <w:widowControl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lastRenderedPageBreak/>
        <w:tab/>
        <w:t xml:space="preserve">Отчет должен являться самостоятельной творческой работой, не должен быть повторением дневника или пересказом программы практики, текста учебников и положений нормативных актов. Он должен носить аналитический характер и демонстрировать полученные на практике знания и умения, а не содержать лишь описание нормативной базы и структуры профильной организации, где была пройдена практика.   </w:t>
      </w:r>
    </w:p>
    <w:p w:rsidR="00E87314" w:rsidRPr="00EC0135" w:rsidRDefault="00E87314" w:rsidP="007E756A">
      <w:pPr>
        <w:widowControl/>
        <w:ind w:firstLine="708"/>
        <w:jc w:val="both"/>
        <w:rPr>
          <w:rStyle w:val="FontStyle12"/>
          <w:lang w:val="ru-RU"/>
        </w:rPr>
      </w:pPr>
      <w:r w:rsidRPr="00EC0135">
        <w:rPr>
          <w:sz w:val="28"/>
          <w:szCs w:val="28"/>
          <w:lang w:val="ru-RU"/>
        </w:rPr>
        <w:t xml:space="preserve">Объём отчета - 10-15 страниц (формат А4, шрифт - </w:t>
      </w:r>
      <w:r w:rsidRPr="00EC0135">
        <w:rPr>
          <w:sz w:val="28"/>
          <w:szCs w:val="28"/>
        </w:rPr>
        <w:t>Times</w:t>
      </w:r>
      <w:r w:rsidRPr="00EC0135">
        <w:rPr>
          <w:sz w:val="28"/>
          <w:szCs w:val="28"/>
          <w:lang w:val="ru-RU"/>
        </w:rPr>
        <w:t xml:space="preserve"> </w:t>
      </w:r>
      <w:r w:rsidRPr="00EC0135">
        <w:rPr>
          <w:sz w:val="28"/>
          <w:szCs w:val="28"/>
        </w:rPr>
        <w:t>New</w:t>
      </w:r>
      <w:r w:rsidRPr="00EC0135">
        <w:rPr>
          <w:sz w:val="28"/>
          <w:szCs w:val="28"/>
          <w:lang w:val="ru-RU"/>
        </w:rPr>
        <w:t xml:space="preserve"> </w:t>
      </w:r>
      <w:r w:rsidRPr="00EC0135">
        <w:rPr>
          <w:sz w:val="28"/>
          <w:szCs w:val="28"/>
        </w:rPr>
        <w:t>Roman</w:t>
      </w:r>
      <w:r w:rsidRPr="00EC0135">
        <w:rPr>
          <w:sz w:val="28"/>
          <w:szCs w:val="28"/>
          <w:lang w:val="ru-RU"/>
        </w:rPr>
        <w:t>, размер 14, междустрочный интервал - полуторный). Текст печатается на одной стороне листа.</w:t>
      </w:r>
    </w:p>
    <w:p w:rsidR="00E87314" w:rsidRPr="00EC0135" w:rsidRDefault="00E87314" w:rsidP="007E756A">
      <w:pPr>
        <w:widowControl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</w:r>
    </w:p>
    <w:p w:rsidR="00E87314" w:rsidRPr="00EC0135" w:rsidRDefault="00E87314" w:rsidP="007E756A">
      <w:pPr>
        <w:widowControl/>
        <w:ind w:firstLine="708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2.3. </w:t>
      </w:r>
      <w:r w:rsidRPr="00EC0135">
        <w:rPr>
          <w:b/>
          <w:sz w:val="28"/>
          <w:szCs w:val="28"/>
          <w:u w:val="single"/>
          <w:lang w:val="ru-RU"/>
        </w:rPr>
        <w:t>Проекты процессуальных документов</w:t>
      </w:r>
      <w:r w:rsidRPr="00EC0135">
        <w:rPr>
          <w:lang w:val="ru-RU"/>
        </w:rPr>
        <w:t xml:space="preserve">, </w:t>
      </w:r>
      <w:r w:rsidRPr="00EC0135">
        <w:rPr>
          <w:sz w:val="28"/>
          <w:szCs w:val="28"/>
          <w:lang w:val="ru-RU"/>
        </w:rPr>
        <w:t xml:space="preserve">составленные самостоятельно обучающимся на основании изучения уголовных дел в ходе прохождения практики.  </w:t>
      </w:r>
    </w:p>
    <w:p w:rsidR="00E87314" w:rsidRPr="00EC0135" w:rsidRDefault="00E87314" w:rsidP="007E756A">
      <w:pPr>
        <w:pStyle w:val="Default"/>
        <w:ind w:left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В зависимости от места прохождения практики, это могут быть проекты: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постановлений о возбуждении уголовного дела и отказе в этом, о прекращении и приостановлении уголовного дела;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постановлений о признании лица потерпевшим,  о привлечении в качестве обвиняемого, о производстве  процессуальных действий;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протоколов следственных действий;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постановлений об избрании меры пресечения;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обвинительного заключения или обвинительного акта;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промежуточных и итоговых судебные решения, выносимые в ходе досудебного и судебного производства по уголовному делу;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протокола судебного заседания;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актов прокурорского реагирования;</w:t>
      </w:r>
    </w:p>
    <w:p w:rsidR="00E87314" w:rsidRPr="00EC0135" w:rsidRDefault="00E87314" w:rsidP="007E756A">
      <w:pPr>
        <w:pStyle w:val="Default"/>
        <w:numPr>
          <w:ilvl w:val="0"/>
          <w:numId w:val="18"/>
        </w:numPr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жалоб и представлений в порядке апелляционного и кассационного обжалования приговора и иных судебных решений и др.</w:t>
      </w:r>
    </w:p>
    <w:p w:rsidR="00E87314" w:rsidRPr="00EC0135" w:rsidRDefault="00E87314" w:rsidP="007E756A">
      <w:pPr>
        <w:widowControl/>
        <w:ind w:firstLine="708"/>
        <w:jc w:val="both"/>
        <w:rPr>
          <w:sz w:val="28"/>
          <w:szCs w:val="28"/>
          <w:lang w:val="ru-RU"/>
        </w:rPr>
      </w:pPr>
    </w:p>
    <w:p w:rsidR="00E87314" w:rsidRPr="00EC0135" w:rsidRDefault="00E87314" w:rsidP="007E756A">
      <w:pPr>
        <w:widowControl/>
        <w:ind w:firstLine="708"/>
        <w:jc w:val="both"/>
        <w:rPr>
          <w:rStyle w:val="FontStyle12"/>
          <w:b/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В совокупности выполненные обучающимся проекты процессуальных документов </w:t>
      </w:r>
      <w:r w:rsidRPr="00EC0135">
        <w:rPr>
          <w:i/>
          <w:sz w:val="28"/>
          <w:szCs w:val="28"/>
          <w:lang w:val="ru-RU"/>
        </w:rPr>
        <w:t>должны раскрывать содержание тех стадий уголовного судопроизводства, в рамках которых происходила практика</w:t>
      </w:r>
      <w:r w:rsidRPr="00EC0135">
        <w:rPr>
          <w:sz w:val="28"/>
          <w:szCs w:val="28"/>
          <w:lang w:val="ru-RU"/>
        </w:rPr>
        <w:t xml:space="preserve"> (досудебные стадии уголовного процесса, производство в суде первой и апелляционной инстанции, надзорное производство прокурора и участие его в судебных заседаниях, адвокатское производство по уголовному делу и участие адвоката в судебных заседаниях). Конкретный перечень проектов, которые должен составить обучающийся в ходе прохождения практики и приложить к отчету, может быть определен руководителем практики от Университета в рамках консультации (собеседования) при направлении обучающегося на практику.  </w:t>
      </w:r>
      <w:r w:rsidRPr="00EC0135">
        <w:rPr>
          <w:rStyle w:val="FontStyle12"/>
          <w:b/>
          <w:sz w:val="28"/>
          <w:szCs w:val="28"/>
          <w:lang w:val="ru-RU"/>
        </w:rPr>
        <w:tab/>
      </w:r>
    </w:p>
    <w:p w:rsidR="00E87314" w:rsidRPr="00EC0135" w:rsidRDefault="00E87314" w:rsidP="007E756A">
      <w:pPr>
        <w:pStyle w:val="Style5"/>
        <w:widowControl/>
        <w:tabs>
          <w:tab w:val="left" w:pos="562"/>
        </w:tabs>
        <w:spacing w:line="240" w:lineRule="auto"/>
        <w:ind w:firstLine="0"/>
      </w:pPr>
      <w:r w:rsidRPr="00EC0135">
        <w:rPr>
          <w:rStyle w:val="FontStyle12"/>
          <w:b/>
          <w:sz w:val="28"/>
          <w:szCs w:val="28"/>
        </w:rPr>
        <w:tab/>
      </w:r>
      <w:r w:rsidRPr="00EC0135">
        <w:rPr>
          <w:sz w:val="28"/>
          <w:szCs w:val="28"/>
        </w:rPr>
        <w:t xml:space="preserve">В проектах процессуальных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</w:t>
      </w:r>
      <w:r w:rsidRPr="00EC0135">
        <w:rPr>
          <w:sz w:val="28"/>
          <w:szCs w:val="28"/>
        </w:rPr>
        <w:lastRenderedPageBreak/>
        <w:t xml:space="preserve">указываются </w:t>
      </w:r>
      <w:r w:rsidRPr="00EC0135">
        <w:rPr>
          <w:i/>
          <w:sz w:val="28"/>
          <w:szCs w:val="28"/>
        </w:rPr>
        <w:t>Ф.И.О. обучающегося, проходящего практику</w:t>
      </w:r>
      <w:r w:rsidRPr="00EC0135">
        <w:rPr>
          <w:sz w:val="28"/>
          <w:szCs w:val="28"/>
        </w:rPr>
        <w:t>. Проекты процессуальных документов не могут представлять собой копии или распечатки документов, составленных иными, кроме обучающегося, лицами.</w:t>
      </w:r>
    </w:p>
    <w:p w:rsidR="00E87314" w:rsidRPr="00EC0135" w:rsidRDefault="00E87314" w:rsidP="007E756A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Отчетные материалы и характеристика регистрируются инспектором  и передаются для проверки руководителю практики от Университета. Обучающийся, чьи отчетные материалы или характеристика оформлены неполно или небрежно, к защите  практики не допускаются.</w:t>
      </w:r>
    </w:p>
    <w:p w:rsidR="00E87314" w:rsidRPr="00EC0135" w:rsidRDefault="00E87314" w:rsidP="007E756A">
      <w:pPr>
        <w:pStyle w:val="Style5"/>
        <w:widowControl/>
        <w:tabs>
          <w:tab w:val="left" w:pos="581"/>
        </w:tabs>
        <w:spacing w:line="240" w:lineRule="auto"/>
        <w:ind w:firstLine="0"/>
        <w:rPr>
          <w:rStyle w:val="FontStyle12"/>
          <w:sz w:val="28"/>
          <w:szCs w:val="28"/>
        </w:rPr>
      </w:pPr>
      <w:r w:rsidRPr="00EC0135">
        <w:rPr>
          <w:sz w:val="28"/>
          <w:szCs w:val="28"/>
        </w:rPr>
        <w:tab/>
      </w:r>
      <w:r w:rsidRPr="00EC0135">
        <w:rPr>
          <w:rStyle w:val="FontStyle12"/>
          <w:sz w:val="28"/>
          <w:szCs w:val="28"/>
        </w:rPr>
        <w:t>Представленные обучающимся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обучающийся допускается к защите отчета о практике.</w:t>
      </w:r>
    </w:p>
    <w:p w:rsidR="00E87314" w:rsidRPr="00EC0135" w:rsidRDefault="00E87314" w:rsidP="007E756A">
      <w:pPr>
        <w:pStyle w:val="Style8"/>
        <w:widowControl/>
        <w:spacing w:line="240" w:lineRule="auto"/>
        <w:ind w:firstLine="708"/>
        <w:rPr>
          <w:rStyle w:val="FontStyle12"/>
          <w:sz w:val="28"/>
          <w:szCs w:val="28"/>
        </w:rPr>
      </w:pPr>
      <w:r w:rsidRPr="00EC0135">
        <w:rPr>
          <w:rStyle w:val="FontStyle12"/>
          <w:sz w:val="28"/>
          <w:szCs w:val="28"/>
        </w:rPr>
        <w:t>Во время защиты обучающийся должен ответить на вопросы, поставленные преподавателем в рецензии.</w:t>
      </w:r>
    </w:p>
    <w:p w:rsidR="00E87314" w:rsidRPr="00EC0135" w:rsidRDefault="00E87314" w:rsidP="007E756A">
      <w:pPr>
        <w:pStyle w:val="Style1"/>
        <w:widowControl/>
        <w:ind w:firstLine="708"/>
        <w:rPr>
          <w:rStyle w:val="FontStyle11"/>
          <w:sz w:val="28"/>
          <w:szCs w:val="28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EC0135">
        <w:rPr>
          <w:lang w:val="ru-RU"/>
        </w:rPr>
        <w:t>I</w:t>
      </w:r>
      <w:r w:rsidRPr="00EC0135">
        <w:t>II</w:t>
      </w:r>
      <w:r w:rsidRPr="00EC0135">
        <w:rPr>
          <w:lang w:val="ru-RU"/>
        </w:rPr>
        <w:t>.    ОЦЕНОЧНЫЕ МАТЕРИАЛЫ</w:t>
      </w:r>
    </w:p>
    <w:p w:rsidR="004822BD" w:rsidRPr="00EC0135" w:rsidRDefault="004822BD" w:rsidP="007E756A">
      <w:pPr>
        <w:pStyle w:val="1"/>
        <w:rPr>
          <w:rFonts w:eastAsia="Calibri"/>
          <w:lang w:val="ru-RU"/>
        </w:rPr>
      </w:pPr>
      <w:bookmarkStart w:id="1" w:name="_Toc529538717"/>
    </w:p>
    <w:p w:rsidR="004822BD" w:rsidRPr="00EC0135" w:rsidRDefault="004822BD" w:rsidP="007E756A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EC0135">
        <w:rPr>
          <w:i/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практики складывается в совокупности в процессе осуществления следующих </w:t>
      </w:r>
      <w:r w:rsidRPr="00EC0135">
        <w:rPr>
          <w:i/>
          <w:sz w:val="28"/>
          <w:szCs w:val="28"/>
          <w:u w:val="single"/>
          <w:lang w:val="ru-RU"/>
        </w:rPr>
        <w:t>процедур</w:t>
      </w:r>
      <w:r w:rsidRPr="00EC0135">
        <w:rPr>
          <w:i/>
          <w:sz w:val="28"/>
          <w:szCs w:val="28"/>
          <w:lang w:val="ru-RU"/>
        </w:rPr>
        <w:t>:</w:t>
      </w:r>
    </w:p>
    <w:p w:rsidR="004822BD" w:rsidRPr="00EC0135" w:rsidRDefault="004822BD" w:rsidP="007E756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1. Проверка отчетной документации</w:t>
      </w:r>
    </w:p>
    <w:p w:rsidR="004822BD" w:rsidRPr="00EC0135" w:rsidRDefault="004822BD" w:rsidP="007E756A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2.Собеседование в рамках защиты отчета. </w:t>
      </w:r>
    </w:p>
    <w:p w:rsidR="004822BD" w:rsidRPr="00EC0135" w:rsidRDefault="004822BD" w:rsidP="007E756A">
      <w:pPr>
        <w:pStyle w:val="1"/>
        <w:rPr>
          <w:rFonts w:eastAsia="Calibri"/>
          <w:lang w:val="ru-RU"/>
        </w:rPr>
      </w:pPr>
    </w:p>
    <w:p w:rsidR="004822BD" w:rsidRPr="00EC0135" w:rsidRDefault="004822BD" w:rsidP="007E756A">
      <w:pPr>
        <w:pStyle w:val="1"/>
        <w:rPr>
          <w:rFonts w:eastAsia="Calibri"/>
          <w:lang w:val="ru-RU"/>
        </w:rPr>
      </w:pPr>
    </w:p>
    <w:p w:rsidR="004822BD" w:rsidRPr="00EC0135" w:rsidRDefault="004822BD" w:rsidP="007E756A">
      <w:pPr>
        <w:pStyle w:val="1"/>
        <w:suppressAutoHyphens/>
        <w:jc w:val="center"/>
        <w:rPr>
          <w:rFonts w:eastAsia="Calibri"/>
          <w:lang w:val="ru-RU"/>
        </w:rPr>
      </w:pPr>
      <w:r w:rsidRPr="00EC0135">
        <w:rPr>
          <w:rFonts w:eastAsia="Calibri"/>
          <w:lang w:val="ru-RU"/>
        </w:rPr>
        <w:t xml:space="preserve">3.1. Контрольные вопросы </w:t>
      </w:r>
      <w:bookmarkEnd w:id="1"/>
      <w:r w:rsidRPr="00EC0135"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B82BA6" w:rsidRPr="00EC0135" w:rsidRDefault="00B82BA6" w:rsidP="007E756A">
      <w:pPr>
        <w:pStyle w:val="1"/>
        <w:suppressAutoHyphens/>
        <w:jc w:val="center"/>
        <w:rPr>
          <w:rFonts w:eastAsia="Calibri"/>
          <w:lang w:val="ru-RU"/>
        </w:rPr>
      </w:pPr>
    </w:p>
    <w:p w:rsidR="00B82BA6" w:rsidRPr="00EC0135" w:rsidRDefault="00B82BA6" w:rsidP="007E756A">
      <w:pPr>
        <w:pStyle w:val="1"/>
        <w:suppressAutoHyphens/>
        <w:jc w:val="center"/>
        <w:rPr>
          <w:rFonts w:eastAsia="Calibri"/>
          <w:lang w:val="ru-RU"/>
        </w:rPr>
      </w:pPr>
      <w:r w:rsidRPr="00EC0135">
        <w:rPr>
          <w:lang w:val="ru-RU"/>
        </w:rPr>
        <w:t>Вопросы при рецензировании отчёта</w:t>
      </w:r>
    </w:p>
    <w:p w:rsidR="004822BD" w:rsidRPr="00EC0135" w:rsidRDefault="004822BD" w:rsidP="007E756A">
      <w:pPr>
        <w:pStyle w:val="1"/>
        <w:jc w:val="center"/>
        <w:rPr>
          <w:rFonts w:eastAsia="Calibri"/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При рецензировании отчета преподаватель ставит обучающемуся вопросы с учетом места прохождения практики, ее содержания и темы выпускной квалификационной работы. Вопросы должны носить аналитический характер и должны быть поставлены таким  образом, чтобы ответы на них позволили уяснить</w:t>
      </w:r>
      <w:r w:rsidR="00C9459A" w:rsidRPr="00EC0135">
        <w:rPr>
          <w:sz w:val="28"/>
          <w:szCs w:val="28"/>
          <w:lang w:val="ru-RU"/>
        </w:rPr>
        <w:t>,</w:t>
      </w:r>
      <w:r w:rsidRPr="00EC0135">
        <w:rPr>
          <w:sz w:val="28"/>
          <w:szCs w:val="28"/>
          <w:lang w:val="ru-RU"/>
        </w:rPr>
        <w:t xml:space="preserve"> достигнуты ли обучающимся цель и задачи практики.</w:t>
      </w:r>
      <w:r w:rsidR="00C86309" w:rsidRPr="00EC0135">
        <w:rPr>
          <w:sz w:val="28"/>
          <w:szCs w:val="28"/>
          <w:lang w:val="ru-RU"/>
        </w:rPr>
        <w:t xml:space="preserve"> </w:t>
      </w:r>
    </w:p>
    <w:p w:rsidR="00FC3A61" w:rsidRPr="00EC0135" w:rsidRDefault="00FC3A61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ind w:firstLine="708"/>
        <w:rPr>
          <w:color w:val="auto"/>
          <w:sz w:val="28"/>
          <w:szCs w:val="28"/>
          <w:u w:val="single"/>
        </w:rPr>
      </w:pPr>
      <w:r w:rsidRPr="00EC0135">
        <w:rPr>
          <w:color w:val="auto"/>
          <w:sz w:val="28"/>
          <w:szCs w:val="28"/>
          <w:u w:val="single"/>
        </w:rPr>
        <w:t>Примеры вопросов:</w:t>
      </w:r>
    </w:p>
    <w:p w:rsidR="00FC3A61" w:rsidRPr="00EC0135" w:rsidRDefault="00FC3A61" w:rsidP="007E756A">
      <w:pPr>
        <w:pStyle w:val="Default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ab/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Отвечает ли нынешний статус следователя его роли как участника уголовного процесса на стороне обвинения и лица, призванного раскрывать преступления?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lastRenderedPageBreak/>
        <w:t xml:space="preserve">Какими образом обеспечивается самостоятельность следователя при осуществлении им расследования? Каковы границы этой самостоятельности?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Какие меры, по-Вашему мнению, необходимы для повышения эффективности предварительного расследования?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В какой мере реализуются нормы уголовно-процессуального законодательства о проведении дознания в упрощенной форме? Какие существуют препятствия для активного использования в уголовном судопроизводстве данной формы?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Выполняются ли требования УПК РФ, разъяснения Пленума Верховного Суда РФ и Европейского суда по правам человека о том, что основания для заключения лица под стражу должны быть обоснованы конкретными фактическими данными, и, кроме того, доказательствами, свидетельствующими об обоснованности подозрения? 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Каким образом обеспечивается в ходе судебного разбирательства по уголовному делу действие принципа состязательности и равноправия сторон?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Какие существуют проблемы в реализации принципа состязательности на досудебных стадиях уголовного судопроизводства?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В какой мере выполняются рекомендации Пленума Верховного Суда РФ о фиксации хода судебного разбирательства с помощью аудиозаписи? Если нет, то почему?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Насколько полно обеспечивается аппаратом суда и судьями выполнение требований Федерального закона «О доступе к информации о деятельности судов в РФ»? </w:t>
      </w: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Достаточно ли у прокурора полномочий для эффективного устранения обнаруженных в ходе осуществления прокурорского надзора нарушений закона? Какие Вы можете предложить меры, направленные на повышение эффективности прокурорского надзора?</w:t>
      </w:r>
    </w:p>
    <w:p w:rsidR="00FC3A61" w:rsidRPr="00EC0135" w:rsidRDefault="00FC3A61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Индивидуальное задание на производственную практику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Руководителем практики от Университета на собеседовании формулируется индивидуальное задание на практику исходя из сферы научных и практических интересов обучающегося и темы его выпускной квалификационной работы. 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ind w:firstLine="708"/>
        <w:jc w:val="both"/>
        <w:rPr>
          <w:sz w:val="28"/>
          <w:szCs w:val="28"/>
          <w:u w:val="single"/>
        </w:rPr>
      </w:pPr>
      <w:r w:rsidRPr="00EC0135">
        <w:rPr>
          <w:sz w:val="28"/>
          <w:szCs w:val="28"/>
          <w:u w:val="single"/>
        </w:rPr>
        <w:t>Примеры индивидуальных заданий:</w:t>
      </w:r>
    </w:p>
    <w:p w:rsidR="00FC3A61" w:rsidRPr="00EC0135" w:rsidRDefault="00FC3A61" w:rsidP="007E756A">
      <w:pPr>
        <w:jc w:val="center"/>
        <w:rPr>
          <w:sz w:val="28"/>
          <w:szCs w:val="28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 xml:space="preserve">На основе изученных в ходе практики уголовных дел (дел, находящихся или находившихся в производстве у следователей отдела – </w:t>
      </w:r>
      <w:r w:rsidRPr="00EC0135">
        <w:rPr>
          <w:color w:val="auto"/>
          <w:sz w:val="28"/>
          <w:szCs w:val="28"/>
        </w:rPr>
        <w:lastRenderedPageBreak/>
        <w:t>места практики) проанализировать практику избрания различных мер пресечения в ходе предварительного расследования и отразить результаты в таблице по следующему образцу: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tbl>
      <w:tblPr>
        <w:tblStyle w:val="aa"/>
        <w:tblW w:w="9570" w:type="dxa"/>
        <w:tblLayout w:type="fixed"/>
        <w:tblLook w:val="04A0" w:firstRow="1" w:lastRow="0" w:firstColumn="1" w:lastColumn="0" w:noHBand="0" w:noVBand="1"/>
      </w:tblPr>
      <w:tblGrid>
        <w:gridCol w:w="959"/>
        <w:gridCol w:w="1276"/>
        <w:gridCol w:w="1134"/>
        <w:gridCol w:w="992"/>
        <w:gridCol w:w="992"/>
        <w:gridCol w:w="1134"/>
        <w:gridCol w:w="1134"/>
        <w:gridCol w:w="1134"/>
        <w:gridCol w:w="815"/>
      </w:tblGrid>
      <w:tr w:rsidR="00EC0135" w:rsidRPr="00EC0135" w:rsidTr="002B39A5">
        <w:tc>
          <w:tcPr>
            <w:tcW w:w="959" w:type="dxa"/>
          </w:tcPr>
          <w:p w:rsidR="00FC3A61" w:rsidRPr="00EC0135" w:rsidRDefault="00FC3A61" w:rsidP="007E756A">
            <w:pPr>
              <w:jc w:val="both"/>
            </w:pPr>
            <w:r w:rsidRPr="00EC0135">
              <w:t>Вид меры пресечения</w:t>
            </w:r>
          </w:p>
        </w:tc>
        <w:tc>
          <w:tcPr>
            <w:tcW w:w="1276" w:type="dxa"/>
          </w:tcPr>
          <w:p w:rsidR="00FC3A61" w:rsidRPr="00EC0135" w:rsidRDefault="00FC3A61" w:rsidP="007E756A">
            <w:pPr>
              <w:jc w:val="both"/>
            </w:pPr>
            <w:r w:rsidRPr="00EC0135">
              <w:t>Состав преступления</w:t>
            </w: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r w:rsidRPr="00EC0135">
              <w:t>Категория преступления</w:t>
            </w:r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  <w:r w:rsidRPr="00EC0135">
              <w:t>Форма вины</w:t>
            </w:r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  <w:r w:rsidRPr="00EC0135">
              <w:t>Возраст обвиняемого</w:t>
            </w: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r w:rsidRPr="00EC0135">
              <w:t>Пол обвиняемого</w:t>
            </w: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r w:rsidRPr="00EC0135">
              <w:t>Признание/не признание вины</w:t>
            </w: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  <w:r w:rsidRPr="00EC0135">
              <w:t>Наличие рецидива</w:t>
            </w:r>
          </w:p>
        </w:tc>
        <w:tc>
          <w:tcPr>
            <w:tcW w:w="815" w:type="dxa"/>
          </w:tcPr>
          <w:p w:rsidR="00FC3A61" w:rsidRPr="00EC0135" w:rsidRDefault="00FC3A61" w:rsidP="007E756A">
            <w:pPr>
              <w:jc w:val="both"/>
            </w:pPr>
            <w:r w:rsidRPr="00EC0135">
              <w:t>Наличие соучастников</w:t>
            </w:r>
          </w:p>
        </w:tc>
      </w:tr>
      <w:tr w:rsidR="00EC0135" w:rsidRPr="00EC0135" w:rsidTr="002B39A5">
        <w:tc>
          <w:tcPr>
            <w:tcW w:w="959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276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992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jc w:val="both"/>
            </w:pPr>
          </w:p>
        </w:tc>
        <w:tc>
          <w:tcPr>
            <w:tcW w:w="815" w:type="dxa"/>
          </w:tcPr>
          <w:p w:rsidR="00FC3A61" w:rsidRPr="00EC0135" w:rsidRDefault="00FC3A61" w:rsidP="007E756A">
            <w:pPr>
              <w:jc w:val="both"/>
            </w:pPr>
          </w:p>
        </w:tc>
      </w:tr>
    </w:tbl>
    <w:p w:rsidR="00FC3A61" w:rsidRPr="00EC0135" w:rsidRDefault="00FC3A61" w:rsidP="007E756A">
      <w:pPr>
        <w:jc w:val="both"/>
        <w:rPr>
          <w:sz w:val="28"/>
          <w:szCs w:val="28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Проанализировав полученные результаты, сделать выводы об имеющихся закономерностях или об их отсутствии.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следователей отдела – места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tbl>
      <w:tblPr>
        <w:tblStyle w:val="aa"/>
        <w:tblW w:w="9463" w:type="dxa"/>
        <w:tblLayout w:type="fixed"/>
        <w:tblLook w:val="04A0" w:firstRow="1" w:lastRow="0" w:firstColumn="1" w:lastColumn="0" w:noHBand="0" w:noVBand="1"/>
      </w:tblPr>
      <w:tblGrid>
        <w:gridCol w:w="2234"/>
        <w:gridCol w:w="1559"/>
        <w:gridCol w:w="1560"/>
        <w:gridCol w:w="1984"/>
        <w:gridCol w:w="2126"/>
      </w:tblGrid>
      <w:tr w:rsidR="00EC0135" w:rsidRPr="00961D49" w:rsidTr="002B39A5">
        <w:tc>
          <w:tcPr>
            <w:tcW w:w="223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559" w:type="dxa"/>
          </w:tcPr>
          <w:p w:rsidR="00FC3A61" w:rsidRPr="00EC0135" w:rsidRDefault="00FC3A61" w:rsidP="007E756A">
            <w:pPr>
              <w:jc w:val="both"/>
            </w:pPr>
            <w:r w:rsidRPr="00EC0135">
              <w:t>Состав преступления</w:t>
            </w:r>
          </w:p>
        </w:tc>
        <w:tc>
          <w:tcPr>
            <w:tcW w:w="1560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Срок, в течение которого принято решение об отказе</w:t>
            </w:r>
          </w:p>
        </w:tc>
        <w:tc>
          <w:tcPr>
            <w:tcW w:w="198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об отказе</w:t>
            </w:r>
          </w:p>
        </w:tc>
        <w:tc>
          <w:tcPr>
            <w:tcW w:w="2126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  <w:r w:rsidRPr="00EC0135">
              <w:rPr>
                <w:lang w:val="ru-RU"/>
              </w:rPr>
              <w:t>Отменялось ли постановление об отказе</w:t>
            </w:r>
          </w:p>
        </w:tc>
      </w:tr>
      <w:tr w:rsidR="00EC0135" w:rsidRPr="00961D49" w:rsidTr="002B39A5">
        <w:tc>
          <w:tcPr>
            <w:tcW w:w="223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1559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1560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  <w:tc>
          <w:tcPr>
            <w:tcW w:w="2126" w:type="dxa"/>
          </w:tcPr>
          <w:p w:rsidR="00FC3A61" w:rsidRPr="00EC0135" w:rsidRDefault="00FC3A61" w:rsidP="007E756A">
            <w:pPr>
              <w:jc w:val="both"/>
              <w:rPr>
                <w:lang w:val="ru-RU"/>
              </w:rPr>
            </w:pPr>
          </w:p>
        </w:tc>
      </w:tr>
    </w:tbl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возбуждении уголовного дела и отразить результаты в таблице по следующему образцу:</w:t>
      </w:r>
    </w:p>
    <w:p w:rsidR="00FC3A61" w:rsidRPr="00EC0135" w:rsidRDefault="00FC3A61" w:rsidP="007E756A">
      <w:pPr>
        <w:rPr>
          <w:sz w:val="28"/>
          <w:szCs w:val="28"/>
          <w:lang w:val="ru-RU"/>
        </w:rPr>
      </w:pPr>
    </w:p>
    <w:tbl>
      <w:tblPr>
        <w:tblStyle w:val="aa"/>
        <w:tblW w:w="9605" w:type="dxa"/>
        <w:tblLayout w:type="fixed"/>
        <w:tblLook w:val="04A0" w:firstRow="1" w:lastRow="0" w:firstColumn="1" w:lastColumn="0" w:noHBand="0" w:noVBand="1"/>
      </w:tblPr>
      <w:tblGrid>
        <w:gridCol w:w="1525"/>
        <w:gridCol w:w="1276"/>
        <w:gridCol w:w="1305"/>
        <w:gridCol w:w="1134"/>
        <w:gridCol w:w="1701"/>
        <w:gridCol w:w="2664"/>
      </w:tblGrid>
      <w:tr w:rsidR="00EC0135" w:rsidRPr="00961D49" w:rsidTr="002B39A5">
        <w:tc>
          <w:tcPr>
            <w:tcW w:w="1525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Признаки какого преступления (квалификация по УК РФ)</w:t>
            </w:r>
          </w:p>
        </w:tc>
        <w:tc>
          <w:tcPr>
            <w:tcW w:w="1305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1134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664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EC0135" w:rsidRPr="00961D49" w:rsidTr="002B39A5">
        <w:tc>
          <w:tcPr>
            <w:tcW w:w="1525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276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305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2664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</w:tr>
    </w:tbl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</w:p>
    <w:p w:rsidR="00FC3A61" w:rsidRPr="00EC0135" w:rsidRDefault="00FC3A61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 xml:space="preserve">Проанализировав полученные результаты сделать выводы </w:t>
      </w:r>
      <w:r w:rsidRPr="00EC0135">
        <w:rPr>
          <w:sz w:val="28"/>
          <w:szCs w:val="28"/>
          <w:lang w:val="ru-RU"/>
        </w:rPr>
        <w:lastRenderedPageBreak/>
        <w:t>об имеющихся закономерностях или об их отсутствии.</w:t>
      </w:r>
    </w:p>
    <w:p w:rsidR="00FC3A61" w:rsidRPr="00EC0135" w:rsidRDefault="00FC3A61" w:rsidP="007E756A">
      <w:pPr>
        <w:rPr>
          <w:sz w:val="28"/>
          <w:szCs w:val="28"/>
          <w:lang w:val="ru-RU"/>
        </w:rPr>
      </w:pPr>
    </w:p>
    <w:p w:rsidR="00FC3A61" w:rsidRPr="00EC0135" w:rsidRDefault="00FC3A61" w:rsidP="007E756A">
      <w:pPr>
        <w:pStyle w:val="Default"/>
        <w:numPr>
          <w:ilvl w:val="0"/>
          <w:numId w:val="15"/>
        </w:numPr>
        <w:ind w:left="0" w:firstLine="709"/>
        <w:rPr>
          <w:color w:val="auto"/>
          <w:sz w:val="28"/>
          <w:szCs w:val="28"/>
        </w:rPr>
      </w:pPr>
      <w:r w:rsidRPr="00EC0135">
        <w:rPr>
          <w:color w:val="auto"/>
          <w:sz w:val="28"/>
          <w:szCs w:val="28"/>
        </w:rPr>
        <w:t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 и отразить результаты в таблице по следующему образцу:</w:t>
      </w:r>
    </w:p>
    <w:p w:rsidR="00FC3A61" w:rsidRPr="00EC0135" w:rsidRDefault="00FC3A61" w:rsidP="007E756A">
      <w:pPr>
        <w:pStyle w:val="Default"/>
        <w:rPr>
          <w:color w:val="auto"/>
          <w:sz w:val="28"/>
          <w:szCs w:val="28"/>
        </w:rPr>
      </w:pP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985"/>
        <w:gridCol w:w="1842"/>
        <w:gridCol w:w="1701"/>
      </w:tblGrid>
      <w:tr w:rsidR="00EC0135" w:rsidRPr="00961D49" w:rsidTr="002B39A5">
        <w:tc>
          <w:tcPr>
            <w:tcW w:w="1668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  <w:r w:rsidRPr="00EC0135">
              <w:rPr>
                <w:lang w:val="ru-RU"/>
              </w:rPr>
              <w:t>Обжаловалось ли постановление прокурора о возвращении уголовного дела следователем (ч. 4 ст. 221 УПК РФ)?</w:t>
            </w:r>
          </w:p>
          <w:p w:rsidR="00FC3A61" w:rsidRPr="00EC0135" w:rsidRDefault="00FC3A61" w:rsidP="007E756A">
            <w:pPr>
              <w:rPr>
                <w:lang w:val="ru-RU"/>
              </w:rPr>
            </w:pPr>
          </w:p>
        </w:tc>
      </w:tr>
      <w:tr w:rsidR="00EC0135" w:rsidRPr="00961D49" w:rsidTr="002B39A5">
        <w:tc>
          <w:tcPr>
            <w:tcW w:w="1668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984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842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  <w:tc>
          <w:tcPr>
            <w:tcW w:w="1701" w:type="dxa"/>
          </w:tcPr>
          <w:p w:rsidR="00FC3A61" w:rsidRPr="00EC0135" w:rsidRDefault="00FC3A61" w:rsidP="007E756A">
            <w:pPr>
              <w:rPr>
                <w:lang w:val="ru-RU"/>
              </w:rPr>
            </w:pPr>
          </w:p>
        </w:tc>
      </w:tr>
    </w:tbl>
    <w:p w:rsidR="00FC3A61" w:rsidRPr="00EC0135" w:rsidRDefault="00FC3A61" w:rsidP="007E756A">
      <w:pPr>
        <w:rPr>
          <w:sz w:val="28"/>
          <w:szCs w:val="28"/>
          <w:lang w:val="ru-RU"/>
        </w:rPr>
      </w:pPr>
    </w:p>
    <w:p w:rsidR="00FC3A61" w:rsidRPr="00EC0135" w:rsidRDefault="00FC3A61" w:rsidP="007E756A">
      <w:pPr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  <w:t>Проанализировав полученные результаты сделать выводы об имеющихся закономерностях или об их отсутствии.</w:t>
      </w:r>
    </w:p>
    <w:p w:rsidR="004822BD" w:rsidRPr="00EC0135" w:rsidRDefault="004822BD" w:rsidP="007E756A">
      <w:pPr>
        <w:pStyle w:val="1"/>
        <w:ind w:left="0"/>
        <w:rPr>
          <w:rFonts w:eastAsia="Calibri"/>
          <w:lang w:val="ru-RU"/>
        </w:rPr>
      </w:pPr>
    </w:p>
    <w:p w:rsidR="004822BD" w:rsidRPr="00801D35" w:rsidRDefault="004822BD" w:rsidP="007E756A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2" w:name="_Toc529538720"/>
      <w:r w:rsidRPr="00801D35">
        <w:rPr>
          <w:lang w:val="ru-RU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4822BD" w:rsidRPr="00801D35" w:rsidRDefault="00BF4838" w:rsidP="007E756A">
      <w:pPr>
        <w:pStyle w:val="1"/>
        <w:tabs>
          <w:tab w:val="left" w:pos="383"/>
          <w:tab w:val="center" w:pos="4891"/>
          <w:tab w:val="left" w:pos="6255"/>
        </w:tabs>
        <w:ind w:left="709"/>
        <w:jc w:val="left"/>
        <w:rPr>
          <w:lang w:val="ru-RU"/>
        </w:rPr>
      </w:pPr>
      <w:r w:rsidRPr="00801D35">
        <w:rPr>
          <w:lang w:val="ru-RU"/>
        </w:rPr>
        <w:tab/>
      </w:r>
      <w:r w:rsidR="004822BD" w:rsidRPr="00801D35">
        <w:rPr>
          <w:lang w:val="ru-RU"/>
        </w:rPr>
        <w:t>оценивания</w:t>
      </w:r>
      <w:bookmarkEnd w:id="2"/>
      <w:r w:rsidRPr="00801D35">
        <w:rPr>
          <w:lang w:val="ru-RU"/>
        </w:rPr>
        <w:tab/>
      </w:r>
    </w:p>
    <w:p w:rsidR="00BF4838" w:rsidRPr="00801D35" w:rsidRDefault="00BF4838" w:rsidP="007E756A">
      <w:pPr>
        <w:pStyle w:val="1"/>
        <w:tabs>
          <w:tab w:val="left" w:pos="383"/>
          <w:tab w:val="center" w:pos="4891"/>
          <w:tab w:val="left" w:pos="6255"/>
        </w:tabs>
        <w:ind w:left="709"/>
        <w:jc w:val="left"/>
        <w:rPr>
          <w:lang w:val="ru-RU"/>
        </w:rPr>
      </w:pPr>
    </w:p>
    <w:p w:rsidR="00BF4838" w:rsidRPr="00801D35" w:rsidRDefault="00BF4838" w:rsidP="007E756A">
      <w:pPr>
        <w:pStyle w:val="1"/>
        <w:tabs>
          <w:tab w:val="left" w:pos="383"/>
          <w:tab w:val="center" w:pos="4891"/>
          <w:tab w:val="left" w:pos="6255"/>
        </w:tabs>
        <w:ind w:left="709"/>
        <w:jc w:val="left"/>
        <w:rPr>
          <w:lang w:val="ru-RU"/>
        </w:rPr>
      </w:pPr>
    </w:p>
    <w:p w:rsidR="004822BD" w:rsidRPr="00801D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560"/>
        <w:gridCol w:w="2835"/>
        <w:gridCol w:w="1955"/>
      </w:tblGrid>
      <w:tr w:rsidR="00EC0135" w:rsidRPr="00801D35" w:rsidTr="00D278CA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4822BD" w:rsidRPr="00801D35" w:rsidRDefault="004822BD" w:rsidP="007E756A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801D35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4822BD" w:rsidRPr="00801D35" w:rsidRDefault="004822BD" w:rsidP="007E756A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801D35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 xml:space="preserve">Этапы 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 xml:space="preserve">Шкала 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801D35">
              <w:rPr>
                <w:b/>
                <w:lang w:val="ru-RU"/>
              </w:rPr>
              <w:t>оценивания</w:t>
            </w:r>
          </w:p>
        </w:tc>
      </w:tr>
      <w:tr w:rsidR="00EC0135" w:rsidRPr="00961D49" w:rsidTr="00D278CA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ОК-</w:t>
            </w:r>
            <w:r w:rsidR="00C370AB" w:rsidRPr="00801D35">
              <w:rPr>
                <w:rFonts w:eastAsia="Arial Unicode MS"/>
                <w:b/>
                <w:lang w:val="ru-RU"/>
              </w:rPr>
              <w:t>4</w:t>
            </w:r>
            <w:r w:rsidRPr="00801D35">
              <w:rPr>
                <w:rFonts w:eastAsia="Arial Unicode MS"/>
                <w:b/>
                <w:lang w:val="ru-RU"/>
              </w:rPr>
              <w:t xml:space="preserve">, </w:t>
            </w:r>
            <w:r w:rsidR="00C370AB" w:rsidRPr="00801D35">
              <w:rPr>
                <w:rFonts w:eastAsia="Arial Unicode MS"/>
                <w:b/>
                <w:lang w:val="ru-RU"/>
              </w:rPr>
              <w:t>О</w:t>
            </w:r>
            <w:r w:rsidRPr="00801D35">
              <w:rPr>
                <w:rFonts w:eastAsia="Arial Unicode MS"/>
                <w:b/>
                <w:lang w:val="ru-RU"/>
              </w:rPr>
              <w:t>К-</w:t>
            </w:r>
            <w:r w:rsidR="00C370AB" w:rsidRPr="00801D35">
              <w:rPr>
                <w:rFonts w:eastAsia="Arial Unicode MS"/>
                <w:b/>
                <w:lang w:val="ru-RU"/>
              </w:rPr>
              <w:t>5</w:t>
            </w:r>
            <w:r w:rsidRPr="00801D35">
              <w:rPr>
                <w:rFonts w:eastAsia="Arial Unicode MS"/>
                <w:b/>
                <w:lang w:val="ru-RU"/>
              </w:rPr>
              <w:t>,</w:t>
            </w:r>
          </w:p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</w:t>
            </w:r>
            <w:r w:rsidR="00C370AB" w:rsidRPr="00801D35">
              <w:rPr>
                <w:rFonts w:eastAsia="Arial Unicode MS"/>
                <w:b/>
                <w:lang w:val="ru-RU"/>
              </w:rPr>
              <w:t>1</w:t>
            </w:r>
            <w:r w:rsidRPr="00801D35">
              <w:rPr>
                <w:rFonts w:eastAsia="Arial Unicode MS"/>
                <w:b/>
                <w:lang w:val="ru-RU"/>
              </w:rPr>
              <w:t>,</w:t>
            </w:r>
          </w:p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</w:t>
            </w:r>
            <w:r w:rsidR="00C370AB" w:rsidRPr="00801D35">
              <w:rPr>
                <w:rFonts w:eastAsia="Arial Unicode MS"/>
                <w:b/>
                <w:lang w:val="ru-RU"/>
              </w:rPr>
              <w:t>4</w:t>
            </w:r>
            <w:r w:rsidRPr="00801D35">
              <w:rPr>
                <w:rFonts w:eastAsia="Arial Unicode MS"/>
                <w:b/>
                <w:lang w:val="ru-RU"/>
              </w:rPr>
              <w:t>,</w:t>
            </w:r>
          </w:p>
          <w:p w:rsidR="004822BD" w:rsidRPr="00801D35" w:rsidRDefault="004822BD" w:rsidP="007E756A">
            <w:pPr>
              <w:ind w:left="57" w:right="57"/>
              <w:jc w:val="center"/>
              <w:rPr>
                <w:rFonts w:eastAsia="Arial Unicode MS"/>
                <w:b/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</w:t>
            </w:r>
            <w:r w:rsidR="00C370AB" w:rsidRPr="00801D35">
              <w:rPr>
                <w:rFonts w:eastAsia="Arial Unicode MS"/>
                <w:b/>
                <w:lang w:val="ru-RU"/>
              </w:rPr>
              <w:t>8</w:t>
            </w:r>
          </w:p>
          <w:p w:rsidR="00C370AB" w:rsidRPr="00801D35" w:rsidRDefault="00C370AB" w:rsidP="007E756A">
            <w:pPr>
              <w:ind w:left="57" w:right="57"/>
              <w:jc w:val="center"/>
              <w:rPr>
                <w:lang w:val="ru-RU"/>
              </w:rPr>
            </w:pPr>
            <w:r w:rsidRPr="00801D35">
              <w:rPr>
                <w:rFonts w:eastAsia="Arial Unicode MS"/>
                <w:b/>
                <w:lang w:val="ru-RU"/>
              </w:rPr>
              <w:t>ПК-14</w:t>
            </w:r>
          </w:p>
          <w:p w:rsidR="00C370AB" w:rsidRPr="00801D35" w:rsidRDefault="00C370AB" w:rsidP="007E756A">
            <w:pPr>
              <w:ind w:left="57" w:right="57"/>
              <w:jc w:val="center"/>
              <w:rPr>
                <w:lang w:val="ru-RU"/>
              </w:rPr>
            </w:pPr>
          </w:p>
          <w:p w:rsidR="004822BD" w:rsidRPr="00801D35" w:rsidRDefault="004822BD" w:rsidP="007E756A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 xml:space="preserve">1. Этап </w:t>
            </w:r>
          </w:p>
          <w:p w:rsidR="004822BD" w:rsidRPr="00801D35" w:rsidRDefault="004822BD" w:rsidP="007E756A">
            <w:pPr>
              <w:jc w:val="center"/>
              <w:rPr>
                <w:b/>
                <w:bCs/>
                <w:lang w:val="ru-RU"/>
              </w:rPr>
            </w:pPr>
            <w:r w:rsidRPr="00801D35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1. Ответ на вопросы в рецензии.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2. Ответ на дополнительный вопрос.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Обуча</w:t>
            </w:r>
            <w:r w:rsidR="00B15A65" w:rsidRPr="00801D35">
              <w:rPr>
                <w:lang w:val="ru-RU"/>
              </w:rPr>
              <w:t>ющийся</w:t>
            </w:r>
            <w:r w:rsidRPr="00801D35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</w:t>
            </w:r>
            <w:r w:rsidRPr="00801D35">
              <w:rPr>
                <w:lang w:val="ru-RU"/>
              </w:rPr>
              <w:lastRenderedPageBreak/>
              <w:t>недостаточно полное владение основной литературой, рекомендованной учебной программой. 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r w:rsidR="009E080A" w:rsidRPr="00801D35">
              <w:rPr>
                <w:lang w:val="ru-RU"/>
              </w:rPr>
              <w:t xml:space="preserve"> Обучающийся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lastRenderedPageBreak/>
              <w:t>Зачтено /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EC0135" w:rsidRPr="00961D49" w:rsidTr="00D278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 xml:space="preserve">2. Этап </w:t>
            </w:r>
          </w:p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>(продуктивно-деятельностный)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1. Ответ на вопросы в рецензии.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2. Ответ на дополнительный вопрос.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Обуча</w:t>
            </w:r>
            <w:r w:rsidR="009332A2" w:rsidRPr="00801D35">
              <w:rPr>
                <w:lang w:val="ru-RU"/>
              </w:rPr>
              <w:t>ющийся</w:t>
            </w:r>
            <w:r w:rsidRPr="00801D35">
              <w:rPr>
                <w:lang w:val="ru-RU"/>
              </w:rPr>
              <w:t xml:space="preserve">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="00224DDD" w:rsidRPr="00801D35">
              <w:rPr>
                <w:lang w:val="ru-RU"/>
              </w:rPr>
              <w:t xml:space="preserve">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Зачтено / средний уровень освоения компетенции</w:t>
            </w:r>
          </w:p>
        </w:tc>
      </w:tr>
      <w:tr w:rsidR="00EC0135" w:rsidRPr="00961D49" w:rsidTr="00D278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 xml:space="preserve">3. Этап </w:t>
            </w:r>
          </w:p>
          <w:p w:rsidR="004822BD" w:rsidRPr="00801D35" w:rsidRDefault="004822BD" w:rsidP="007E756A">
            <w:pPr>
              <w:jc w:val="center"/>
              <w:rPr>
                <w:lang w:val="ru-RU"/>
              </w:rPr>
            </w:pPr>
            <w:r w:rsidRPr="00801D35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1. Ответ на вопросы в рецензии.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>2. Ответ на дополнительный вопрос.</w:t>
            </w:r>
          </w:p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t xml:space="preserve">3. </w:t>
            </w:r>
            <w:r w:rsidRPr="00801D35">
              <w:rPr>
                <w:lang w:val="ru-RU"/>
              </w:rPr>
              <w:lastRenderedPageBreak/>
              <w:t>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4822BD" w:rsidRPr="00801D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lastRenderedPageBreak/>
              <w:t>Обуча</w:t>
            </w:r>
            <w:r w:rsidR="00A40F10" w:rsidRPr="00801D35">
              <w:rPr>
                <w:lang w:val="ru-RU"/>
              </w:rPr>
              <w:t xml:space="preserve">ющийся </w:t>
            </w:r>
            <w:r w:rsidRPr="00801D35">
              <w:rPr>
                <w:lang w:val="ru-RU"/>
              </w:rPr>
              <w:t xml:space="preserve">продемонстрировал: знание и понимание программного материала; содержательные, полные, правильные и конкретные ответы на все вопросы, </w:t>
            </w:r>
            <w:r w:rsidRPr="00801D35">
              <w:rPr>
                <w:lang w:val="ru-RU"/>
              </w:rPr>
              <w:lastRenderedPageBreak/>
              <w:t>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="007164FD" w:rsidRPr="00801D35">
              <w:rPr>
                <w:lang w:val="ru-RU"/>
              </w:rPr>
              <w:t xml:space="preserve"> Обучающийся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4822BD" w:rsidRPr="00EC0135" w:rsidRDefault="004822BD" w:rsidP="007E756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801D35">
              <w:rPr>
                <w:lang w:val="ru-RU"/>
              </w:rPr>
              <w:lastRenderedPageBreak/>
              <w:t>Зачтено / высокий уровень освоения компетенции</w:t>
            </w:r>
          </w:p>
        </w:tc>
      </w:tr>
    </w:tbl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4C74E0" w:rsidRDefault="00B10981" w:rsidP="007E756A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 w:rsidRPr="004C74E0">
        <w:rPr>
          <w:b/>
          <w:sz w:val="28"/>
          <w:szCs w:val="28"/>
          <w:lang w:val="ru-RU"/>
        </w:rPr>
        <w:t xml:space="preserve">3.3. </w:t>
      </w:r>
      <w:r w:rsidR="004822BD" w:rsidRPr="004C74E0">
        <w:rPr>
          <w:b/>
          <w:sz w:val="28"/>
          <w:szCs w:val="28"/>
          <w:lang w:val="ru-RU"/>
        </w:rPr>
        <w:t>Перечень критерие</w:t>
      </w:r>
      <w:r w:rsidR="00822ED5" w:rsidRPr="004C74E0">
        <w:rPr>
          <w:b/>
          <w:sz w:val="28"/>
          <w:szCs w:val="28"/>
          <w:lang w:val="ru-RU"/>
        </w:rPr>
        <w:t xml:space="preserve">в для оценки учебных достижений </w:t>
      </w:r>
      <w:r w:rsidR="004822BD" w:rsidRPr="004C74E0">
        <w:rPr>
          <w:b/>
          <w:sz w:val="28"/>
          <w:szCs w:val="28"/>
          <w:lang w:val="ru-RU"/>
        </w:rPr>
        <w:t>обучающегося</w:t>
      </w:r>
      <w:r w:rsidR="00822ED5" w:rsidRPr="004C74E0">
        <w:rPr>
          <w:b/>
          <w:sz w:val="28"/>
          <w:szCs w:val="28"/>
          <w:lang w:val="ru-RU"/>
        </w:rPr>
        <w:t xml:space="preserve"> </w:t>
      </w:r>
      <w:r w:rsidR="004822BD" w:rsidRPr="004C74E0">
        <w:rPr>
          <w:b/>
          <w:spacing w:val="-2"/>
          <w:sz w:val="28"/>
          <w:szCs w:val="28"/>
          <w:lang w:val="ru-RU"/>
        </w:rPr>
        <w:t>при проведении промежуточной аттестации (зачет с оценкой):</w:t>
      </w:r>
    </w:p>
    <w:p w:rsidR="004822BD" w:rsidRPr="004C74E0" w:rsidRDefault="004822BD" w:rsidP="007E756A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center"/>
            </w:pPr>
            <w:r w:rsidRPr="004C74E0">
              <w:rPr>
                <w:b/>
                <w:spacing w:val="-2"/>
                <w:shd w:val="clear" w:color="auto" w:fill="FFFFFF"/>
              </w:rPr>
              <w:t>Критерий оценки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center"/>
              <w:rPr>
                <w:b/>
              </w:rPr>
            </w:pPr>
            <w:r w:rsidRPr="004C74E0">
              <w:rPr>
                <w:b/>
              </w:rPr>
              <w:t>Оценка</w:t>
            </w:r>
          </w:p>
        </w:tc>
      </w:tr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4C74E0">
              <w:rPr>
                <w:rFonts w:eastAsia="Calibri"/>
                <w:spacing w:val="-2"/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вопросы.</w:t>
            </w:r>
            <w:r w:rsidR="00893B06" w:rsidRPr="004C74E0">
              <w:rPr>
                <w:rFonts w:eastAsia="Calibri"/>
                <w:spacing w:val="-2"/>
                <w:lang w:val="ru-RU"/>
              </w:rPr>
              <w:t xml:space="preserve">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both"/>
            </w:pPr>
            <w:r w:rsidRPr="004C74E0">
              <w:t>Неудовлетворительно</w:t>
            </w:r>
          </w:p>
          <w:p w:rsidR="004822BD" w:rsidRPr="004C74E0" w:rsidRDefault="004822BD" w:rsidP="007E756A">
            <w:pPr>
              <w:tabs>
                <w:tab w:val="left" w:pos="9214"/>
              </w:tabs>
              <w:jc w:val="both"/>
            </w:pPr>
          </w:p>
        </w:tc>
      </w:tr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4C74E0">
              <w:rPr>
                <w:lang w:val="ru-RU"/>
              </w:rPr>
              <w:t xml:space="preserve">Обучающийся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Учебные действия и умения сформированы в полном объеме и </w:t>
            </w:r>
            <w:r w:rsidRPr="004C74E0">
              <w:rPr>
                <w:lang w:val="ru-RU"/>
              </w:rPr>
              <w:lastRenderedPageBreak/>
              <w:t>характеризуются осознанностью, освоенностью, самостоятельностью со стороны обучающегося.</w:t>
            </w:r>
            <w:r w:rsidR="00157C4D" w:rsidRPr="004C74E0">
              <w:rPr>
                <w:lang w:val="ru-RU"/>
              </w:rPr>
              <w:t xml:space="preserve"> Самостоятельно составленные про</w:t>
            </w:r>
            <w:r w:rsidR="00F974BC" w:rsidRPr="004C74E0">
              <w:rPr>
                <w:lang w:val="ru-RU"/>
              </w:rPr>
              <w:t xml:space="preserve">екты процессуальных документов </w:t>
            </w:r>
            <w:r w:rsidR="00157C4D" w:rsidRPr="004C74E0">
              <w:rPr>
                <w:lang w:val="ru-RU"/>
              </w:rPr>
              <w:t xml:space="preserve">представлены не в полном объеме. 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4C74E0">
              <w:rPr>
                <w:lang w:val="ru-RU"/>
              </w:rPr>
              <w:lastRenderedPageBreak/>
              <w:t>Удовлетворительно</w:t>
            </w:r>
          </w:p>
          <w:p w:rsidR="004822BD" w:rsidRPr="004C74E0" w:rsidRDefault="004822BD" w:rsidP="007E756A">
            <w:pPr>
              <w:tabs>
                <w:tab w:val="left" w:pos="9214"/>
              </w:tabs>
              <w:jc w:val="both"/>
              <w:rPr>
                <w:lang w:val="ru-RU"/>
              </w:rPr>
            </w:pPr>
          </w:p>
        </w:tc>
      </w:tr>
      <w:tr w:rsidR="00EC0135" w:rsidRPr="004C74E0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4C74E0">
              <w:rPr>
                <w:spacing w:val="-2"/>
                <w:shd w:val="clear" w:color="auto" w:fill="FFFFFF"/>
                <w:lang w:val="ru-RU"/>
              </w:rPr>
              <w:lastRenderedPageBreak/>
              <w:t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</w:t>
            </w:r>
            <w:r w:rsidR="00157C4D" w:rsidRPr="004C74E0">
              <w:rPr>
                <w:spacing w:val="-2"/>
                <w:shd w:val="clear" w:color="auto" w:fill="FFFFFF"/>
                <w:lang w:val="ru-RU"/>
              </w:rPr>
              <w:t xml:space="preserve"> Самостоятельно составленные проекты процессуальных документов </w:t>
            </w:r>
            <w:r w:rsidR="00D10CF6" w:rsidRPr="004C74E0">
              <w:rPr>
                <w:lang w:val="ru-RU"/>
              </w:rPr>
              <w:t xml:space="preserve">представлены в полном объеме, но </w:t>
            </w:r>
            <w:r w:rsidR="00157C4D" w:rsidRPr="004C74E0">
              <w:rPr>
                <w:spacing w:val="-2"/>
                <w:shd w:val="clear" w:color="auto" w:fill="FFFFFF"/>
                <w:lang w:val="ru-RU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4822BD" w:rsidRPr="004C74E0" w:rsidRDefault="004822BD" w:rsidP="007E756A">
            <w:pPr>
              <w:tabs>
                <w:tab w:val="left" w:pos="9214"/>
              </w:tabs>
              <w:jc w:val="both"/>
            </w:pPr>
            <w:r w:rsidRPr="004C74E0">
              <w:t>Хорошо</w:t>
            </w:r>
          </w:p>
        </w:tc>
      </w:tr>
      <w:tr w:rsidR="00EC0135" w:rsidRPr="00EC0135" w:rsidTr="00D278CA">
        <w:tc>
          <w:tcPr>
            <w:tcW w:w="6771" w:type="dxa"/>
          </w:tcPr>
          <w:p w:rsidR="004822BD" w:rsidRPr="004C74E0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spacing w:val="-2"/>
                <w:shd w:val="clear" w:color="auto" w:fill="FFFFFF"/>
                <w:lang w:val="ru-RU"/>
              </w:rPr>
            </w:pPr>
            <w:r w:rsidRPr="004C74E0">
              <w:rPr>
                <w:spacing w:val="-2"/>
                <w:shd w:val="clear" w:color="auto" w:fill="FFFFFF"/>
                <w:lang w:val="ru-RU"/>
              </w:rPr>
              <w:t>Обучающийся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</w:t>
            </w:r>
            <w:r w:rsidR="00D10CF6" w:rsidRPr="004C74E0">
              <w:rPr>
                <w:spacing w:val="-2"/>
                <w:shd w:val="clear" w:color="auto" w:fill="FFFFFF"/>
                <w:lang w:val="ru-RU"/>
              </w:rPr>
              <w:t xml:space="preserve"> Самостоятельно составленные проекты процессуальных документов </w:t>
            </w:r>
            <w:r w:rsidR="00D10CF6" w:rsidRPr="004C74E0">
              <w:rPr>
                <w:lang w:val="ru-RU"/>
              </w:rPr>
              <w:t xml:space="preserve">представлены в полном объеме и </w:t>
            </w:r>
            <w:r w:rsidR="00D10CF6" w:rsidRPr="004C74E0">
              <w:rPr>
                <w:spacing w:val="-2"/>
                <w:shd w:val="clear" w:color="auto" w:fill="FFFFFF"/>
                <w:lang w:val="ru-RU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4822BD" w:rsidRPr="00EC0135" w:rsidRDefault="004822BD" w:rsidP="007E756A">
            <w:pPr>
              <w:tabs>
                <w:tab w:val="left" w:pos="9214"/>
              </w:tabs>
              <w:jc w:val="both"/>
            </w:pPr>
            <w:r w:rsidRPr="004C74E0">
              <w:t>Отлично</w:t>
            </w:r>
          </w:p>
        </w:tc>
      </w:tr>
    </w:tbl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0F7C6E" w:rsidRDefault="00201551" w:rsidP="007E756A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 w:rsidRPr="000F7C6E">
        <w:rPr>
          <w:rFonts w:eastAsia="Calibri"/>
          <w:b/>
          <w:sz w:val="28"/>
          <w:szCs w:val="28"/>
          <w:lang w:val="ru-RU"/>
        </w:rPr>
        <w:t xml:space="preserve">3.4. </w:t>
      </w:r>
      <w:r w:rsidR="004822BD" w:rsidRPr="000F7C6E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4822BD" w:rsidRPr="000F7C6E" w:rsidRDefault="004822BD" w:rsidP="007E756A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268"/>
        <w:gridCol w:w="2694"/>
        <w:gridCol w:w="2125"/>
      </w:tblGrid>
      <w:tr w:rsidR="00EC0135" w:rsidRPr="00961D49" w:rsidTr="00D278CA">
        <w:tc>
          <w:tcPr>
            <w:tcW w:w="2093" w:type="dxa"/>
            <w:shd w:val="clear" w:color="auto" w:fill="auto"/>
          </w:tcPr>
          <w:p w:rsidR="004822BD" w:rsidRPr="000F7C6E" w:rsidRDefault="004822BD" w:rsidP="007E756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4822BD" w:rsidRPr="000F7C6E" w:rsidRDefault="004822BD" w:rsidP="007E756A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4822BD" w:rsidRPr="000F7C6E" w:rsidRDefault="004822BD" w:rsidP="007E756A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4822BD" w:rsidRPr="000F7C6E" w:rsidRDefault="004822B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EC0135" w:rsidRPr="000F7C6E" w:rsidTr="00D278CA">
        <w:tc>
          <w:tcPr>
            <w:tcW w:w="9180" w:type="dxa"/>
            <w:gridSpan w:val="4"/>
            <w:shd w:val="clear" w:color="auto" w:fill="auto"/>
          </w:tcPr>
          <w:p w:rsidR="004822BD" w:rsidRPr="000F7C6E" w:rsidRDefault="004822BD" w:rsidP="007E756A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Зачет</w:t>
            </w:r>
            <w:r w:rsidR="00C54C8A">
              <w:rPr>
                <w:rFonts w:eastAsia="Calibri"/>
                <w:b/>
                <w:lang w:val="ru-RU"/>
              </w:rPr>
              <w:t xml:space="preserve"> с оценкой</w:t>
            </w:r>
          </w:p>
        </w:tc>
      </w:tr>
      <w:tr w:rsidR="00EC0135" w:rsidRPr="00961D49" w:rsidTr="00D278CA">
        <w:tc>
          <w:tcPr>
            <w:tcW w:w="2093" w:type="dxa"/>
            <w:shd w:val="clear" w:color="auto" w:fill="auto"/>
          </w:tcPr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Этап 1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(этап начальный)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Этап  2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 xml:space="preserve">(этап 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продуктивно-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деятельностный)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Этап 3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 xml:space="preserve">(этап </w:t>
            </w:r>
          </w:p>
          <w:p w:rsidR="004822BD" w:rsidRPr="000F7C6E" w:rsidRDefault="008E2D2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0F7C6E">
              <w:rPr>
                <w:rFonts w:eastAsia="Calibri"/>
                <w:b/>
                <w:lang w:val="ru-RU"/>
              </w:rPr>
              <w:t>практико-ориентированны</w:t>
            </w:r>
            <w:r w:rsidR="004822BD" w:rsidRPr="000F7C6E">
              <w:rPr>
                <w:rFonts w:eastAsia="Calibri"/>
                <w:b/>
                <w:lang w:val="ru-RU"/>
              </w:rPr>
              <w:t>)</w:t>
            </w:r>
          </w:p>
          <w:p w:rsidR="004822BD" w:rsidRPr="000F7C6E" w:rsidRDefault="004822BD" w:rsidP="007E756A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4822BD" w:rsidRPr="000F7C6E" w:rsidRDefault="004822BD" w:rsidP="007E756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Промежуточной аттестацией является </w:t>
            </w:r>
            <w:r w:rsidRPr="00C54C8A">
              <w:rPr>
                <w:rFonts w:eastAsia="Calibri"/>
                <w:b/>
                <w:lang w:val="ru-RU"/>
              </w:rPr>
              <w:t>зачет с оценкой</w:t>
            </w:r>
            <w:r w:rsidRPr="000F7C6E">
              <w:rPr>
                <w:rFonts w:eastAsia="Calibri"/>
                <w:lang w:val="ru-RU"/>
              </w:rPr>
              <w:t>, проводимый в устной форме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При прохождении промежуточной аттестации в форме зачета с оценкой обучающийся отвечает на вопросы в рецензии, отвечает на дополнительные вопросы.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Преподаватель должен определить обучающемуся </w:t>
            </w:r>
            <w:r w:rsidRPr="000F7C6E">
              <w:rPr>
                <w:rFonts w:eastAsia="Calibri"/>
                <w:lang w:val="ru-RU"/>
              </w:rPr>
              <w:lastRenderedPageBreak/>
              <w:t>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lastRenderedPageBreak/>
              <w:t>По результатам промежуточной аттестации в форме зачета с оценкой обучающийся получает оценку:</w:t>
            </w: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1. Зачтено</w:t>
            </w:r>
          </w:p>
          <w:p w:rsidR="004822BD" w:rsidRPr="000F7C6E" w:rsidRDefault="004822BD" w:rsidP="007E756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0F7C6E">
              <w:rPr>
                <w:lang w:val="ru-RU"/>
              </w:rPr>
              <w:t>Выставляется в случае: обучающимся</w:t>
            </w: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lang w:val="ru-RU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</w:t>
            </w:r>
            <w:r w:rsidRPr="000F7C6E">
              <w:rPr>
                <w:lang w:val="ru-RU"/>
              </w:rPr>
              <w:lastRenderedPageBreak/>
              <w:t>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обучающийся свободно беседует с преподавателем по тематике предложенных вопросов.</w:t>
            </w:r>
            <w:r w:rsidR="0040649D" w:rsidRPr="000F7C6E">
              <w:rPr>
                <w:lang w:val="ru-RU"/>
              </w:rPr>
              <w:t xml:space="preserve"> Обучающийся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4822BD" w:rsidRPr="000F7C6E" w:rsidRDefault="004822BD" w:rsidP="007E756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2. Не зачтено</w:t>
            </w:r>
          </w:p>
          <w:p w:rsidR="004822BD" w:rsidRPr="000F7C6E" w:rsidRDefault="004822BD" w:rsidP="007E756A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0F7C6E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4822BD" w:rsidRPr="000F7C6E" w:rsidRDefault="004822BD" w:rsidP="007E756A">
            <w:pPr>
              <w:pStyle w:val="a5"/>
              <w:ind w:left="0" w:firstLine="0"/>
              <w:rPr>
                <w:lang w:val="ru-RU"/>
              </w:rPr>
            </w:pPr>
            <w:r w:rsidRPr="000F7C6E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 владеет основными терминами и определениями, не может ответить на контрольные вопросы.</w:t>
            </w:r>
            <w:r w:rsidR="000340A3" w:rsidRPr="000F7C6E">
              <w:rPr>
                <w:lang w:val="ru-RU"/>
              </w:rPr>
              <w:t xml:space="preserve"> Обучающийся не ориентируется в представленных им проектах процессуальных документов, не может ответить на вопросы преподавателя, </w:t>
            </w:r>
            <w:r w:rsidR="000340A3" w:rsidRPr="000F7C6E">
              <w:rPr>
                <w:lang w:val="ru-RU"/>
              </w:rPr>
              <w:lastRenderedPageBreak/>
              <w:t xml:space="preserve">касающиеся данных проектов.  </w:t>
            </w:r>
          </w:p>
        </w:tc>
        <w:tc>
          <w:tcPr>
            <w:tcW w:w="2125" w:type="dxa"/>
            <w:shd w:val="clear" w:color="auto" w:fill="auto"/>
          </w:tcPr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lastRenderedPageBreak/>
              <w:t>Знать.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Приобретение обучающимися предметных знаний и умений, необходимых для выполнения конкретных профессиональных действий и задач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Уметь.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 xml:space="preserve">Способность и готовность применять предметные знания и умения в практическом плане, использовать </w:t>
            </w:r>
            <w:r w:rsidRPr="000F7C6E">
              <w:rPr>
                <w:rFonts w:eastAsia="Calibri"/>
                <w:lang w:val="ru-RU"/>
              </w:rPr>
              <w:lastRenderedPageBreak/>
              <w:t>имеющиеся знания и умения для решения стандартных профессиональных задач и практических заданий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Владеть.</w:t>
            </w:r>
          </w:p>
          <w:p w:rsidR="004822BD" w:rsidRPr="000F7C6E" w:rsidRDefault="004822BD" w:rsidP="007E756A">
            <w:pPr>
              <w:jc w:val="both"/>
              <w:rPr>
                <w:rFonts w:eastAsia="Calibri"/>
                <w:lang w:val="ru-RU"/>
              </w:rPr>
            </w:pPr>
            <w:r w:rsidRPr="000F7C6E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4822BD" w:rsidRPr="000F7C6E" w:rsidRDefault="004822BD" w:rsidP="007E756A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4822BD" w:rsidRPr="000F7C6E" w:rsidRDefault="004822BD" w:rsidP="007E756A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0F7C6E">
        <w:rPr>
          <w:b/>
          <w:sz w:val="28"/>
          <w:szCs w:val="28"/>
          <w:lang w:val="ru-RU"/>
        </w:rPr>
        <w:t>Устный зачет с оценкой</w:t>
      </w:r>
      <w:r w:rsidRPr="000F7C6E">
        <w:rPr>
          <w:sz w:val="28"/>
          <w:szCs w:val="28"/>
          <w:lang w:val="ru-RU"/>
        </w:rPr>
        <w:t xml:space="preserve"> — форма промежуточной аттестации, на котором обучающиеся отвечают на вопросы устно. Экзаменатор задает обучающемуся дополнительные вопросы с учетом места прохождения практики.</w:t>
      </w:r>
    </w:p>
    <w:p w:rsidR="004822BD" w:rsidRPr="00EC0135" w:rsidRDefault="004822BD" w:rsidP="007E756A">
      <w:pPr>
        <w:tabs>
          <w:tab w:val="left" w:pos="1134"/>
        </w:tabs>
        <w:ind w:firstLine="709"/>
        <w:jc w:val="both"/>
        <w:rPr>
          <w:sz w:val="28"/>
          <w:szCs w:val="28"/>
          <w:lang w:val="ru-RU"/>
        </w:rPr>
      </w:pPr>
      <w:r w:rsidRPr="000F7C6E">
        <w:rPr>
          <w:sz w:val="28"/>
          <w:szCs w:val="28"/>
          <w:lang w:val="ru-RU"/>
        </w:rPr>
        <w:t>При прохождении промежуточной аттестации в форме зачета с оценкой обучающийся отвечает на вопросы в рецензии, при необходимости – на дополнительные вопросы.</w:t>
      </w: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EC0135">
        <w:t>I</w:t>
      </w:r>
      <w:r w:rsidRPr="00EC0135">
        <w:rPr>
          <w:lang w:val="ru-RU"/>
        </w:rPr>
        <w:t>V.    УЧЕБНО-МЕТОДИЧЕСКОЕ ОБЕСПЕЧЕНИЕ</w:t>
      </w: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jc w:val="center"/>
        <w:rPr>
          <w:lang w:val="ru-RU"/>
        </w:rPr>
      </w:pPr>
      <w:bookmarkStart w:id="3" w:name="_Toc529538723"/>
      <w:r w:rsidRPr="00EC0135">
        <w:rPr>
          <w:lang w:val="ru-RU"/>
        </w:rPr>
        <w:t>4.1. Основная литература</w:t>
      </w:r>
      <w:bookmarkEnd w:id="3"/>
    </w:p>
    <w:p w:rsidR="004822BD" w:rsidRPr="00EC0135" w:rsidRDefault="004822BD" w:rsidP="007E756A">
      <w:pPr>
        <w:pStyle w:val="1"/>
        <w:jc w:val="center"/>
        <w:rPr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Уголовно-процессуальное право Российской Федерации [Электронный ресурс]ъ: учебник / отв. ред. П. А. Лупинская, Л. А. Воскобитова. – 3-е изд., перераб. и доп. – М. : Норма : ИНФРА-М,2018. – 1008 с. – ISBN:</w:t>
      </w:r>
      <w:r w:rsidRPr="00EC0135">
        <w:rPr>
          <w:sz w:val="28"/>
          <w:szCs w:val="28"/>
          <w:lang w:val="ru-RU"/>
        </w:rPr>
        <w:tab/>
        <w:t>978-5-91768-905-0.</w:t>
      </w:r>
      <w:r w:rsidRPr="00EC0135">
        <w:rPr>
          <w:sz w:val="28"/>
          <w:szCs w:val="28"/>
          <w:lang w:val="ru-RU"/>
        </w:rPr>
        <w:tab/>
        <w:t>-</w:t>
      </w:r>
      <w:r w:rsidRPr="00EC0135">
        <w:rPr>
          <w:sz w:val="28"/>
          <w:szCs w:val="28"/>
          <w:lang w:val="ru-RU"/>
        </w:rPr>
        <w:tab/>
        <w:t>Режим</w:t>
      </w:r>
      <w:r w:rsidRPr="00EC0135">
        <w:rPr>
          <w:sz w:val="28"/>
          <w:szCs w:val="28"/>
          <w:lang w:val="ru-RU"/>
        </w:rPr>
        <w:tab/>
        <w:t>доступа:</w:t>
      </w:r>
    </w:p>
    <w:p w:rsidR="004822BD" w:rsidRPr="00EC0135" w:rsidRDefault="004822BD" w:rsidP="007E756A">
      <w:pPr>
        <w:suppressAutoHyphens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http://znanium.com/catalog/product/953333.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Быков, В. М. Сторона обвинения в уголовном процессе России [Электронный ресурс] : монография / В. М. Быков. — М. : Издательство Юрайт, 2018. — 172 с. — (Серия : Актуальные монографии). — ISBN 978-5-534-04829-2. — Режим доступа : </w:t>
      </w:r>
      <w:hyperlink r:id="rId9" w:history="1">
        <w:r w:rsidRPr="00EC0135">
          <w:rPr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a3"/>
        <w:ind w:firstLine="720"/>
        <w:jc w:val="center"/>
        <w:rPr>
          <w:b/>
          <w:lang w:val="ru-RU"/>
        </w:rPr>
      </w:pPr>
      <w:bookmarkStart w:id="4" w:name="_Toc529538724"/>
      <w:r w:rsidRPr="00EC0135">
        <w:rPr>
          <w:b/>
          <w:lang w:val="ru-RU"/>
        </w:rPr>
        <w:t>4.2. Дополнительная литература</w:t>
      </w:r>
      <w:bookmarkEnd w:id="4"/>
    </w:p>
    <w:p w:rsidR="004822BD" w:rsidRPr="00EC0135" w:rsidRDefault="004822BD" w:rsidP="007E756A">
      <w:pPr>
        <w:pStyle w:val="a3"/>
        <w:ind w:firstLine="720"/>
        <w:jc w:val="both"/>
        <w:rPr>
          <w:b/>
          <w:lang w:val="ru-RU"/>
        </w:rPr>
      </w:pPr>
    </w:p>
    <w:p w:rsidR="004822BD" w:rsidRPr="00EC0135" w:rsidRDefault="004822BD" w:rsidP="007E756A">
      <w:pPr>
        <w:pStyle w:val="a3"/>
        <w:suppressAutoHyphens/>
        <w:ind w:firstLine="720"/>
        <w:jc w:val="both"/>
        <w:rPr>
          <w:lang w:val="ru-RU"/>
        </w:rPr>
      </w:pPr>
      <w:r w:rsidRPr="00EC0135">
        <w:rPr>
          <w:lang w:val="ru-RU"/>
        </w:rPr>
        <w:t xml:space="preserve">Судоустройство и правоохранительные органы: учебник / </w:t>
      </w:r>
      <w:r w:rsidRPr="00EC0135">
        <w:rPr>
          <w:i/>
          <w:lang w:val="ru-RU"/>
        </w:rPr>
        <w:t xml:space="preserve">Т.Ю. Вилкова, Л.А. Воскобитова [и др.]; </w:t>
      </w:r>
      <w:r w:rsidRPr="00EC0135">
        <w:rPr>
          <w:lang w:val="ru-RU"/>
        </w:rPr>
        <w:t xml:space="preserve">ред. </w:t>
      </w:r>
      <w:r w:rsidRPr="00EC0135">
        <w:rPr>
          <w:i/>
          <w:lang w:val="ru-RU"/>
        </w:rPr>
        <w:t xml:space="preserve">Ю.К. Орлов. </w:t>
      </w:r>
      <w:r w:rsidRPr="00EC0135">
        <w:rPr>
          <w:lang w:val="ru-RU"/>
        </w:rPr>
        <w:t>‒ 2-е изд. перераб. и доп. ‒ М.: Проспект, 2016. ‒ 336 с. Режим</w:t>
      </w:r>
      <w:r w:rsidRPr="00EC0135">
        <w:rPr>
          <w:lang w:val="ru-RU"/>
        </w:rPr>
        <w:tab/>
        <w:t>доступа: http://znanium.com/catalog/product/953333.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Право, демократия и личность в конституционном измерении: (история, доктрина и практика). Избранные труды (1991—2012 гг.) / Н. В. Витрук. — М.: Норма : ИНФРА-М, 2018. — 688 с. – </w:t>
      </w:r>
      <w:r w:rsidRPr="00EC0135">
        <w:rPr>
          <w:sz w:val="28"/>
          <w:szCs w:val="28"/>
        </w:rPr>
        <w:t>ISBN</w:t>
      </w:r>
      <w:r w:rsidRPr="00EC0135">
        <w:rPr>
          <w:sz w:val="28"/>
          <w:szCs w:val="28"/>
          <w:lang w:val="ru-RU"/>
        </w:rPr>
        <w:t xml:space="preserve"> 978-5-16-104727-9/ - Режим доступа: </w:t>
      </w:r>
      <w:hyperlink r:id="rId10" w:history="1">
        <w:r w:rsidRPr="00EC0135">
          <w:rPr>
            <w:sz w:val="28"/>
            <w:szCs w:val="28"/>
            <w:u w:val="single"/>
            <w:lang w:val="ru-RU"/>
          </w:rPr>
          <w:t>http://znanium.com/catalog/product/914044</w:t>
        </w:r>
      </w:hyperlink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jc w:val="center"/>
        <w:rPr>
          <w:lang w:val="ru-RU"/>
        </w:rPr>
      </w:pPr>
      <w:bookmarkStart w:id="5" w:name="_Toc529538725"/>
      <w:r w:rsidRPr="00EC0135">
        <w:rPr>
          <w:lang w:val="ru-RU"/>
        </w:rPr>
        <w:t>4.3. Нормативные акты и судебная практика</w:t>
      </w:r>
      <w:bookmarkEnd w:id="5"/>
    </w:p>
    <w:p w:rsidR="004822BD" w:rsidRPr="00EC0135" w:rsidRDefault="004822BD" w:rsidP="007E756A">
      <w:pPr>
        <w:pStyle w:val="1"/>
        <w:jc w:val="center"/>
        <w:rPr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Конституция Российской Федерации, принятая всенародным голосованием 12 декабря 1993 г.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Конвенция о защите прав человека и основных свобод.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 xml:space="preserve">Федеральный закон от 15 июля 1995 г. № 103-ФЗ «О содержании под </w:t>
      </w:r>
      <w:r w:rsidRPr="00EC0135">
        <w:rPr>
          <w:bCs/>
          <w:sz w:val="28"/>
          <w:szCs w:val="28"/>
          <w:lang w:val="ru-RU"/>
        </w:rPr>
        <w:lastRenderedPageBreak/>
        <w:t>стражей подозреваемых и обвиняемых в совершении преступлений».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Федеральный закон от 30 марта 1998 г. «О ратификации Конвенции о защите прав человека и основных свобод и Протоколов к ней».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 закон «Об адвокатской деятельности и адвокатуре в Российской Федерации» от 31 мая 2002 г. № 63-ФЗ.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Уголовно-процессуальный кодекс РФ от 18 декабря 2001 г №174-ФЗ.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 закон от 04.02.2010 г. №5-ФЗ «О ратификации Протокола №14 к Конвенции о защите прав человека и основных свобод, вносящего изменения в контрольный механизм Конвенции, от 13 мая 2004 года».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 закон от 30 апреля 2010 года №68-ФЗ «О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4822BD" w:rsidRPr="00EC0135" w:rsidRDefault="004822BD" w:rsidP="007E756A">
      <w:pPr>
        <w:suppressAutoHyphens/>
        <w:ind w:firstLine="720"/>
        <w:jc w:val="both"/>
        <w:outlineLvl w:val="0"/>
        <w:rPr>
          <w:bCs/>
          <w:sz w:val="28"/>
          <w:szCs w:val="28"/>
          <w:lang w:val="ru-RU"/>
        </w:rPr>
      </w:pPr>
      <w:r w:rsidRPr="00EC0135">
        <w:rPr>
          <w:bCs/>
          <w:sz w:val="28"/>
          <w:szCs w:val="28"/>
          <w:lang w:val="ru-RU"/>
        </w:rPr>
        <w:t>Постановление Пленума Верховного Суда РФ от 10 октября 2003 г.          № 5 «О применении судами общей юрисдикции общепризнанных принципов и норм международного права и международных договоров Российской Федерации».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Постановление от 23 декабря 2008 г. № 28 «О применении норм УПК РФ, регулирующих производство в судах апелляционной и кассационной инстанций». 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от 11 января 2007 г. № 1 «О применении судами норм главы 48 УПК РФ, регламентирующих производство в надзорной инстанции».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10 февраля 2009 г. №1 «О практике рассмотрения судами жалоб в порядке статьи 125 Уголовно-процессуального кодекса Российской Федерации».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23 декабря 2010 г. № 30 «О некоторых вопросах, возникших при рассмотрении дел о присуждении компенсации за нарушение права на судопроизводство в разумный срок или права на исполнение судебного акта в разумный срок».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27 ноября 2012 г. №26 «О применении норм Уголовно-процессуального кодекса Российской Федерации, регулирующих производство в суде апелляционной инстанции».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13 декабря 2012 г. №35 «Об открытости и гласности судопроизводства и о доступе к информации о деятельности судов».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от 28.06.2012 г. №16 «О практике применения судами особого порядка судебного разбирательства уголовных дел при заключении досудебного соглашения о сотрудничестве».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27 июня 2013 г. №21 «О применении судами общей юрисдикции Конвенции о защите прав человека и основных свобод от 4 ноября 1950 года и Протоколов к ней».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lastRenderedPageBreak/>
        <w:t>Постановление Пленума Верховного Суда РФ от 19 декабря 2013 г. №41 «О практике применения судами законодательства о мерах пресечения в виде заключения под стражу, домашнего ареста и залога».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28 января 2014 г. №2  «О применении норм главы 47.1 Уголовно-процессуального кодекса Российской Федерации, регулирующих производство в суде кассационной инстанции».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Постановление Пленума Верховного Суда РФ от 1 июня 2017 г. №19 «О практике рассмотрения судами ходатайств о производстве следственных действий, связанных с ограничением конституционных прав граждан (статья 165 УПК РФ)».</w:t>
      </w:r>
    </w:p>
    <w:p w:rsidR="004822BD" w:rsidRPr="00EC0135" w:rsidRDefault="004822BD" w:rsidP="007E756A">
      <w:pPr>
        <w:pStyle w:val="a3"/>
        <w:ind w:firstLine="720"/>
        <w:jc w:val="both"/>
        <w:rPr>
          <w:lang w:val="ru-RU"/>
        </w:rPr>
      </w:pPr>
    </w:p>
    <w:p w:rsidR="004822BD" w:rsidRPr="00EC0135" w:rsidRDefault="004822BD" w:rsidP="007E756A">
      <w:pPr>
        <w:pStyle w:val="1"/>
        <w:rPr>
          <w:lang w:val="ru-RU"/>
        </w:rPr>
      </w:pPr>
      <w:bookmarkStart w:id="6" w:name="_Toc529538726"/>
    </w:p>
    <w:p w:rsidR="004822BD" w:rsidRPr="00EC0135" w:rsidRDefault="004822BD" w:rsidP="007E756A">
      <w:pPr>
        <w:pStyle w:val="1"/>
        <w:jc w:val="center"/>
        <w:rPr>
          <w:lang w:val="ru-RU"/>
        </w:rPr>
      </w:pPr>
      <w:r w:rsidRPr="00EC0135">
        <w:rPr>
          <w:lang w:val="ru-RU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6"/>
      <w:r w:rsidR="0088295A">
        <w:rPr>
          <w:lang w:val="ru-RU"/>
        </w:rPr>
        <w:t>производственной практики</w:t>
      </w:r>
    </w:p>
    <w:p w:rsidR="004822BD" w:rsidRPr="00EC0135" w:rsidRDefault="004822BD" w:rsidP="007E756A">
      <w:pPr>
        <w:pStyle w:val="a3"/>
        <w:ind w:firstLine="720"/>
        <w:jc w:val="both"/>
        <w:rPr>
          <w:sz w:val="21"/>
          <w:lang w:val="ru-RU"/>
        </w:rPr>
      </w:pP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Официальный</w:t>
      </w:r>
      <w:r w:rsidRPr="00EC0135">
        <w:rPr>
          <w:sz w:val="28"/>
          <w:szCs w:val="28"/>
          <w:lang w:val="ru-RU"/>
        </w:rPr>
        <w:tab/>
        <w:t>сайт</w:t>
      </w:r>
      <w:r w:rsidRPr="00EC0135">
        <w:rPr>
          <w:sz w:val="28"/>
          <w:szCs w:val="28"/>
          <w:lang w:val="ru-RU"/>
        </w:rPr>
        <w:tab/>
        <w:t>Верховного</w:t>
      </w:r>
      <w:r w:rsidRPr="00EC0135">
        <w:rPr>
          <w:sz w:val="28"/>
          <w:szCs w:val="28"/>
          <w:lang w:val="ru-RU"/>
        </w:rPr>
        <w:tab/>
        <w:t>Суда</w:t>
      </w:r>
      <w:r w:rsidRPr="00EC0135">
        <w:rPr>
          <w:sz w:val="28"/>
          <w:szCs w:val="28"/>
          <w:lang w:val="ru-RU"/>
        </w:rPr>
        <w:tab/>
        <w:t>Российской</w:t>
      </w:r>
      <w:r w:rsidRPr="00EC0135">
        <w:rPr>
          <w:sz w:val="28"/>
          <w:szCs w:val="28"/>
          <w:lang w:val="ru-RU"/>
        </w:rPr>
        <w:tab/>
        <w:t>Федерации:</w:t>
      </w:r>
      <w:hyperlink r:id="rId11">
        <w:r w:rsidRPr="00EC0135">
          <w:rPr>
            <w:sz w:val="28"/>
            <w:szCs w:val="28"/>
            <w:lang w:val="ru-RU"/>
          </w:rPr>
          <w:t xml:space="preserve"> http://www.supcourt.ru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Официальный сайт Конституционного Суда Российской Федерации:</w:t>
      </w:r>
      <w:hyperlink r:id="rId12">
        <w:r w:rsidRPr="00EC0135">
          <w:rPr>
            <w:sz w:val="28"/>
            <w:szCs w:val="28"/>
            <w:lang w:val="ru-RU"/>
          </w:rPr>
          <w:t xml:space="preserve"> http://www.ksrf.ru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Сайты, посвященные деятельности Европейского Суда по правам человека: </w:t>
      </w:r>
      <w:hyperlink r:id="rId13">
        <w:r w:rsidRPr="00EC0135">
          <w:rPr>
            <w:sz w:val="28"/>
            <w:szCs w:val="28"/>
            <w:lang w:val="ru-RU"/>
          </w:rPr>
          <w:t>http://www.espch.ru</w:t>
        </w:r>
      </w:hyperlink>
      <w:r w:rsidRPr="00EC0135">
        <w:rPr>
          <w:sz w:val="28"/>
          <w:szCs w:val="28"/>
          <w:lang w:val="ru-RU"/>
        </w:rPr>
        <w:t xml:space="preserve">; </w:t>
      </w:r>
      <w:hyperlink r:id="rId14">
        <w:r w:rsidRPr="00EC0135">
          <w:rPr>
            <w:sz w:val="28"/>
            <w:szCs w:val="28"/>
            <w:lang w:val="ru-RU"/>
          </w:rPr>
          <w:t xml:space="preserve">http://www.echr.ru/court/ </w:t>
        </w:r>
      </w:hyperlink>
      <w:r w:rsidRPr="00EC0135">
        <w:rPr>
          <w:sz w:val="28"/>
          <w:szCs w:val="28"/>
          <w:lang w:val="ru-RU"/>
        </w:rPr>
        <w:t>и др.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5">
        <w:r w:rsidRPr="00EC0135">
          <w:rPr>
            <w:sz w:val="28"/>
            <w:szCs w:val="28"/>
            <w:lang w:val="ru-RU"/>
          </w:rPr>
          <w:t xml:space="preserve"> http://genproc.gov.ru/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Сайт</w:t>
      </w:r>
      <w:r w:rsidRPr="00EC0135">
        <w:rPr>
          <w:sz w:val="28"/>
          <w:szCs w:val="28"/>
          <w:lang w:val="ru-RU"/>
        </w:rPr>
        <w:tab/>
        <w:t>Международной</w:t>
      </w:r>
      <w:r w:rsidRPr="00EC0135">
        <w:rPr>
          <w:sz w:val="28"/>
          <w:szCs w:val="28"/>
          <w:lang w:val="ru-RU"/>
        </w:rPr>
        <w:tab/>
        <w:t>ассоциации</w:t>
      </w:r>
      <w:r w:rsidRPr="00EC0135">
        <w:rPr>
          <w:sz w:val="28"/>
          <w:szCs w:val="28"/>
          <w:lang w:val="ru-RU"/>
        </w:rPr>
        <w:tab/>
        <w:t>содействия</w:t>
      </w:r>
      <w:r w:rsidRPr="00EC0135">
        <w:rPr>
          <w:sz w:val="28"/>
          <w:szCs w:val="28"/>
          <w:lang w:val="ru-RU"/>
        </w:rPr>
        <w:tab/>
        <w:t xml:space="preserve">правосудию (МАСП/IUAJ): </w:t>
      </w:r>
      <w:hyperlink r:id="rId16">
        <w:r w:rsidRPr="00EC0135">
          <w:rPr>
            <w:sz w:val="28"/>
            <w:szCs w:val="28"/>
            <w:lang w:val="ru-RU"/>
          </w:rPr>
          <w:t>http://iuaj.net/</w:t>
        </w:r>
      </w:hyperlink>
      <w:r w:rsidRPr="00EC0135">
        <w:rPr>
          <w:sz w:val="28"/>
          <w:szCs w:val="28"/>
          <w:lang w:val="ru-RU"/>
        </w:rPr>
        <w:t>.</w:t>
      </w:r>
    </w:p>
    <w:p w:rsidR="004822BD" w:rsidRPr="00EC0135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Федеральный</w:t>
      </w:r>
      <w:r w:rsidRPr="00EC0135">
        <w:rPr>
          <w:sz w:val="28"/>
          <w:szCs w:val="28"/>
          <w:lang w:val="ru-RU"/>
        </w:rPr>
        <w:tab/>
        <w:t>правовой</w:t>
      </w:r>
      <w:r w:rsidRPr="00EC0135">
        <w:rPr>
          <w:sz w:val="28"/>
          <w:szCs w:val="28"/>
          <w:lang w:val="ru-RU"/>
        </w:rPr>
        <w:tab/>
        <w:t>портал «Юридическая</w:t>
      </w:r>
      <w:r w:rsidRPr="00EC0135">
        <w:rPr>
          <w:sz w:val="28"/>
          <w:szCs w:val="28"/>
          <w:lang w:val="ru-RU"/>
        </w:rPr>
        <w:tab/>
        <w:t>Россия»:</w:t>
      </w:r>
      <w:hyperlink r:id="rId17">
        <w:r w:rsidRPr="00EC0135">
          <w:rPr>
            <w:sz w:val="28"/>
            <w:szCs w:val="28"/>
            <w:lang w:val="ru-RU"/>
          </w:rPr>
          <w:t xml:space="preserve"> http://www.law.edu.ru/</w:t>
        </w:r>
      </w:hyperlink>
      <w:r w:rsidRPr="00EC0135">
        <w:rPr>
          <w:sz w:val="28"/>
          <w:szCs w:val="28"/>
          <w:lang w:val="ru-RU"/>
        </w:rPr>
        <w:t>/</w:t>
      </w:r>
    </w:p>
    <w:p w:rsidR="004822BD" w:rsidRDefault="004822BD" w:rsidP="007E756A">
      <w:pPr>
        <w:suppressAutoHyphens/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Электронная библиотека Московского государственного юридического университета имени О.Е. Кутафина (МГЮА) </w:t>
      </w:r>
      <w:hyperlink r:id="rId18" w:history="1">
        <w:r w:rsidR="00AC1DE6" w:rsidRPr="008F16DE">
          <w:rPr>
            <w:rStyle w:val="ae"/>
            <w:color w:val="auto"/>
            <w:sz w:val="28"/>
            <w:szCs w:val="28"/>
            <w:lang w:val="ru-RU"/>
          </w:rPr>
          <w:t>https://msal.ru/content/ob-universitete/struktura/library/elektronnaya-biblioteka/?hash=tab3188</w:t>
        </w:r>
      </w:hyperlink>
      <w:r w:rsidRPr="008F16DE">
        <w:rPr>
          <w:sz w:val="28"/>
          <w:szCs w:val="28"/>
          <w:lang w:val="ru-RU"/>
        </w:rPr>
        <w:t>.</w:t>
      </w:r>
    </w:p>
    <w:p w:rsidR="00AC1DE6" w:rsidRDefault="00AC1DE6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AC1DE6" w:rsidRPr="00EC0135" w:rsidRDefault="00AC1DE6" w:rsidP="007E756A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AC1DE6" w:rsidRPr="000A39DE" w:rsidRDefault="00AC1DE6" w:rsidP="007E756A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7" w:name="_Toc529538727"/>
      <w:r w:rsidRPr="000A39DE">
        <w:rPr>
          <w:b/>
          <w:bCs/>
          <w:sz w:val="28"/>
          <w:szCs w:val="28"/>
          <w:lang w:val="ru-RU"/>
        </w:rPr>
        <w:t>VI. Перечень информационных технологий, используемых при осуществлении образовательного процесса по производственной практике, включая перечень программного обеспечения и информационных справочных систем</w:t>
      </w:r>
      <w:bookmarkEnd w:id="7"/>
    </w:p>
    <w:p w:rsidR="00AC1DE6" w:rsidRPr="000A39DE" w:rsidRDefault="00AC1DE6" w:rsidP="007E756A">
      <w:pPr>
        <w:ind w:firstLine="720"/>
        <w:jc w:val="both"/>
        <w:rPr>
          <w:sz w:val="28"/>
          <w:szCs w:val="28"/>
          <w:lang w:val="ru-RU"/>
        </w:rPr>
      </w:pPr>
    </w:p>
    <w:p w:rsidR="00AC1DE6" w:rsidRPr="000A39DE" w:rsidRDefault="00AC1DE6" w:rsidP="007E756A">
      <w:pPr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Используются информационные технологии: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1.</w:t>
      </w:r>
      <w:r w:rsidRPr="000A39DE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0A39DE">
        <w:rPr>
          <w:sz w:val="28"/>
          <w:szCs w:val="28"/>
          <w:lang w:val="ru-RU"/>
        </w:rPr>
        <w:t>презентационные материалы (слайды); учебные видеозаписи, комплекты схем.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2.</w:t>
      </w:r>
      <w:r w:rsidRPr="000A39DE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0A39DE">
        <w:rPr>
          <w:sz w:val="28"/>
          <w:szCs w:val="28"/>
          <w:lang w:val="ru-RU"/>
        </w:rPr>
        <w:t xml:space="preserve">: аудио-, видео- иные </w:t>
      </w:r>
      <w:r w:rsidRPr="000A39DE">
        <w:rPr>
          <w:sz w:val="28"/>
          <w:szCs w:val="28"/>
          <w:lang w:val="ru-RU"/>
        </w:rPr>
        <w:lastRenderedPageBreak/>
        <w:t>демонстрационные средства; проекторы, ноутбуки, персональный компьютер, множительная техника;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3.</w:t>
      </w:r>
      <w:r w:rsidRPr="000A39DE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0A39DE">
        <w:rPr>
          <w:sz w:val="28"/>
          <w:szCs w:val="28"/>
          <w:lang w:val="ru-RU"/>
        </w:rPr>
        <w:t>: учебники; словари; периодические издания.</w:t>
      </w:r>
    </w:p>
    <w:p w:rsidR="00AC1DE6" w:rsidRPr="000A39DE" w:rsidRDefault="00AC1DE6" w:rsidP="007E756A">
      <w:pPr>
        <w:tabs>
          <w:tab w:val="left" w:pos="1134"/>
        </w:tabs>
        <w:ind w:firstLine="720"/>
        <w:jc w:val="both"/>
        <w:rPr>
          <w:b/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4.</w:t>
      </w:r>
      <w:r w:rsidRPr="000A39DE">
        <w:rPr>
          <w:sz w:val="28"/>
          <w:szCs w:val="28"/>
          <w:lang w:val="ru-RU"/>
        </w:rPr>
        <w:t xml:space="preserve"> </w:t>
      </w:r>
      <w:r w:rsidRPr="000A39DE">
        <w:rPr>
          <w:b/>
          <w:i/>
          <w:sz w:val="28"/>
          <w:szCs w:val="28"/>
          <w:lang w:val="ru-RU"/>
        </w:rPr>
        <w:t>Программное обеспечение и информационно-справочные системы:</w:t>
      </w:r>
    </w:p>
    <w:p w:rsidR="00AC1DE6" w:rsidRPr="000A39DE" w:rsidRDefault="00AC1DE6" w:rsidP="007E756A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Редактор MS WORD;</w:t>
      </w:r>
    </w:p>
    <w:p w:rsidR="00AC1DE6" w:rsidRPr="000A39DE" w:rsidRDefault="00AC1DE6" w:rsidP="007E756A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Информационно-правовая система «Гарант»</w:t>
      </w:r>
    </w:p>
    <w:p w:rsidR="00AC1DE6" w:rsidRPr="000A39DE" w:rsidRDefault="00AC1DE6" w:rsidP="007E756A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Программа для создания презентаций Power Point.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b/>
          <w:i/>
          <w:sz w:val="28"/>
          <w:szCs w:val="28"/>
          <w:lang w:val="ru-RU"/>
        </w:rPr>
      </w:pPr>
      <w:r w:rsidRPr="000A39DE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электронной-библиотечной системе (ЭБС) IPRbooks, к электронной информационно-образовательной среде Института. 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вне ее.</w:t>
      </w:r>
    </w:p>
    <w:p w:rsidR="00AC1DE6" w:rsidRPr="000A39DE" w:rsidRDefault="00AC1DE6" w:rsidP="007E756A">
      <w:pPr>
        <w:tabs>
          <w:tab w:val="left" w:pos="993"/>
        </w:tabs>
        <w:ind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 w:rsidR="008B7A6D" w:rsidRPr="000A39DE">
        <w:rPr>
          <w:sz w:val="28"/>
          <w:szCs w:val="28"/>
          <w:lang w:val="ru-RU"/>
        </w:rPr>
        <w:t>магистратуры</w:t>
      </w:r>
      <w:r w:rsidRPr="000A39DE">
        <w:rPr>
          <w:sz w:val="28"/>
          <w:szCs w:val="28"/>
          <w:lang w:val="ru-RU"/>
        </w:rPr>
        <w:t>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C1DE6" w:rsidRPr="000A39DE" w:rsidRDefault="00AC1DE6" w:rsidP="007E756A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20"/>
        <w:jc w:val="both"/>
        <w:rPr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AC1DE6" w:rsidRPr="00595226" w:rsidRDefault="00AC1DE6" w:rsidP="007E756A">
      <w:pPr>
        <w:ind w:firstLine="720"/>
        <w:jc w:val="both"/>
        <w:rPr>
          <w:b/>
          <w:sz w:val="28"/>
          <w:szCs w:val="28"/>
          <w:lang w:val="ru-RU"/>
        </w:rPr>
      </w:pPr>
      <w:r w:rsidRPr="000A39DE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4822BD" w:rsidRPr="00EC0135" w:rsidRDefault="004822BD" w:rsidP="007E756A">
      <w:pPr>
        <w:ind w:firstLine="720"/>
        <w:jc w:val="both"/>
        <w:rPr>
          <w:sz w:val="28"/>
          <w:szCs w:val="28"/>
          <w:lang w:val="ru-RU"/>
        </w:rPr>
      </w:pP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327C3F" w:rsidRDefault="00327C3F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br w:type="page"/>
      </w:r>
    </w:p>
    <w:p w:rsidR="004822BD" w:rsidRPr="00EC0135" w:rsidRDefault="004822BD" w:rsidP="007E756A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EC0135">
        <w:rPr>
          <w:lang w:val="ru-RU"/>
        </w:rPr>
        <w:lastRenderedPageBreak/>
        <w:t>VI</w:t>
      </w:r>
      <w:r w:rsidR="00AC1DE6">
        <w:rPr>
          <w:lang w:val="ru-RU"/>
        </w:rPr>
        <w:t>I</w:t>
      </w:r>
      <w:r w:rsidR="00327C3F">
        <w:rPr>
          <w:lang w:val="ru-RU"/>
        </w:rPr>
        <w:t xml:space="preserve">. </w:t>
      </w:r>
      <w:r w:rsidRPr="00EC0135">
        <w:rPr>
          <w:lang w:val="ru-RU"/>
        </w:rPr>
        <w:t>МАТЕРИАЛЬНО-ТЕХНИЧЕСКОЕ ОБЕСПЕЧЕНИЕ</w:t>
      </w:r>
      <w:r w:rsidRPr="00EC0135">
        <w:rPr>
          <w:lang w:val="ru-RU"/>
        </w:rPr>
        <w:tab/>
      </w:r>
      <w:r w:rsidR="00D62701" w:rsidRPr="00EC0135">
        <w:rPr>
          <w:lang w:val="ru-RU"/>
        </w:rPr>
        <w:t xml:space="preserve">ПРОИЗВОДСТВЕННОЙ </w:t>
      </w:r>
      <w:r w:rsidRPr="00EC0135">
        <w:rPr>
          <w:lang w:val="ru-RU"/>
        </w:rPr>
        <w:t xml:space="preserve"> ПРАКТИКИ</w:t>
      </w:r>
    </w:p>
    <w:p w:rsidR="004822BD" w:rsidRPr="00EC0135" w:rsidRDefault="004822BD" w:rsidP="007E756A">
      <w:pPr>
        <w:pStyle w:val="a3"/>
        <w:tabs>
          <w:tab w:val="left" w:pos="4268"/>
          <w:tab w:val="left" w:pos="6229"/>
          <w:tab w:val="left" w:pos="7678"/>
        </w:tabs>
        <w:spacing w:line="242" w:lineRule="auto"/>
        <w:ind w:left="102" w:right="112" w:firstLine="720"/>
        <w:jc w:val="both"/>
        <w:rPr>
          <w:lang w:val="ru-RU"/>
        </w:rPr>
      </w:pPr>
    </w:p>
    <w:p w:rsidR="00BD1159" w:rsidRDefault="004822BD" w:rsidP="007E756A">
      <w:pPr>
        <w:ind w:firstLine="720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 xml:space="preserve">Консультации с обучающимся перед началом </w:t>
      </w:r>
      <w:r w:rsidR="00F22B33" w:rsidRPr="00EC0135">
        <w:rPr>
          <w:sz w:val="28"/>
          <w:szCs w:val="28"/>
          <w:lang w:val="ru-RU"/>
        </w:rPr>
        <w:t>производственной</w:t>
      </w:r>
      <w:r w:rsidRPr="00EC0135">
        <w:rPr>
          <w:sz w:val="28"/>
          <w:szCs w:val="28"/>
          <w:lang w:val="ru-RU"/>
        </w:rPr>
        <w:t xml:space="preserve"> практики, после прохождения </w:t>
      </w:r>
      <w:r w:rsidR="00FB05EC" w:rsidRPr="00EC0135">
        <w:rPr>
          <w:sz w:val="28"/>
          <w:szCs w:val="28"/>
          <w:lang w:val="ru-RU"/>
        </w:rPr>
        <w:t>производственной</w:t>
      </w:r>
      <w:r w:rsidRPr="00EC0135">
        <w:rPr>
          <w:sz w:val="28"/>
          <w:szCs w:val="28"/>
          <w:lang w:val="ru-RU"/>
        </w:rPr>
        <w:t xml:space="preserve"> практики, защита отчёта по </w:t>
      </w:r>
      <w:r w:rsidR="00FB05EC" w:rsidRPr="00EC0135">
        <w:rPr>
          <w:sz w:val="28"/>
          <w:szCs w:val="28"/>
          <w:lang w:val="ru-RU"/>
        </w:rPr>
        <w:t>производственной</w:t>
      </w:r>
      <w:r w:rsidRPr="00EC0135">
        <w:rPr>
          <w:sz w:val="28"/>
          <w:szCs w:val="28"/>
          <w:lang w:val="ru-RU"/>
        </w:rPr>
        <w:t xml:space="preserve"> практике проводятся в учебных аудиториях по адресу: г. Оренбург, ул. Комсомольская, 50, согласно утверждённому расписанию. Практика проводится согласно заключённым договорам на базе профильных организаций: </w:t>
      </w:r>
    </w:p>
    <w:p w:rsidR="0094145C" w:rsidRPr="00EC0135" w:rsidRDefault="0094145C" w:rsidP="007E756A">
      <w:pPr>
        <w:ind w:firstLine="720"/>
        <w:jc w:val="both"/>
        <w:rPr>
          <w:sz w:val="28"/>
          <w:szCs w:val="28"/>
          <w:lang w:val="ru-RU"/>
        </w:rPr>
      </w:pP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Управление Федеральной службы судебных приставов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Публичное акционерное общество «Т Плюс»;</w:t>
      </w:r>
    </w:p>
    <w:p w:rsidR="0094145C" w:rsidRDefault="00E920A0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="0094145C">
        <w:rPr>
          <w:sz w:val="28"/>
          <w:szCs w:val="28"/>
          <w:lang w:val="ru-RU"/>
        </w:rPr>
        <w:t>Территориальное управление Федерального агентства по управлению государственным имуществом в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Управление Министерства внутренних дел РФ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Управление Пенсионного фонда РФ;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Прокуратура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Судебного департамента в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Следственное управление Следственного комитета РФ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Министерство социального развития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Комитет по обеспечению деятельности мировых судей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Оренбургский областной суд;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12. Управление Федеральной службы государственной регистрации, кадастра и картографии по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13. Арбитражный суд Оренбургской области;</w:t>
      </w:r>
    </w:p>
    <w:p w:rsidR="0094145C" w:rsidRDefault="0094145C" w:rsidP="007E756A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14. ОАО «Сбербанк России».</w:t>
      </w:r>
    </w:p>
    <w:p w:rsidR="002F7FC0" w:rsidRPr="00EC0135" w:rsidRDefault="002F7FC0" w:rsidP="007E756A">
      <w:pPr>
        <w:widowControl/>
        <w:tabs>
          <w:tab w:val="left" w:pos="426"/>
        </w:tabs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</w:p>
    <w:p w:rsidR="007025F4" w:rsidRPr="00EC0135" w:rsidRDefault="002F7FC0" w:rsidP="007E756A">
      <w:pPr>
        <w:widowControl/>
        <w:tabs>
          <w:tab w:val="left" w:pos="426"/>
        </w:tabs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При подготовке отчётных материалов и подготовке к защите обучающийся может использовать компьютерную технику с доступом в интернет, ЭБС.</w:t>
      </w:r>
      <w:r w:rsidR="007025F4" w:rsidRPr="00EC0135">
        <w:rPr>
          <w:sz w:val="28"/>
          <w:szCs w:val="28"/>
          <w:lang w:val="ru-RU"/>
        </w:rPr>
        <w:br w:type="page"/>
      </w:r>
    </w:p>
    <w:p w:rsidR="007025F4" w:rsidRPr="00EC0135" w:rsidRDefault="007025F4" w:rsidP="007E756A">
      <w:pPr>
        <w:suppressAutoHyphens/>
        <w:ind w:firstLine="709"/>
        <w:jc w:val="both"/>
        <w:rPr>
          <w:lang w:val="ru-RU"/>
        </w:rPr>
      </w:pPr>
    </w:p>
    <w:p w:rsidR="007025F4" w:rsidRPr="00EC0135" w:rsidRDefault="001803E2" w:rsidP="007E756A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VIII. </w:t>
      </w:r>
      <w:r w:rsidR="007025F4" w:rsidRPr="00EC0135">
        <w:rPr>
          <w:b/>
          <w:sz w:val="32"/>
          <w:szCs w:val="32"/>
          <w:lang w:val="ru-RU"/>
        </w:rPr>
        <w:t>ПРИЛОЖЕНИЕ</w:t>
      </w:r>
    </w:p>
    <w:p w:rsidR="007025F4" w:rsidRPr="00EC0135" w:rsidRDefault="007025F4" w:rsidP="007E756A">
      <w:pPr>
        <w:jc w:val="center"/>
        <w:rPr>
          <w:sz w:val="32"/>
          <w:szCs w:val="32"/>
          <w:lang w:val="ru-RU"/>
        </w:rPr>
      </w:pPr>
    </w:p>
    <w:p w:rsidR="007025F4" w:rsidRPr="00EC0135" w:rsidRDefault="007025F4" w:rsidP="007E756A">
      <w:pPr>
        <w:jc w:val="center"/>
        <w:rPr>
          <w:bCs/>
        </w:rPr>
      </w:pPr>
      <w:r w:rsidRPr="00EC0135">
        <w:rPr>
          <w:noProof/>
          <w:lang w:val="ru-RU" w:eastAsia="ru-RU"/>
        </w:rPr>
        <w:drawing>
          <wp:inline distT="0" distB="0" distL="0" distR="0" wp14:anchorId="239AD8AC" wp14:editId="0676F57C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F4" w:rsidRPr="00EC0135" w:rsidRDefault="007025F4" w:rsidP="007E756A">
      <w:pPr>
        <w:adjustRightInd w:val="0"/>
        <w:spacing w:before="120" w:line="360" w:lineRule="auto"/>
        <w:jc w:val="center"/>
        <w:rPr>
          <w:b/>
          <w:lang w:val="ru-RU"/>
        </w:rPr>
      </w:pPr>
      <w:r w:rsidRPr="00EC0135">
        <w:rPr>
          <w:b/>
          <w:lang w:val="ru-RU"/>
        </w:rPr>
        <w:t>Министерство науки и высшего образования Российской Федерации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федеральное государственное бюджетное образовательное 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учреждение высшего образования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«Московский государственный юридический университет </w:t>
      </w:r>
    </w:p>
    <w:p w:rsidR="007025F4" w:rsidRPr="00EC0135" w:rsidRDefault="007025F4" w:rsidP="007E756A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EC0135">
        <w:rPr>
          <w:b/>
          <w:lang w:val="ru-RU"/>
        </w:rPr>
        <w:tab/>
        <w:t>имени О.Е.</w:t>
      </w:r>
      <w:r w:rsidRPr="00EC0135">
        <w:rPr>
          <w:b/>
        </w:rPr>
        <w:t> </w:t>
      </w:r>
      <w:r w:rsidRPr="00EC0135">
        <w:rPr>
          <w:b/>
          <w:lang w:val="ru-RU"/>
        </w:rPr>
        <w:t>Кутафина (МГЮА)»</w:t>
      </w:r>
      <w:r w:rsidRPr="00EC0135">
        <w:rPr>
          <w:b/>
          <w:lang w:val="ru-RU"/>
        </w:rPr>
        <w:tab/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(Университет имени О.Е.</w:t>
      </w:r>
      <w:r w:rsidRPr="00EC0135">
        <w:rPr>
          <w:b/>
        </w:rPr>
        <w:t> </w:t>
      </w:r>
      <w:r w:rsidRPr="00EC0135">
        <w:rPr>
          <w:b/>
          <w:lang w:val="ru-RU"/>
        </w:rPr>
        <w:t>Кутафина (МГЮА))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Оренбургский институт (филиал)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Кафедра уголовно-процессуального права и криминалистики</w:t>
      </w:r>
    </w:p>
    <w:p w:rsidR="007025F4" w:rsidRPr="00EC0135" w:rsidRDefault="007025F4" w:rsidP="007E756A">
      <w:pPr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16"/>
          <w:szCs w:val="16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Иванов Иван Иванович</w:t>
      </w:r>
    </w:p>
    <w:p w:rsidR="007025F4" w:rsidRPr="00EC0135" w:rsidRDefault="007025F4" w:rsidP="007E756A">
      <w:pPr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32"/>
          <w:szCs w:val="32"/>
          <w:lang w:val="ru-RU"/>
        </w:rPr>
      </w:pPr>
      <w:r w:rsidRPr="00EC0135">
        <w:rPr>
          <w:b/>
          <w:sz w:val="32"/>
          <w:szCs w:val="32"/>
          <w:lang w:val="ru-RU"/>
        </w:rPr>
        <w:t xml:space="preserve">ОТЧЕТНЫЕ  МАТЕРИАЛЫ 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 xml:space="preserve">о прохождении </w:t>
      </w:r>
      <w:r w:rsidR="007E756A">
        <w:rPr>
          <w:b/>
          <w:sz w:val="28"/>
          <w:szCs w:val="28"/>
          <w:lang w:val="ru-RU"/>
        </w:rPr>
        <w:t>производственной</w:t>
      </w:r>
      <w:r w:rsidRPr="00EC0135">
        <w:rPr>
          <w:b/>
          <w:sz w:val="28"/>
          <w:szCs w:val="28"/>
          <w:lang w:val="ru-RU"/>
        </w:rPr>
        <w:t xml:space="preserve"> практики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 xml:space="preserve">студента(ки) __ курса ____группы 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дневного отделения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Руководитель от Университета:</w:t>
      </w:r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____________________________</w:t>
      </w:r>
    </w:p>
    <w:p w:rsidR="007025F4" w:rsidRPr="00EC0135" w:rsidRDefault="007025F4" w:rsidP="007E756A">
      <w:pPr>
        <w:jc w:val="center"/>
        <w:rPr>
          <w:sz w:val="20"/>
          <w:szCs w:val="20"/>
          <w:lang w:val="ru-RU"/>
        </w:rPr>
      </w:pPr>
      <w:r w:rsidRPr="00EC0135">
        <w:rPr>
          <w:sz w:val="20"/>
          <w:szCs w:val="20"/>
          <w:lang w:val="ru-RU"/>
        </w:rPr>
        <w:t>(ученая степень, звание, фамилия, имя, отчество)</w:t>
      </w:r>
    </w:p>
    <w:p w:rsidR="007025F4" w:rsidRPr="00EC0135" w:rsidRDefault="007025F4" w:rsidP="007E756A">
      <w:pPr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both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spacing w:line="360" w:lineRule="auto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Дата сдачи: ___________________________________</w:t>
      </w:r>
    </w:p>
    <w:p w:rsidR="007025F4" w:rsidRPr="00EC0135" w:rsidRDefault="007025F4" w:rsidP="007E756A">
      <w:pPr>
        <w:spacing w:line="360" w:lineRule="auto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Дата рецензирования___________________________</w:t>
      </w:r>
    </w:p>
    <w:p w:rsidR="007025F4" w:rsidRPr="00EC0135" w:rsidRDefault="007025F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Результат рецензирования:_______________________</w:t>
      </w:r>
    </w:p>
    <w:p w:rsidR="007025F4" w:rsidRPr="00EC0135" w:rsidRDefault="007025F4" w:rsidP="007E756A">
      <w:pPr>
        <w:ind w:firstLine="3261"/>
        <w:jc w:val="both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(допущен к аттестации/ не допущен к аттестации)</w:t>
      </w:r>
    </w:p>
    <w:p w:rsidR="007025F4" w:rsidRPr="00EC0135" w:rsidRDefault="007025F4" w:rsidP="007E756A">
      <w:pPr>
        <w:spacing w:line="360" w:lineRule="auto"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Дата защиты: _________________________________</w:t>
      </w:r>
    </w:p>
    <w:p w:rsidR="007025F4" w:rsidRPr="00EC0135" w:rsidRDefault="007025F4" w:rsidP="007E756A">
      <w:pPr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>Оценка: ________________/______________________</w:t>
      </w:r>
    </w:p>
    <w:p w:rsidR="007025F4" w:rsidRPr="00EC0135" w:rsidRDefault="007025F4" w:rsidP="007E756A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EC0135">
        <w:rPr>
          <w:sz w:val="28"/>
          <w:szCs w:val="28"/>
          <w:vertAlign w:val="superscript"/>
          <w:lang w:val="ru-RU"/>
        </w:rPr>
        <w:t xml:space="preserve">    (зачтено/не зачтено)                                     (подпись)</w:t>
      </w: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</w:p>
    <w:p w:rsidR="007025F4" w:rsidRPr="00EC0135" w:rsidRDefault="007025F4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Оренбург  20__</w:t>
      </w:r>
    </w:p>
    <w:p w:rsidR="007025F4" w:rsidRPr="00EC0135" w:rsidRDefault="007025F4" w:rsidP="007E756A">
      <w:pPr>
        <w:pStyle w:val="af2"/>
        <w:jc w:val="center"/>
        <w:rPr>
          <w:rFonts w:ascii="Times New Roman" w:hAnsi="Times New Roman"/>
          <w:color w:val="auto"/>
        </w:rPr>
      </w:pPr>
      <w:r w:rsidRPr="00EC0135">
        <w:rPr>
          <w:rFonts w:ascii="Times New Roman" w:hAnsi="Times New Roman"/>
          <w:color w:val="auto"/>
        </w:rPr>
        <w:lastRenderedPageBreak/>
        <w:t>Оглавление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pStyle w:val="25"/>
        <w:ind w:left="0"/>
        <w:rPr>
          <w:rFonts w:eastAsiaTheme="minorEastAsia"/>
          <w:sz w:val="22"/>
          <w:szCs w:val="22"/>
        </w:rPr>
      </w:pPr>
      <w:r w:rsidRPr="00EC0135">
        <w:fldChar w:fldCharType="begin"/>
      </w:r>
      <w:r w:rsidRPr="00EC0135">
        <w:instrText xml:space="preserve"> TOC \o "1-3" \h \z \u </w:instrText>
      </w:r>
      <w:r w:rsidRPr="00EC0135">
        <w:fldChar w:fldCharType="separate"/>
      </w:r>
      <w:hyperlink w:anchor="_Toc505010838" w:history="1">
        <w:r w:rsidRPr="00EC0135">
          <w:rPr>
            <w:rStyle w:val="ae"/>
            <w:color w:val="auto"/>
          </w:rPr>
          <w:t>Индивидуальное</w:t>
        </w:r>
        <w:r w:rsidR="007E756A">
          <w:rPr>
            <w:rStyle w:val="ae"/>
            <w:color w:val="auto"/>
          </w:rPr>
          <w:t xml:space="preserve"> задание для прохождения </w:t>
        </w:r>
        <w:r w:rsidRPr="00EC0135">
          <w:rPr>
            <w:rStyle w:val="ae"/>
            <w:color w:val="auto"/>
          </w:rPr>
          <w:t>производственной  практики</w:t>
        </w:r>
        <w:r w:rsidRPr="00EC0135">
          <w:rPr>
            <w:webHidden/>
          </w:rPr>
          <w:tab/>
        </w:r>
        <w:r w:rsidR="00C74128" w:rsidRPr="00EC0135">
          <w:rPr>
            <w:webHidden/>
          </w:rPr>
          <w:t xml:space="preserve">  </w:t>
        </w:r>
      </w:hyperlink>
      <w:r w:rsidR="00C74128" w:rsidRPr="00EC0135">
        <w:t>29</w:t>
      </w:r>
    </w:p>
    <w:p w:rsidR="007025F4" w:rsidRPr="00EC0135" w:rsidRDefault="00147DD4" w:rsidP="007E756A">
      <w:pPr>
        <w:pStyle w:val="25"/>
        <w:ind w:left="0"/>
        <w:rPr>
          <w:rFonts w:eastAsiaTheme="minorEastAsia"/>
          <w:sz w:val="22"/>
          <w:szCs w:val="22"/>
        </w:rPr>
      </w:pPr>
      <w:hyperlink w:anchor="_Toc505010839" w:history="1">
        <w:r w:rsidR="007025F4" w:rsidRPr="00EC0135">
          <w:rPr>
            <w:rStyle w:val="ae"/>
            <w:color w:val="auto"/>
          </w:rPr>
          <w:t>Рабочий г</w:t>
        </w:r>
        <w:r w:rsidR="007E756A">
          <w:rPr>
            <w:rStyle w:val="ae"/>
            <w:color w:val="auto"/>
          </w:rPr>
          <w:t xml:space="preserve">рафик (план) проведения </w:t>
        </w:r>
        <w:r w:rsidR="007025F4" w:rsidRPr="00EC0135">
          <w:rPr>
            <w:rStyle w:val="ae"/>
            <w:color w:val="auto"/>
          </w:rPr>
          <w:t>производственной практики</w:t>
        </w:r>
        <w:r w:rsidR="007025F4" w:rsidRPr="00EC0135">
          <w:rPr>
            <w:webHidden/>
          </w:rPr>
          <w:tab/>
        </w:r>
        <w:r w:rsidR="007025F4" w:rsidRPr="00EC0135">
          <w:rPr>
            <w:webHidden/>
          </w:rPr>
          <w:fldChar w:fldCharType="begin"/>
        </w:r>
        <w:r w:rsidR="007025F4" w:rsidRPr="00EC0135">
          <w:rPr>
            <w:webHidden/>
          </w:rPr>
          <w:instrText xml:space="preserve"> PAGEREF _Toc505010839 \h </w:instrText>
        </w:r>
        <w:r w:rsidR="007025F4" w:rsidRPr="00EC0135">
          <w:rPr>
            <w:webHidden/>
          </w:rPr>
        </w:r>
        <w:r w:rsidR="007025F4" w:rsidRPr="00EC0135">
          <w:rPr>
            <w:webHidden/>
          </w:rPr>
          <w:fldChar w:fldCharType="separate"/>
        </w:r>
        <w:r w:rsidR="00EC6F9E">
          <w:rPr>
            <w:webHidden/>
          </w:rPr>
          <w:t>30</w:t>
        </w:r>
        <w:r w:rsidR="007025F4" w:rsidRPr="00EC0135">
          <w:rPr>
            <w:webHidden/>
          </w:rPr>
          <w:fldChar w:fldCharType="end"/>
        </w:r>
      </w:hyperlink>
    </w:p>
    <w:p w:rsidR="007025F4" w:rsidRPr="00EC0135" w:rsidRDefault="00147DD4" w:rsidP="007E756A">
      <w:pPr>
        <w:pStyle w:val="25"/>
        <w:ind w:left="0"/>
      </w:pPr>
      <w:hyperlink w:anchor="_Toc505010840" w:history="1">
        <w:r w:rsidR="007025F4" w:rsidRPr="00EC0135">
          <w:rPr>
            <w:rStyle w:val="ae"/>
            <w:color w:val="auto"/>
          </w:rPr>
          <w:t>Дневник прохождения практики</w:t>
        </w:r>
        <w:r w:rsidR="007025F4" w:rsidRPr="00EC0135">
          <w:rPr>
            <w:webHidden/>
          </w:rPr>
          <w:tab/>
        </w:r>
      </w:hyperlink>
      <w:r w:rsidR="00D15A4B" w:rsidRPr="00EC0135">
        <w:t>31</w:t>
      </w:r>
    </w:p>
    <w:p w:rsidR="007025F4" w:rsidRPr="00EC0135" w:rsidRDefault="007025F4" w:rsidP="007E756A">
      <w:pPr>
        <w:spacing w:line="360" w:lineRule="auto"/>
        <w:rPr>
          <w:lang w:val="ru-RU"/>
        </w:rPr>
      </w:pPr>
      <w:r w:rsidRPr="00EC0135">
        <w:rPr>
          <w:lang w:val="ru-RU"/>
        </w:rPr>
        <w:t>Характеристика с места прохождения практики</w:t>
      </w:r>
      <w:r w:rsidRPr="00EC0135">
        <w:rPr>
          <w:webHidden/>
          <w:lang w:val="ru-RU"/>
        </w:rPr>
        <w:t>………………………………………………..</w:t>
      </w:r>
      <w:r w:rsidR="00F54BB0" w:rsidRPr="00EC0135">
        <w:rPr>
          <w:webHidden/>
          <w:lang w:val="ru-RU"/>
        </w:rPr>
        <w:t xml:space="preserve">     34</w:t>
      </w:r>
    </w:p>
    <w:p w:rsidR="007025F4" w:rsidRPr="00EC0135" w:rsidRDefault="007025F4" w:rsidP="007E756A">
      <w:pPr>
        <w:pStyle w:val="25"/>
        <w:ind w:left="0"/>
        <w:rPr>
          <w:rFonts w:eastAsiaTheme="minorEastAsia"/>
          <w:sz w:val="22"/>
          <w:szCs w:val="22"/>
        </w:rPr>
      </w:pPr>
      <w:r w:rsidRPr="00EC0135">
        <w:t xml:space="preserve"> </w:t>
      </w:r>
      <w:hyperlink w:anchor="_Toc505010841" w:history="1">
        <w:r w:rsidRPr="00EC0135">
          <w:rPr>
            <w:rStyle w:val="ae"/>
            <w:color w:val="auto"/>
          </w:rPr>
          <w:t>ОТЧЕТ</w:t>
        </w:r>
        <w:r w:rsidRPr="00EC0135">
          <w:rPr>
            <w:webHidden/>
          </w:rPr>
          <w:tab/>
        </w:r>
      </w:hyperlink>
      <w:r w:rsidR="00F54BB0" w:rsidRPr="00EC0135">
        <w:t>35</w:t>
      </w:r>
    </w:p>
    <w:p w:rsidR="007025F4" w:rsidRPr="00EC0135" w:rsidRDefault="007025F4" w:rsidP="007E756A">
      <w:pPr>
        <w:pStyle w:val="25"/>
        <w:ind w:left="0"/>
        <w:rPr>
          <w:rFonts w:eastAsiaTheme="minorEastAsia"/>
          <w:sz w:val="22"/>
          <w:szCs w:val="22"/>
        </w:rPr>
      </w:pPr>
      <w:r w:rsidRPr="00EC0135">
        <w:t xml:space="preserve"> </w:t>
      </w:r>
      <w:hyperlink w:anchor="_Toc505010842" w:history="1">
        <w:r w:rsidRPr="00EC0135">
          <w:rPr>
            <w:rStyle w:val="ae"/>
            <w:color w:val="auto"/>
          </w:rPr>
          <w:t>ОТЗЫВ РУКОВОДИТЕЛЯ ПРАКТИКИ</w:t>
        </w:r>
        <w:r w:rsidRPr="00EC0135">
          <w:rPr>
            <w:webHidden/>
          </w:rPr>
          <w:tab/>
        </w:r>
      </w:hyperlink>
      <w:r w:rsidR="00E33992" w:rsidRPr="00EC0135">
        <w:t>36</w:t>
      </w:r>
    </w:p>
    <w:p w:rsidR="007025F4" w:rsidRPr="00EC0135" w:rsidRDefault="007025F4" w:rsidP="007E756A">
      <w:pPr>
        <w:spacing w:line="360" w:lineRule="auto"/>
        <w:rPr>
          <w:lang w:val="ru-RU"/>
        </w:rPr>
      </w:pPr>
      <w:r w:rsidRPr="00EC0135">
        <w:rPr>
          <w:b/>
          <w:bCs/>
        </w:rPr>
        <w:fldChar w:fldCharType="end"/>
      </w:r>
    </w:p>
    <w:p w:rsidR="007025F4" w:rsidRPr="00EC0135" w:rsidRDefault="007025F4" w:rsidP="007E756A">
      <w:pPr>
        <w:spacing w:after="160" w:line="259" w:lineRule="auto"/>
        <w:rPr>
          <w:b/>
          <w:lang w:val="ru-RU"/>
        </w:rPr>
      </w:pPr>
    </w:p>
    <w:p w:rsidR="00C451FD" w:rsidRPr="00EC0135" w:rsidRDefault="00C451FD" w:rsidP="007E756A">
      <w:pPr>
        <w:pStyle w:val="2"/>
        <w:tabs>
          <w:tab w:val="left" w:pos="2520"/>
        </w:tabs>
        <w:spacing w:before="0" w:line="276" w:lineRule="auto"/>
        <w:rPr>
          <w:rFonts w:ascii="Times New Roman" w:hAnsi="Times New Roman" w:cs="Times New Roman"/>
          <w:color w:val="auto"/>
          <w:lang w:val="ru-RU"/>
        </w:rPr>
      </w:pPr>
      <w:r w:rsidRPr="00EC0135">
        <w:rPr>
          <w:rFonts w:ascii="Times New Roman" w:hAnsi="Times New Roman" w:cs="Times New Roman"/>
          <w:color w:val="auto"/>
          <w:lang w:val="ru-RU"/>
        </w:rPr>
        <w:tab/>
      </w:r>
    </w:p>
    <w:p w:rsidR="007025F4" w:rsidRPr="00EC0135" w:rsidRDefault="007025F4" w:rsidP="007E756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0135">
        <w:rPr>
          <w:rFonts w:ascii="Times New Roman" w:hAnsi="Times New Roman" w:cs="Times New Roman"/>
          <w:color w:val="auto"/>
          <w:lang w:val="ru-RU"/>
        </w:rPr>
        <w:br w:type="page"/>
      </w:r>
      <w:bookmarkStart w:id="8" w:name="_Toc505010838"/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7025F4" w:rsidRPr="00EC0135" w:rsidRDefault="007025F4" w:rsidP="007E756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 практики</w:t>
      </w:r>
      <w:bookmarkEnd w:id="8"/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Обучающемуся ____________________________________________________________</w:t>
      </w:r>
    </w:p>
    <w:p w:rsidR="007025F4" w:rsidRPr="00EC0135" w:rsidRDefault="007025F4" w:rsidP="007E756A">
      <w:pPr>
        <w:jc w:val="center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(указать ФИО обучающегося)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в ______________________________________________________________________</w:t>
      </w:r>
    </w:p>
    <w:p w:rsidR="007025F4" w:rsidRPr="00EC0135" w:rsidRDefault="007025F4" w:rsidP="007E756A">
      <w:pPr>
        <w:jc w:val="center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(указать место практики)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jc w:val="both"/>
        <w:rPr>
          <w:lang w:val="ru-RU"/>
        </w:rPr>
      </w:pPr>
      <w:r w:rsidRPr="00EC0135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7025F4" w:rsidRPr="00EC0135" w:rsidRDefault="007025F4" w:rsidP="007E756A">
      <w:pPr>
        <w:jc w:val="both"/>
        <w:rPr>
          <w:lang w:val="ru-RU"/>
        </w:rPr>
      </w:pPr>
    </w:p>
    <w:p w:rsidR="007025F4" w:rsidRPr="00EC0135" w:rsidRDefault="007025F4" w:rsidP="007E756A">
      <w:pPr>
        <w:pStyle w:val="af1"/>
        <w:rPr>
          <w:rFonts w:ascii="Times New Roman" w:hAnsi="Times New Roman"/>
        </w:rPr>
      </w:pPr>
    </w:p>
    <w:p w:rsidR="007025F4" w:rsidRPr="00EC0135" w:rsidRDefault="007025F4" w:rsidP="007E756A">
      <w:pPr>
        <w:tabs>
          <w:tab w:val="left" w:pos="709"/>
        </w:tabs>
        <w:jc w:val="both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E756A" w:rsidP="007E756A">
      <w:pPr>
        <w:tabs>
          <w:tab w:val="left" w:pos="6915"/>
        </w:tabs>
        <w:spacing w:after="160" w:line="259" w:lineRule="auto"/>
        <w:rPr>
          <w:lang w:val="ru-RU"/>
        </w:rPr>
      </w:pPr>
      <w:r>
        <w:rPr>
          <w:lang w:val="ru-RU"/>
        </w:rPr>
        <w:tab/>
      </w: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Руководитель практики   от Института    ___________________________/_______________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Дата выдачи задания      « ____» ________________________20</w:t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  <w:t>____</w:t>
      </w:r>
    </w:p>
    <w:p w:rsidR="007025F4" w:rsidRPr="00EC0135" w:rsidRDefault="007025F4" w:rsidP="007E756A">
      <w:pPr>
        <w:spacing w:line="259" w:lineRule="auto"/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Руководитель практики   от организации  __________________________/_______________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Дата согласования задания      « ____» ________________________20</w:t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</w:r>
      <w:r w:rsidRPr="00EC0135">
        <w:rPr>
          <w:lang w:val="ru-RU"/>
        </w:rPr>
        <w:softHyphen/>
        <w:t>_____</w:t>
      </w:r>
    </w:p>
    <w:p w:rsidR="00E54011" w:rsidRPr="00EC0135" w:rsidRDefault="00E54011" w:rsidP="007E756A">
      <w:pPr>
        <w:spacing w:after="160" w:line="259" w:lineRule="auto"/>
        <w:rPr>
          <w:lang w:val="ru-RU"/>
        </w:rPr>
      </w:pPr>
      <w:bookmarkStart w:id="9" w:name="_Toc505010839"/>
      <w:r w:rsidRPr="00EC0135">
        <w:rPr>
          <w:sz w:val="28"/>
          <w:szCs w:val="28"/>
          <w:lang w:val="ru-RU"/>
        </w:rPr>
        <w:br w:type="page"/>
      </w:r>
    </w:p>
    <w:bookmarkEnd w:id="9"/>
    <w:p w:rsidR="00DD1F6D" w:rsidRPr="00EC0135" w:rsidRDefault="00DD1F6D" w:rsidP="007E756A">
      <w:pPr>
        <w:pStyle w:val="2"/>
        <w:spacing w:before="0"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/>
        </w:rPr>
      </w:pPr>
      <w:r w:rsidRPr="00EC0135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  <w:lang w:val="ru-RU" w:eastAsia="ru-RU"/>
        </w:rPr>
        <w:lastRenderedPageBreak/>
        <w:t>Рабочий график (план) проведения</w:t>
      </w:r>
    </w:p>
    <w:p w:rsidR="00DD1F6D" w:rsidRPr="00DD1F6D" w:rsidRDefault="00DD1F6D" w:rsidP="007E756A">
      <w:pPr>
        <w:keepNext/>
        <w:widowControl/>
        <w:autoSpaceDE/>
        <w:autoSpaceDN/>
        <w:jc w:val="center"/>
        <w:outlineLvl w:val="1"/>
        <w:rPr>
          <w:b/>
          <w:bCs/>
          <w:iCs/>
          <w:lang w:val="ru-RU" w:eastAsia="ru-RU"/>
        </w:rPr>
      </w:pPr>
      <w:r w:rsidRPr="00DD1F6D">
        <w:rPr>
          <w:b/>
          <w:bCs/>
          <w:iCs/>
          <w:lang w:val="ru-RU" w:eastAsia="ru-RU"/>
        </w:rPr>
        <w:t>производственной практики</w:t>
      </w:r>
    </w:p>
    <w:p w:rsidR="00B12B81" w:rsidRPr="00EC0135" w:rsidRDefault="00B12B81" w:rsidP="007E756A">
      <w:pPr>
        <w:widowControl/>
        <w:autoSpaceDE/>
        <w:autoSpaceDN/>
        <w:ind w:left="2977" w:hanging="2977"/>
        <w:rPr>
          <w:u w:val="single"/>
          <w:lang w:val="ru-RU" w:eastAsia="ru-RU"/>
        </w:rPr>
      </w:pPr>
      <w:r w:rsidRPr="00B12B81">
        <w:rPr>
          <w:lang w:val="ru-RU" w:eastAsia="ru-RU"/>
        </w:rPr>
        <w:t xml:space="preserve">Обучающегося  </w:t>
      </w:r>
      <w:r w:rsidRPr="00B12B81">
        <w:rPr>
          <w:u w:val="single"/>
          <w:lang w:val="ru-RU" w:eastAsia="ru-RU"/>
        </w:rPr>
        <w:t>_________________________</w:t>
      </w:r>
      <w:r w:rsidRPr="00EC0135">
        <w:rPr>
          <w:u w:val="single"/>
          <w:lang w:val="ru-RU" w:eastAsia="ru-RU"/>
        </w:rPr>
        <w:t>_______________________________</w:t>
      </w:r>
    </w:p>
    <w:p w:rsidR="00B12B81" w:rsidRPr="00B12B81" w:rsidRDefault="00B12B81" w:rsidP="007E756A">
      <w:pPr>
        <w:widowControl/>
        <w:autoSpaceDE/>
        <w:autoSpaceDN/>
        <w:ind w:left="2977" w:hanging="2977"/>
        <w:rPr>
          <w:vertAlign w:val="superscript"/>
          <w:lang w:val="ru-RU" w:eastAsia="ru-RU"/>
        </w:rPr>
      </w:pPr>
      <w:r w:rsidRPr="00EC0135">
        <w:rPr>
          <w:lang w:val="ru-RU" w:eastAsia="ru-RU"/>
        </w:rPr>
        <w:t xml:space="preserve">                                                                </w:t>
      </w:r>
      <w:r w:rsidRPr="00B12B81">
        <w:rPr>
          <w:vertAlign w:val="superscript"/>
          <w:lang w:val="ru-RU" w:eastAsia="ru-RU"/>
        </w:rPr>
        <w:t xml:space="preserve">(Фамилия   Имя   Отчество) </w:t>
      </w:r>
    </w:p>
    <w:p w:rsidR="00B12B81" w:rsidRPr="00B12B81" w:rsidRDefault="00B12B81" w:rsidP="007E756A">
      <w:pPr>
        <w:widowControl/>
        <w:autoSpaceDE/>
        <w:autoSpaceDN/>
        <w:rPr>
          <w:lang w:val="ru-RU" w:eastAsia="ru-RU"/>
        </w:rPr>
      </w:pPr>
      <w:r w:rsidRPr="00B12B81">
        <w:rPr>
          <w:u w:val="single"/>
          <w:lang w:val="ru-RU" w:eastAsia="ru-RU"/>
        </w:rPr>
        <w:t>по магистерской программе</w:t>
      </w:r>
      <w:r w:rsidRPr="00B12B81">
        <w:rPr>
          <w:lang w:val="ru-RU" w:eastAsia="ru-RU"/>
        </w:rPr>
        <w:t xml:space="preserve"> </w:t>
      </w:r>
      <w:r w:rsidRPr="00EC0135">
        <w:rPr>
          <w:lang w:val="ru-RU" w:eastAsia="ru-RU"/>
        </w:rPr>
        <w:t>__</w:t>
      </w:r>
      <w:r w:rsidRPr="00B12B81">
        <w:rPr>
          <w:lang w:val="ru-RU" w:eastAsia="ru-RU"/>
        </w:rPr>
        <w:t>_________________</w:t>
      </w:r>
      <w:r w:rsidRPr="00EC0135">
        <w:rPr>
          <w:lang w:val="ru-RU" w:eastAsia="ru-RU"/>
        </w:rPr>
        <w:t>_______________________________</w:t>
      </w:r>
    </w:p>
    <w:p w:rsidR="00B12B81" w:rsidRPr="00B12B81" w:rsidRDefault="00B12B81" w:rsidP="007E756A">
      <w:pPr>
        <w:widowControl/>
        <w:tabs>
          <w:tab w:val="left" w:pos="3828"/>
          <w:tab w:val="left" w:pos="3969"/>
        </w:tabs>
        <w:autoSpaceDE/>
        <w:autoSpaceDN/>
        <w:jc w:val="center"/>
        <w:rPr>
          <w:vertAlign w:val="superscript"/>
          <w:lang w:val="ru-RU" w:eastAsia="ru-RU"/>
        </w:rPr>
      </w:pPr>
      <w:r w:rsidRPr="00B12B81">
        <w:rPr>
          <w:vertAlign w:val="superscript"/>
          <w:lang w:val="ru-RU" w:eastAsia="ru-RU"/>
        </w:rPr>
        <w:t>(указать название магистерской программы)</w:t>
      </w:r>
    </w:p>
    <w:p w:rsidR="00B12B81" w:rsidRPr="00EC0135" w:rsidRDefault="00B12B81" w:rsidP="007E756A">
      <w:pPr>
        <w:widowControl/>
        <w:autoSpaceDE/>
        <w:autoSpaceDN/>
        <w:rPr>
          <w:lang w:val="ru-RU" w:eastAsia="ru-RU"/>
        </w:rPr>
      </w:pPr>
    </w:p>
    <w:p w:rsidR="00B12B81" w:rsidRPr="00B12B81" w:rsidRDefault="00B12B81" w:rsidP="007E756A">
      <w:pPr>
        <w:widowControl/>
        <w:autoSpaceDE/>
        <w:autoSpaceDN/>
        <w:rPr>
          <w:lang w:val="ru-RU" w:eastAsia="ru-RU"/>
        </w:rPr>
      </w:pPr>
      <w:r w:rsidRPr="00B12B81">
        <w:rPr>
          <w:lang w:val="ru-RU" w:eastAsia="ru-RU"/>
        </w:rPr>
        <w:t>____ курса в__________________________________________________________________</w:t>
      </w:r>
      <w:r w:rsidRPr="00EC0135">
        <w:rPr>
          <w:lang w:val="ru-RU" w:eastAsia="ru-RU"/>
        </w:rPr>
        <w:t>_______</w:t>
      </w:r>
    </w:p>
    <w:p w:rsidR="00B12B81" w:rsidRPr="00B12B81" w:rsidRDefault="00B12B81" w:rsidP="007E756A">
      <w:pPr>
        <w:widowControl/>
        <w:autoSpaceDE/>
        <w:autoSpaceDN/>
        <w:jc w:val="center"/>
        <w:rPr>
          <w:vertAlign w:val="superscript"/>
          <w:lang w:val="ru-RU" w:eastAsia="ru-RU"/>
        </w:rPr>
      </w:pPr>
      <w:r w:rsidRPr="00B12B81">
        <w:rPr>
          <w:vertAlign w:val="superscript"/>
          <w:lang w:val="ru-RU" w:eastAsia="ru-RU"/>
        </w:rPr>
        <w:t>(указать место практики)</w:t>
      </w:r>
    </w:p>
    <w:p w:rsidR="00DD1F6D" w:rsidRPr="00DD1F6D" w:rsidRDefault="00DD1F6D" w:rsidP="007E756A">
      <w:pPr>
        <w:widowControl/>
        <w:autoSpaceDE/>
        <w:autoSpaceDN/>
        <w:rPr>
          <w:lang w:val="ru-RU" w:eastAsia="ru-RU"/>
        </w:rPr>
      </w:pPr>
    </w:p>
    <w:tbl>
      <w:tblPr>
        <w:tblStyle w:val="26"/>
        <w:tblW w:w="9572" w:type="dxa"/>
        <w:tblLayout w:type="fixed"/>
        <w:tblLook w:val="04A0" w:firstRow="1" w:lastRow="0" w:firstColumn="1" w:lastColumn="0" w:noHBand="0" w:noVBand="1"/>
      </w:tblPr>
      <w:tblGrid>
        <w:gridCol w:w="5637"/>
        <w:gridCol w:w="1984"/>
        <w:gridCol w:w="1951"/>
      </w:tblGrid>
      <w:tr w:rsidR="00EC0135" w:rsidRPr="00EC0135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vertAlign w:val="superscript"/>
                <w:lang w:val="ru-RU" w:eastAsia="ru-RU"/>
              </w:rPr>
              <w:t xml:space="preserve">_____________________________________________________________________________________________________ </w:t>
            </w:r>
            <w:r w:rsidRPr="00DD1F6D">
              <w:rPr>
                <w:lang w:val="ru-RU" w:eastAsia="ru-RU"/>
              </w:rPr>
              <w:t>Название модуля /этапа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 xml:space="preserve">Период выполнения/Срок  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Планируемые работы</w:t>
            </w:r>
          </w:p>
        </w:tc>
      </w:tr>
      <w:tr w:rsidR="00EC0135" w:rsidRPr="00961D49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i/>
                <w:lang w:val="ru-RU" w:eastAsia="ru-RU"/>
              </w:rPr>
            </w:pPr>
            <w:r w:rsidRPr="00DD1F6D">
              <w:rPr>
                <w:i/>
                <w:lang w:val="ru-RU" w:eastAsia="ru-RU"/>
              </w:rPr>
              <w:t>Заполняется обучающимся , согласовывается с руководителем практики от Университета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i/>
                <w:lang w:val="ru-RU" w:eastAsia="ru-RU"/>
              </w:rPr>
            </w:pPr>
            <w:r w:rsidRPr="00DD1F6D">
              <w:rPr>
                <w:i/>
                <w:lang w:val="ru-RU" w:eastAsia="ru-RU"/>
              </w:rPr>
              <w:t>Заполняется обучающимся, согласовывается с руководителем практики от Университета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i/>
                <w:lang w:val="ru-RU" w:eastAsia="ru-RU"/>
              </w:rPr>
            </w:pPr>
            <w:r w:rsidRPr="00DD1F6D">
              <w:rPr>
                <w:i/>
                <w:lang w:val="ru-RU" w:eastAsia="ru-RU"/>
              </w:rPr>
              <w:t>Заполняется обучающимся , согласовывается с руководителем практики от Университета</w:t>
            </w:r>
          </w:p>
        </w:tc>
      </w:tr>
      <w:tr w:rsidR="00EC0135" w:rsidRPr="00961D49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</w:tr>
      <w:tr w:rsidR="00EC0135" w:rsidRPr="00961D49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</w:p>
        </w:tc>
      </w:tr>
      <w:tr w:rsidR="00EC0135" w:rsidRPr="00961D49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 xml:space="preserve">Подготовка отчетных документов по практике 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Например, не позднее 1 марта 20</w:t>
            </w:r>
            <w:r w:rsidR="00512488" w:rsidRPr="00EC0135">
              <w:rPr>
                <w:lang w:val="ru-RU" w:eastAsia="ru-RU"/>
              </w:rPr>
              <w:t>__</w:t>
            </w:r>
            <w:r w:rsidRPr="00DD1F6D">
              <w:rPr>
                <w:lang w:val="ru-RU" w:eastAsia="ru-RU"/>
              </w:rPr>
              <w:t xml:space="preserve"> года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Подготовка отчетных материалов по практике, направление руководителю практики от Университета на проверку, устранение замечаний руководителя практики</w:t>
            </w:r>
          </w:p>
        </w:tc>
      </w:tr>
      <w:tr w:rsidR="00EC0135" w:rsidRPr="00961D49" w:rsidTr="00DD1F6D">
        <w:tc>
          <w:tcPr>
            <w:tcW w:w="5637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Аттестация по практике</w:t>
            </w:r>
          </w:p>
        </w:tc>
        <w:tc>
          <w:tcPr>
            <w:tcW w:w="1984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Указываются сроки в соответствии с приказом директора Института о направлении на практику.</w:t>
            </w:r>
          </w:p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Например, не позднее 1 апреля 20__года</w:t>
            </w:r>
          </w:p>
        </w:tc>
        <w:tc>
          <w:tcPr>
            <w:tcW w:w="1951" w:type="dxa"/>
          </w:tcPr>
          <w:p w:rsidR="00DD1F6D" w:rsidRPr="00DD1F6D" w:rsidRDefault="00DD1F6D" w:rsidP="007E756A">
            <w:pPr>
              <w:widowControl/>
              <w:autoSpaceDE/>
              <w:autoSpaceDN/>
              <w:rPr>
                <w:lang w:val="ru-RU" w:eastAsia="ru-RU"/>
              </w:rPr>
            </w:pPr>
            <w:r w:rsidRPr="00DD1F6D">
              <w:rPr>
                <w:lang w:val="ru-RU" w:eastAsia="ru-RU"/>
              </w:rPr>
              <w:t>Например, собеседование с руководителем практики, защита отчетных материалов по практике</w:t>
            </w:r>
          </w:p>
        </w:tc>
      </w:tr>
    </w:tbl>
    <w:p w:rsidR="0089694F" w:rsidRPr="00EC0135" w:rsidRDefault="0089694F" w:rsidP="007E756A">
      <w:pPr>
        <w:widowControl/>
        <w:autoSpaceDE/>
        <w:autoSpaceDN/>
        <w:jc w:val="both"/>
        <w:rPr>
          <w:lang w:val="ru-RU" w:eastAsia="ru-RU"/>
        </w:rPr>
      </w:pPr>
    </w:p>
    <w:p w:rsidR="0089694F" w:rsidRPr="00EC0135" w:rsidRDefault="0089694F" w:rsidP="007E756A">
      <w:pPr>
        <w:widowControl/>
        <w:autoSpaceDE/>
        <w:autoSpaceDN/>
        <w:jc w:val="both"/>
        <w:rPr>
          <w:lang w:val="ru-RU" w:eastAsia="ru-RU"/>
        </w:rPr>
      </w:pPr>
    </w:p>
    <w:p w:rsidR="0089694F" w:rsidRPr="0089694F" w:rsidRDefault="0089694F" w:rsidP="007E756A">
      <w:pPr>
        <w:widowControl/>
        <w:autoSpaceDE/>
        <w:autoSpaceDN/>
        <w:contextualSpacing/>
        <w:rPr>
          <w:lang w:val="ru-RU" w:eastAsia="ru-RU"/>
        </w:rPr>
      </w:pPr>
      <w:r w:rsidRPr="0089694F">
        <w:rPr>
          <w:lang w:val="ru-RU" w:eastAsia="ru-RU"/>
        </w:rPr>
        <w:t xml:space="preserve">Обучающийся      _____________________________                </w:t>
      </w:r>
      <w:r w:rsidR="00C15396" w:rsidRPr="00EC0135">
        <w:rPr>
          <w:lang w:val="ru-RU" w:eastAsia="ru-RU"/>
        </w:rPr>
        <w:t xml:space="preserve">                </w:t>
      </w:r>
      <w:r w:rsidRPr="00EC0135">
        <w:rPr>
          <w:lang w:val="ru-RU" w:eastAsia="ru-RU"/>
        </w:rPr>
        <w:t>______________________</w:t>
      </w:r>
      <w:r w:rsidRPr="0089694F">
        <w:rPr>
          <w:lang w:val="ru-RU" w:eastAsia="ru-RU"/>
        </w:rPr>
        <w:t xml:space="preserve">        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vertAlign w:val="superscript"/>
          <w:lang w:val="ru-RU" w:eastAsia="ru-RU"/>
        </w:rPr>
        <w:t xml:space="preserve">                                                             (ФИО  обучающегося )                                                             </w:t>
      </w:r>
      <w:r w:rsidR="00C15396" w:rsidRPr="00EC0135">
        <w:rPr>
          <w:vertAlign w:val="superscript"/>
          <w:lang w:val="ru-RU" w:eastAsia="ru-RU"/>
        </w:rPr>
        <w:t xml:space="preserve">            </w:t>
      </w:r>
      <w:r w:rsidRPr="0089694F">
        <w:rPr>
          <w:vertAlign w:val="superscript"/>
          <w:lang w:val="ru-RU" w:eastAsia="ru-RU"/>
        </w:rPr>
        <w:t xml:space="preserve">             </w:t>
      </w:r>
      <w:r w:rsidR="00C15396" w:rsidRPr="00EC0135">
        <w:rPr>
          <w:vertAlign w:val="superscript"/>
          <w:lang w:val="ru-RU" w:eastAsia="ru-RU"/>
        </w:rPr>
        <w:t xml:space="preserve">     </w:t>
      </w:r>
      <w:r w:rsidRPr="0089694F">
        <w:rPr>
          <w:vertAlign w:val="superscript"/>
          <w:lang w:val="ru-RU" w:eastAsia="ru-RU"/>
        </w:rPr>
        <w:t xml:space="preserve">                         (подпись обучающегося)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lang w:val="ru-RU" w:eastAsia="ru-RU"/>
        </w:rPr>
        <w:t>Руководитель практики от Института ________________</w:t>
      </w:r>
      <w:r w:rsidRPr="00EC0135">
        <w:rPr>
          <w:lang w:val="ru-RU" w:eastAsia="ru-RU"/>
        </w:rPr>
        <w:t>_______</w:t>
      </w:r>
      <w:r w:rsidRPr="0089694F">
        <w:rPr>
          <w:lang w:val="ru-RU" w:eastAsia="ru-RU"/>
        </w:rPr>
        <w:t xml:space="preserve">       </w:t>
      </w:r>
      <w:r w:rsidR="00C15396" w:rsidRPr="00EC0135">
        <w:rPr>
          <w:vertAlign w:val="superscript"/>
          <w:lang w:val="ru-RU" w:eastAsia="ru-RU"/>
        </w:rPr>
        <w:t xml:space="preserve">                   </w:t>
      </w:r>
      <w:r w:rsidRPr="0089694F">
        <w:rPr>
          <w:vertAlign w:val="superscript"/>
          <w:lang w:val="ru-RU" w:eastAsia="ru-RU"/>
        </w:rPr>
        <w:t xml:space="preserve"> </w:t>
      </w:r>
      <w:r w:rsidRPr="00EC0135">
        <w:rPr>
          <w:vertAlign w:val="superscript"/>
          <w:lang w:val="ru-RU" w:eastAsia="ru-RU"/>
        </w:rPr>
        <w:t>______________________</w:t>
      </w:r>
      <w:r w:rsidRPr="0089694F">
        <w:rPr>
          <w:vertAlign w:val="superscript"/>
          <w:lang w:val="ru-RU" w:eastAsia="ru-RU"/>
        </w:rPr>
        <w:t xml:space="preserve">      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vertAlign w:val="superscript"/>
          <w:lang w:val="ru-RU" w:eastAsia="ru-RU"/>
        </w:rPr>
        <w:t xml:space="preserve">                                                                                                        (ФИО руководителя практики от Института)                  (расшифровка подписи)             </w:t>
      </w:r>
    </w:p>
    <w:p w:rsidR="0089694F" w:rsidRPr="0089694F" w:rsidRDefault="0089694F" w:rsidP="007E756A">
      <w:pPr>
        <w:widowControl/>
        <w:autoSpaceDE/>
        <w:autoSpaceDN/>
        <w:contextualSpacing/>
        <w:rPr>
          <w:vertAlign w:val="superscript"/>
          <w:lang w:val="ru-RU" w:eastAsia="ru-RU"/>
        </w:rPr>
      </w:pPr>
      <w:r w:rsidRPr="0089694F">
        <w:rPr>
          <w:lang w:val="ru-RU" w:eastAsia="ru-RU"/>
        </w:rPr>
        <w:t xml:space="preserve">Руководитель практики от Организации  ________________    </w:t>
      </w:r>
      <w:r w:rsidR="00C15396" w:rsidRPr="00EC0135">
        <w:rPr>
          <w:lang w:val="ru-RU" w:eastAsia="ru-RU"/>
        </w:rPr>
        <w:t xml:space="preserve">                   </w:t>
      </w:r>
      <w:r w:rsidRPr="0089694F">
        <w:rPr>
          <w:lang w:val="ru-RU" w:eastAsia="ru-RU"/>
        </w:rPr>
        <w:t xml:space="preserve"> </w:t>
      </w:r>
      <w:r w:rsidRPr="00EC0135">
        <w:rPr>
          <w:lang w:val="ru-RU" w:eastAsia="ru-RU"/>
        </w:rPr>
        <w:t>___________________</w:t>
      </w:r>
      <w:r w:rsidRPr="0089694F">
        <w:rPr>
          <w:vertAlign w:val="superscript"/>
          <w:lang w:val="ru-RU" w:eastAsia="ru-RU"/>
        </w:rPr>
        <w:t xml:space="preserve">                  </w:t>
      </w:r>
    </w:p>
    <w:p w:rsidR="00C74128" w:rsidRPr="00EC0135" w:rsidRDefault="0089694F" w:rsidP="007E756A">
      <w:pPr>
        <w:widowControl/>
        <w:autoSpaceDE/>
        <w:autoSpaceDN/>
        <w:contextualSpacing/>
        <w:jc w:val="right"/>
        <w:rPr>
          <w:rStyle w:val="20"/>
          <w:rFonts w:ascii="Times New Roman" w:eastAsia="Times New Roman" w:hAnsi="Times New Roman" w:cs="Times New Roman"/>
          <w:color w:val="auto"/>
          <w:sz w:val="22"/>
          <w:szCs w:val="22"/>
          <w:vertAlign w:val="superscript"/>
          <w:lang w:val="ru-RU" w:eastAsia="ru-RU"/>
        </w:rPr>
      </w:pPr>
      <w:r w:rsidRPr="0089694F">
        <w:rPr>
          <w:vertAlign w:val="superscript"/>
          <w:lang w:val="ru-RU" w:eastAsia="ru-RU"/>
        </w:rPr>
        <w:t xml:space="preserve">                                                                                 </w:t>
      </w:r>
      <w:r w:rsidRPr="0089694F">
        <w:rPr>
          <w:vertAlign w:val="superscript"/>
          <w:lang w:val="ru-RU" w:eastAsia="ru-RU"/>
        </w:rPr>
        <w:tab/>
        <w:t xml:space="preserve">   (ФИО руководителя практики от Организации)                      (расшифровка подписи, </w:t>
      </w:r>
      <w:r w:rsidRPr="0089694F">
        <w:rPr>
          <w:b/>
          <w:vertAlign w:val="superscript"/>
          <w:lang w:val="ru-RU" w:eastAsia="ru-RU"/>
        </w:rPr>
        <w:t>печать</w:t>
      </w:r>
      <w:r w:rsidRPr="0089694F">
        <w:rPr>
          <w:vertAlign w:val="superscript"/>
          <w:lang w:val="ru-RU" w:eastAsia="ru-RU"/>
        </w:rPr>
        <w:t xml:space="preserve">)             </w:t>
      </w:r>
      <w:bookmarkStart w:id="10" w:name="_Toc505010840"/>
      <w:r w:rsidR="00C74128" w:rsidRPr="00EC0135">
        <w:rPr>
          <w:rStyle w:val="20"/>
          <w:rFonts w:ascii="Times New Roman" w:hAnsi="Times New Roman" w:cs="Times New Roman"/>
          <w:color w:val="auto"/>
          <w:lang w:val="ru-RU"/>
        </w:rPr>
        <w:br w:type="page"/>
      </w:r>
    </w:p>
    <w:p w:rsidR="007025F4" w:rsidRPr="00976FE7" w:rsidRDefault="007025F4" w:rsidP="007E756A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b/>
          <w:color w:val="auto"/>
          <w:lang w:val="ru-RU"/>
        </w:rPr>
      </w:pPr>
      <w:r w:rsidRPr="00976FE7">
        <w:rPr>
          <w:rStyle w:val="20"/>
          <w:rFonts w:ascii="Times New Roman" w:hAnsi="Times New Roman" w:cs="Times New Roman"/>
          <w:b/>
          <w:color w:val="auto"/>
          <w:lang w:val="ru-RU"/>
        </w:rPr>
        <w:lastRenderedPageBreak/>
        <w:t>Дневник прохождения практики</w:t>
      </w:r>
      <w:bookmarkEnd w:id="10"/>
    </w:p>
    <w:p w:rsidR="007025F4" w:rsidRPr="00EC0135" w:rsidRDefault="007025F4" w:rsidP="007E756A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7025F4" w:rsidRPr="00EC0135" w:rsidRDefault="007025F4" w:rsidP="007E756A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r w:rsidRPr="00EC0135">
        <w:rPr>
          <w:bCs/>
          <w:lang w:val="ru-RU"/>
        </w:rPr>
        <w:t>Обучающегося (ФИО)___________________________________________________________</w:t>
      </w:r>
    </w:p>
    <w:p w:rsidR="007025F4" w:rsidRPr="00EC0135" w:rsidRDefault="007025F4" w:rsidP="007E756A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EC0135">
        <w:rPr>
          <w:bCs/>
          <w:lang w:val="ru-RU"/>
        </w:rPr>
        <w:t>_________________ формы обучения _______ курса, группы №______.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EC0135">
        <w:rPr>
          <w:lang w:val="ru-RU"/>
        </w:rPr>
        <w:t>Полное наименование организации, предоставляющей место практики:________________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lang w:val="ru-RU"/>
        </w:rPr>
      </w:pPr>
      <w:r w:rsidRPr="00EC0135">
        <w:rPr>
          <w:lang w:val="ru-RU"/>
        </w:rPr>
        <w:t>______________________________________________________________________________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lang w:val="ru-RU"/>
        </w:rPr>
      </w:pPr>
      <w:r w:rsidRPr="00EC0135">
        <w:rPr>
          <w:lang w:val="ru-RU"/>
        </w:rPr>
        <w:t>Название структурного подразделения, выступающего местом практики:_______________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lang w:val="ru-RU"/>
        </w:rPr>
      </w:pPr>
      <w:r w:rsidRPr="00EC0135">
        <w:rPr>
          <w:lang w:val="ru-RU"/>
        </w:rPr>
        <w:t>______________________________________________________________________________</w:t>
      </w:r>
    </w:p>
    <w:p w:rsidR="007025F4" w:rsidRPr="00EC0135" w:rsidRDefault="007025F4" w:rsidP="007E756A">
      <w:pPr>
        <w:spacing w:line="360" w:lineRule="auto"/>
        <w:ind w:right="-426"/>
        <w:jc w:val="both"/>
        <w:rPr>
          <w:rFonts w:eastAsia="Calibri"/>
          <w:lang w:val="ru-RU"/>
        </w:rPr>
      </w:pPr>
      <w:r w:rsidRPr="00EC0135">
        <w:rPr>
          <w:rFonts w:eastAsia="Calibri"/>
          <w:lang w:val="ru-RU"/>
        </w:rPr>
        <w:t>Сроки прохождения практики:</w:t>
      </w:r>
    </w:p>
    <w:p w:rsidR="007025F4" w:rsidRPr="00EC0135" w:rsidRDefault="007025F4" w:rsidP="007E756A">
      <w:pPr>
        <w:ind w:right="-426"/>
        <w:jc w:val="both"/>
        <w:rPr>
          <w:rFonts w:eastAsia="Calibri"/>
        </w:rPr>
      </w:pPr>
      <w:r w:rsidRPr="00EC0135">
        <w:rPr>
          <w:rFonts w:eastAsia="Calibri"/>
          <w:lang w:val="ru-RU"/>
        </w:rPr>
        <w:t xml:space="preserve">с «_____» ___________20____г.  </w:t>
      </w:r>
      <w:r w:rsidRPr="00EC0135">
        <w:rPr>
          <w:rFonts w:eastAsia="Calibri"/>
        </w:rPr>
        <w:t>по  «_____» ___________20____ г.</w:t>
      </w:r>
    </w:p>
    <w:p w:rsidR="007025F4" w:rsidRPr="00EC0135" w:rsidRDefault="007025F4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p w:rsidR="00654DD5" w:rsidRPr="00EC0135" w:rsidRDefault="00654DD5" w:rsidP="007E756A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6066"/>
        <w:gridCol w:w="2126"/>
      </w:tblGrid>
      <w:tr w:rsidR="00EC0135" w:rsidRPr="00961D49" w:rsidTr="00DB3344">
        <w:tc>
          <w:tcPr>
            <w:tcW w:w="1560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7025F4" w:rsidRPr="00EC0135" w:rsidRDefault="007025F4" w:rsidP="007E756A">
            <w:pPr>
              <w:ind w:right="-1242"/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ind w:left="-38" w:right="-1242"/>
              <w:jc w:val="center"/>
            </w:pPr>
            <w:r w:rsidRPr="00EC0135">
              <w:t>Краткое содержание выполненных работ</w:t>
            </w:r>
          </w:p>
        </w:tc>
        <w:tc>
          <w:tcPr>
            <w:tcW w:w="2126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  <w:r w:rsidRPr="00EC0135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EC0135" w:rsidRPr="00961D49" w:rsidTr="00DB3344">
        <w:trPr>
          <w:trHeight w:val="9208"/>
        </w:trPr>
        <w:tc>
          <w:tcPr>
            <w:tcW w:w="1560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7025F4" w:rsidRPr="00EC0135" w:rsidRDefault="007025F4" w:rsidP="007E756A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  <w:p w:rsidR="007025F4" w:rsidRPr="00EC0135" w:rsidRDefault="007025F4" w:rsidP="007E756A">
            <w:pPr>
              <w:jc w:val="center"/>
              <w:rPr>
                <w:lang w:val="ru-RU"/>
              </w:rPr>
            </w:pPr>
          </w:p>
        </w:tc>
      </w:tr>
    </w:tbl>
    <w:p w:rsidR="007025F4" w:rsidRPr="00EC0135" w:rsidRDefault="007025F4" w:rsidP="007E756A">
      <w:pPr>
        <w:jc w:val="center"/>
        <w:rPr>
          <w:b/>
          <w:lang w:val="ru-RU"/>
        </w:rPr>
      </w:pP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Руководитель практики,                 __________________/ ______________________________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(указать должность, название организации)</w:t>
      </w:r>
      <w:r w:rsidRPr="00EC0135">
        <w:rPr>
          <w:lang w:val="ru-RU"/>
        </w:rPr>
        <w:t xml:space="preserve">         </w:t>
      </w:r>
      <w:r w:rsidRPr="00EC0135">
        <w:rPr>
          <w:vertAlign w:val="superscript"/>
          <w:lang w:val="ru-RU"/>
        </w:rPr>
        <w:t>(Подпись руководителя</w:t>
      </w:r>
      <w:r w:rsidRPr="00EC0135">
        <w:rPr>
          <w:vertAlign w:val="superscript"/>
          <w:lang w:val="ru-RU"/>
        </w:rPr>
        <w:tab/>
      </w:r>
      <w:r w:rsidRPr="00EC0135">
        <w:rPr>
          <w:vertAlign w:val="superscript"/>
          <w:lang w:val="ru-RU"/>
        </w:rPr>
        <w:tab/>
        <w:t>(указать ФИО руководителя практики)</w:t>
      </w:r>
    </w:p>
    <w:p w:rsidR="007025F4" w:rsidRPr="00EC0135" w:rsidRDefault="007025F4" w:rsidP="007E756A">
      <w:pPr>
        <w:ind w:left="2832" w:firstLine="708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практики от Организации, </w:t>
      </w:r>
    </w:p>
    <w:p w:rsidR="007025F4" w:rsidRPr="00EC0135" w:rsidRDefault="007025F4" w:rsidP="007E756A">
      <w:pPr>
        <w:ind w:left="2832" w:firstLine="708"/>
        <w:rPr>
          <w:lang w:val="ru-RU"/>
        </w:rPr>
      </w:pPr>
      <w:r w:rsidRPr="00EC0135">
        <w:rPr>
          <w:b/>
          <w:sz w:val="32"/>
          <w:szCs w:val="32"/>
          <w:u w:val="single"/>
          <w:vertAlign w:val="superscript"/>
          <w:lang w:val="ru-RU"/>
        </w:rPr>
        <w:t>место печати</w:t>
      </w:r>
      <w:r w:rsidRPr="00EC0135">
        <w:rPr>
          <w:vertAlign w:val="superscript"/>
          <w:lang w:val="ru-RU"/>
        </w:rPr>
        <w:t>)</w:t>
      </w:r>
      <w:r w:rsidRPr="00EC0135">
        <w:rPr>
          <w:lang w:val="ru-RU"/>
        </w:rPr>
        <w:t xml:space="preserve"> </w:t>
      </w:r>
    </w:p>
    <w:p w:rsidR="007025F4" w:rsidRPr="00EC0135" w:rsidRDefault="007025F4" w:rsidP="007E756A">
      <w:pPr>
        <w:spacing w:after="160" w:line="259" w:lineRule="auto"/>
        <w:rPr>
          <w:lang w:val="ru-RU"/>
        </w:rPr>
      </w:pPr>
    </w:p>
    <w:p w:rsidR="007025F4" w:rsidRPr="00EC0135" w:rsidRDefault="007025F4" w:rsidP="007E756A">
      <w:pPr>
        <w:spacing w:after="160" w:line="259" w:lineRule="auto"/>
        <w:rPr>
          <w:b/>
          <w:bCs/>
          <w:iCs/>
          <w:sz w:val="28"/>
          <w:szCs w:val="28"/>
          <w:lang w:val="ru-RU"/>
        </w:rPr>
      </w:pPr>
      <w:r w:rsidRPr="00EC0135">
        <w:rPr>
          <w:lang w:val="ru-RU"/>
        </w:rPr>
        <w:t xml:space="preserve"> </w:t>
      </w:r>
      <w:r w:rsidRPr="00EC0135">
        <w:rPr>
          <w:lang w:val="ru-RU"/>
        </w:rPr>
        <w:br w:type="page"/>
      </w:r>
    </w:p>
    <w:p w:rsidR="007025F4" w:rsidRPr="00EC0135" w:rsidRDefault="007025F4" w:rsidP="007E756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1"/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pStyle w:val="2"/>
        <w:rPr>
          <w:rFonts w:ascii="Times New Roman" w:hAnsi="Times New Roman" w:cs="Times New Roman"/>
          <w:color w:val="auto"/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pStyle w:val="2"/>
        <w:rPr>
          <w:rFonts w:ascii="Times New Roman" w:hAnsi="Times New Roman" w:cs="Times New Roman"/>
          <w:color w:val="auto"/>
          <w:lang w:val="ru-RU"/>
        </w:rPr>
      </w:pPr>
    </w:p>
    <w:p w:rsidR="007025F4" w:rsidRPr="00EC0135" w:rsidRDefault="007025F4" w:rsidP="007E756A">
      <w:pPr>
        <w:pStyle w:val="2"/>
        <w:rPr>
          <w:rFonts w:ascii="Times New Roman" w:hAnsi="Times New Roman" w:cs="Times New Roman"/>
          <w:color w:val="auto"/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spacing w:line="259" w:lineRule="auto"/>
        <w:rPr>
          <w:lang w:val="ru-RU"/>
        </w:rPr>
      </w:pPr>
      <w:r w:rsidRPr="00EC0135">
        <w:rPr>
          <w:lang w:val="ru-RU"/>
        </w:rPr>
        <w:t>Руководитель практики                  __________________/ ______________________________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(указать должность, название организации)</w:t>
      </w:r>
      <w:r w:rsidRPr="00EC0135">
        <w:rPr>
          <w:lang w:val="ru-RU"/>
        </w:rPr>
        <w:t xml:space="preserve">         </w:t>
      </w:r>
      <w:r w:rsidRPr="00EC0135">
        <w:rPr>
          <w:vertAlign w:val="superscript"/>
          <w:lang w:val="ru-RU"/>
        </w:rPr>
        <w:t>(Подпись руководителя</w:t>
      </w:r>
      <w:r w:rsidRPr="00EC0135">
        <w:rPr>
          <w:vertAlign w:val="superscript"/>
          <w:lang w:val="ru-RU"/>
        </w:rPr>
        <w:tab/>
      </w:r>
      <w:r w:rsidRPr="00EC0135">
        <w:rPr>
          <w:vertAlign w:val="superscript"/>
          <w:lang w:val="ru-RU"/>
        </w:rPr>
        <w:tab/>
        <w:t>(указать ФИО руководителя практики)</w:t>
      </w:r>
    </w:p>
    <w:p w:rsidR="007025F4" w:rsidRPr="00EC0135" w:rsidRDefault="007025F4" w:rsidP="007E756A">
      <w:pPr>
        <w:ind w:left="2832" w:firstLine="708"/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>практики от Организации,</w:t>
      </w:r>
    </w:p>
    <w:p w:rsidR="007025F4" w:rsidRPr="00EC0135" w:rsidRDefault="007025F4" w:rsidP="007E756A">
      <w:pPr>
        <w:ind w:left="2832" w:firstLine="708"/>
        <w:rPr>
          <w:vertAlign w:val="superscript"/>
          <w:lang w:val="ru-RU"/>
        </w:rPr>
      </w:pPr>
      <w:r w:rsidRPr="00EC0135">
        <w:rPr>
          <w:b/>
          <w:sz w:val="32"/>
          <w:szCs w:val="32"/>
          <w:u w:val="single"/>
          <w:vertAlign w:val="superscript"/>
          <w:lang w:val="ru-RU"/>
        </w:rPr>
        <w:t>место печати</w:t>
      </w:r>
      <w:r w:rsidRPr="00EC0135">
        <w:rPr>
          <w:vertAlign w:val="superscript"/>
          <w:lang w:val="ru-RU"/>
        </w:rPr>
        <w:t>)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 xml:space="preserve">«_____»_________________20_____г. </w:t>
      </w:r>
    </w:p>
    <w:p w:rsidR="007025F4" w:rsidRPr="00EC0135" w:rsidRDefault="007025F4" w:rsidP="007E756A">
      <w:pPr>
        <w:rPr>
          <w:vertAlign w:val="superscript"/>
          <w:lang w:val="ru-RU"/>
        </w:rPr>
      </w:pPr>
      <w:r w:rsidRPr="00EC0135">
        <w:rPr>
          <w:vertAlign w:val="superscript"/>
          <w:lang w:val="ru-RU"/>
        </w:rPr>
        <w:t xml:space="preserve">            (дата составления характеристики)</w:t>
      </w: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7025F4" w:rsidRPr="00EC0135" w:rsidRDefault="007025F4" w:rsidP="007E756A">
      <w:pPr>
        <w:rPr>
          <w:vertAlign w:val="superscript"/>
          <w:lang w:val="ru-RU"/>
        </w:rPr>
      </w:pPr>
    </w:p>
    <w:p w:rsidR="001377CD" w:rsidRPr="00EC0135" w:rsidRDefault="001377CD" w:rsidP="007E756A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br w:type="page"/>
      </w:r>
    </w:p>
    <w:p w:rsidR="007025F4" w:rsidRPr="00EC0135" w:rsidRDefault="007025F4" w:rsidP="007E756A">
      <w:pPr>
        <w:jc w:val="center"/>
        <w:rPr>
          <w:b/>
          <w:sz w:val="28"/>
          <w:szCs w:val="28"/>
          <w:vertAlign w:val="superscript"/>
          <w:lang w:val="ru-RU"/>
        </w:rPr>
      </w:pPr>
      <w:r w:rsidRPr="00EC0135">
        <w:rPr>
          <w:b/>
          <w:sz w:val="28"/>
          <w:szCs w:val="28"/>
          <w:lang w:val="ru-RU"/>
        </w:rPr>
        <w:lastRenderedPageBreak/>
        <w:t>ОТЧЕТ</w:t>
      </w:r>
      <w:bookmarkEnd w:id="11"/>
    </w:p>
    <w:p w:rsidR="007025F4" w:rsidRPr="00EC0135" w:rsidRDefault="007025F4" w:rsidP="007E756A">
      <w:pPr>
        <w:spacing w:line="360" w:lineRule="auto"/>
        <w:ind w:firstLine="709"/>
        <w:jc w:val="center"/>
        <w:rPr>
          <w:b/>
          <w:lang w:val="ru-RU"/>
        </w:rPr>
      </w:pPr>
      <w:r w:rsidRPr="00EC0135">
        <w:rPr>
          <w:b/>
          <w:lang w:val="ru-RU"/>
        </w:rPr>
        <w:t>О ПРОХОЖДЕНИИ  ПРОИЗВОДСТВЕННОЙ  ПРАКТИКИ</w:t>
      </w:r>
    </w:p>
    <w:p w:rsidR="007025F4" w:rsidRPr="00EC0135" w:rsidRDefault="007025F4" w:rsidP="007E756A">
      <w:pPr>
        <w:jc w:val="center"/>
        <w:rPr>
          <w:b/>
          <w:lang w:val="ru-RU"/>
        </w:rPr>
      </w:pPr>
    </w:p>
    <w:p w:rsidR="007025F4" w:rsidRPr="00EC0135" w:rsidRDefault="007025F4" w:rsidP="007E756A">
      <w:pPr>
        <w:spacing w:line="360" w:lineRule="auto"/>
        <w:jc w:val="both"/>
        <w:rPr>
          <w:b/>
          <w:lang w:val="ru-RU"/>
        </w:rPr>
      </w:pPr>
      <w:r w:rsidRPr="00EC0135">
        <w:rPr>
          <w:b/>
          <w:lang w:val="ru-RU"/>
        </w:rPr>
        <w:t>Место прохождения практики__________________________________________________</w:t>
      </w:r>
    </w:p>
    <w:p w:rsidR="007025F4" w:rsidRPr="00EC0135" w:rsidRDefault="007025F4" w:rsidP="007E756A">
      <w:pPr>
        <w:spacing w:line="360" w:lineRule="auto"/>
        <w:jc w:val="both"/>
        <w:rPr>
          <w:b/>
          <w:lang w:val="ru-RU"/>
        </w:rPr>
      </w:pPr>
      <w:r w:rsidRPr="00EC0135">
        <w:rPr>
          <w:b/>
          <w:lang w:val="ru-RU"/>
        </w:rPr>
        <w:t xml:space="preserve"> _____________________________________________________________________________</w:t>
      </w:r>
    </w:p>
    <w:p w:rsidR="007025F4" w:rsidRPr="00EC0135" w:rsidRDefault="007025F4" w:rsidP="007E756A">
      <w:pPr>
        <w:spacing w:line="360" w:lineRule="auto"/>
        <w:jc w:val="both"/>
        <w:rPr>
          <w:b/>
          <w:lang w:val="ru-RU"/>
        </w:rPr>
      </w:pPr>
      <w:r w:rsidRPr="00EC0135">
        <w:rPr>
          <w:b/>
          <w:lang w:val="ru-RU"/>
        </w:rPr>
        <w:t>Период прохождения практики ________________________________________________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ЧАСТЬ </w:t>
      </w:r>
      <w:r w:rsidRPr="00EC0135">
        <w:rPr>
          <w:b/>
        </w:rPr>
        <w:t>I</w:t>
      </w:r>
      <w:r w:rsidRPr="00EC0135">
        <w:rPr>
          <w:b/>
          <w:lang w:val="ru-RU"/>
        </w:rPr>
        <w:t>.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>Ответы на вопросы индивидуального задания.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ЧАСТЬ </w:t>
      </w:r>
      <w:r w:rsidRPr="00EC0135">
        <w:rPr>
          <w:b/>
        </w:rPr>
        <w:t>II</w:t>
      </w:r>
      <w:r w:rsidRPr="00EC0135">
        <w:rPr>
          <w:b/>
          <w:lang w:val="ru-RU"/>
        </w:rPr>
        <w:t>.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>ЭССЕ</w:t>
      </w:r>
    </w:p>
    <w:p w:rsidR="007025F4" w:rsidRPr="00EC0135" w:rsidRDefault="007025F4" w:rsidP="007E756A">
      <w:pPr>
        <w:ind w:left="709"/>
        <w:jc w:val="center"/>
        <w:rPr>
          <w:b/>
          <w:lang w:val="ru-RU"/>
        </w:rPr>
      </w:pPr>
      <w:r w:rsidRPr="00EC0135">
        <w:rPr>
          <w:b/>
          <w:lang w:val="ru-RU"/>
        </w:rPr>
        <w:t>Обобщение результатов производственной практики</w:t>
      </w:r>
    </w:p>
    <w:p w:rsidR="007025F4" w:rsidRPr="00EC0135" w:rsidRDefault="007025F4" w:rsidP="007E756A">
      <w:pPr>
        <w:spacing w:line="360" w:lineRule="auto"/>
        <w:ind w:left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left="709"/>
        <w:jc w:val="both"/>
        <w:rPr>
          <w:lang w:val="ru-RU"/>
        </w:rPr>
      </w:pPr>
      <w:r w:rsidRPr="00EC0135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1.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2.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3.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…………………………………..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  <w:r w:rsidRPr="00EC0135">
        <w:rPr>
          <w:lang w:val="ru-RU"/>
        </w:rPr>
        <w:t>…………………………………..</w:t>
      </w: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spacing w:line="360" w:lineRule="auto"/>
        <w:ind w:firstLine="709"/>
        <w:jc w:val="both"/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>Обучающийся              _______________________/________________________________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vertAlign w:val="superscript"/>
          <w:lang w:val="ru-RU"/>
        </w:rPr>
        <w:t xml:space="preserve">                                              </w:t>
      </w:r>
      <w:r w:rsidRPr="00EC0135">
        <w:rPr>
          <w:vertAlign w:val="superscript"/>
          <w:lang w:val="ru-RU"/>
        </w:rPr>
        <w:tab/>
      </w:r>
      <w:r w:rsidRPr="00EC0135">
        <w:rPr>
          <w:vertAlign w:val="superscript"/>
          <w:lang w:val="ru-RU"/>
        </w:rPr>
        <w:tab/>
        <w:t xml:space="preserve">         (подпись)                                                        (ФИО обучающегося)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rPr>
          <w:lang w:val="ru-RU"/>
        </w:rPr>
      </w:pPr>
    </w:p>
    <w:p w:rsidR="007025F4" w:rsidRPr="00EC0135" w:rsidRDefault="007025F4" w:rsidP="007E756A">
      <w:pPr>
        <w:jc w:val="center"/>
        <w:rPr>
          <w:bCs/>
        </w:rPr>
      </w:pPr>
      <w:r w:rsidRPr="00EC0135">
        <w:rPr>
          <w:noProof/>
          <w:lang w:val="ru-RU" w:eastAsia="ru-RU"/>
        </w:rPr>
        <w:lastRenderedPageBreak/>
        <w:drawing>
          <wp:inline distT="0" distB="0" distL="0" distR="0" wp14:anchorId="1CB455F7" wp14:editId="4D5295E2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25F4" w:rsidRPr="00EC0135" w:rsidRDefault="007025F4" w:rsidP="007E756A">
      <w:pPr>
        <w:adjustRightInd w:val="0"/>
        <w:spacing w:before="120" w:line="360" w:lineRule="auto"/>
        <w:jc w:val="center"/>
        <w:rPr>
          <w:b/>
          <w:lang w:val="ru-RU"/>
        </w:rPr>
      </w:pPr>
      <w:r w:rsidRPr="00EC0135">
        <w:rPr>
          <w:b/>
          <w:lang w:val="ru-RU"/>
        </w:rPr>
        <w:t>Министерство науки и высшего образования Российской Федерации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федеральное государственное бюджетное образовательное 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учреждение высшего образования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 xml:space="preserve">«Московский государственный юридический университет </w:t>
      </w:r>
    </w:p>
    <w:p w:rsidR="007025F4" w:rsidRPr="00EC0135" w:rsidRDefault="007025F4" w:rsidP="007E756A">
      <w:pPr>
        <w:adjustRightInd w:val="0"/>
        <w:spacing w:line="360" w:lineRule="auto"/>
        <w:jc w:val="center"/>
        <w:rPr>
          <w:b/>
          <w:lang w:val="ru-RU"/>
        </w:rPr>
      </w:pPr>
      <w:r w:rsidRPr="00EC0135">
        <w:rPr>
          <w:b/>
          <w:lang w:val="ru-RU"/>
        </w:rPr>
        <w:t>имени О.Е.</w:t>
      </w:r>
      <w:r w:rsidRPr="00EC0135">
        <w:rPr>
          <w:b/>
        </w:rPr>
        <w:t> </w:t>
      </w:r>
      <w:r w:rsidRPr="00EC0135">
        <w:rPr>
          <w:b/>
          <w:lang w:val="ru-RU"/>
        </w:rPr>
        <w:t>Кутафина (МГЮА)»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(Университет имени О.Е.</w:t>
      </w:r>
      <w:r w:rsidRPr="00EC0135">
        <w:rPr>
          <w:b/>
        </w:rPr>
        <w:t> </w:t>
      </w:r>
      <w:r w:rsidRPr="00EC0135">
        <w:rPr>
          <w:b/>
          <w:lang w:val="ru-RU"/>
        </w:rPr>
        <w:t>Кутафина (МГЮА))</w:t>
      </w:r>
    </w:p>
    <w:p w:rsidR="007025F4" w:rsidRPr="00EC0135" w:rsidRDefault="007025F4" w:rsidP="007E756A">
      <w:pPr>
        <w:adjustRightInd w:val="0"/>
        <w:jc w:val="center"/>
        <w:rPr>
          <w:b/>
          <w:lang w:val="ru-RU"/>
        </w:rPr>
      </w:pPr>
      <w:r w:rsidRPr="00EC0135">
        <w:rPr>
          <w:b/>
          <w:lang w:val="ru-RU"/>
        </w:rPr>
        <w:t>Оренбургский институт (филиал)</w:t>
      </w:r>
    </w:p>
    <w:p w:rsidR="007025F4" w:rsidRPr="00EC0135" w:rsidRDefault="007025F4" w:rsidP="007E756A">
      <w:pPr>
        <w:jc w:val="center"/>
        <w:rPr>
          <w:sz w:val="26"/>
          <w:szCs w:val="26"/>
          <w:lang w:val="ru-RU"/>
        </w:rPr>
      </w:pPr>
      <w:r w:rsidRPr="00EC0135">
        <w:rPr>
          <w:sz w:val="26"/>
          <w:szCs w:val="26"/>
          <w:lang w:val="ru-RU"/>
        </w:rPr>
        <w:tab/>
      </w:r>
    </w:p>
    <w:p w:rsidR="007025F4" w:rsidRPr="00EC0135" w:rsidRDefault="007025F4" w:rsidP="007E756A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2"/>
      <w:r w:rsidRPr="00EC0135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2"/>
    </w:p>
    <w:p w:rsidR="007025F4" w:rsidRPr="00EC0135" w:rsidRDefault="007025F4" w:rsidP="007E756A">
      <w:pPr>
        <w:jc w:val="center"/>
        <w:rPr>
          <w:sz w:val="28"/>
          <w:szCs w:val="28"/>
          <w:lang w:val="ru-RU"/>
        </w:rPr>
      </w:pPr>
    </w:p>
    <w:p w:rsidR="007025F4" w:rsidRPr="00EC0135" w:rsidRDefault="007025F4" w:rsidP="007E756A">
      <w:pPr>
        <w:rPr>
          <w:lang w:val="ru-RU"/>
        </w:rPr>
      </w:pPr>
      <w:r w:rsidRPr="00EC0135">
        <w:rPr>
          <w:szCs w:val="28"/>
          <w:lang w:val="ru-RU"/>
        </w:rPr>
        <w:t xml:space="preserve">Обучающегося </w:t>
      </w:r>
      <w:r w:rsidRPr="00EC0135">
        <w:rPr>
          <w:lang w:val="ru-RU"/>
        </w:rPr>
        <w:t>_______________________________________________________________</w:t>
      </w:r>
    </w:p>
    <w:p w:rsidR="007025F4" w:rsidRPr="00EC0135" w:rsidRDefault="007025F4" w:rsidP="007E756A">
      <w:pPr>
        <w:ind w:firstLine="1276"/>
        <w:jc w:val="center"/>
        <w:rPr>
          <w:i/>
          <w:vertAlign w:val="superscript"/>
          <w:lang w:val="ru-RU"/>
        </w:rPr>
      </w:pPr>
      <w:r w:rsidRPr="00EC0135">
        <w:rPr>
          <w:i/>
          <w:vertAlign w:val="superscript"/>
          <w:lang w:val="ru-RU"/>
        </w:rPr>
        <w:t>указать ФИО магистранта полностью</w:t>
      </w:r>
    </w:p>
    <w:p w:rsidR="007025F4" w:rsidRPr="00EC0135" w:rsidRDefault="007025F4" w:rsidP="007E756A">
      <w:pPr>
        <w:pStyle w:val="23"/>
        <w:suppressAutoHyphens/>
        <w:ind w:left="0"/>
        <w:rPr>
          <w:lang w:val="ru-RU"/>
        </w:rPr>
      </w:pPr>
      <w:r w:rsidRPr="00EC0135">
        <w:rPr>
          <w:sz w:val="24"/>
          <w:szCs w:val="24"/>
          <w:lang w:val="ru-RU"/>
        </w:rPr>
        <w:t>______курса  ____________</w:t>
      </w:r>
      <w:r w:rsidRPr="00EC0135">
        <w:rPr>
          <w:lang w:val="ru-RU"/>
        </w:rPr>
        <w:t xml:space="preserve"> </w:t>
      </w:r>
      <w:r w:rsidRPr="00EC0135">
        <w:rPr>
          <w:sz w:val="24"/>
          <w:szCs w:val="24"/>
          <w:lang w:val="ru-RU"/>
        </w:rPr>
        <w:t xml:space="preserve">формы обучения </w:t>
      </w:r>
    </w:p>
    <w:p w:rsidR="007025F4" w:rsidRPr="00EC0135" w:rsidRDefault="007025F4" w:rsidP="007E756A">
      <w:pPr>
        <w:pStyle w:val="23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EC0135">
        <w:rPr>
          <w:i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7025F4" w:rsidRPr="00EC0135" w:rsidRDefault="007025F4" w:rsidP="007E756A">
      <w:pPr>
        <w:pStyle w:val="23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EC0135">
        <w:rPr>
          <w:i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EC0135">
        <w:rPr>
          <w:rFonts w:eastAsia="Calibri"/>
          <w:i/>
          <w:sz w:val="24"/>
          <w:szCs w:val="24"/>
          <w:lang w:val="ru-RU"/>
        </w:rPr>
        <w:t xml:space="preserve">оформление отчетных материалов. </w:t>
      </w:r>
    </w:p>
    <w:p w:rsidR="007025F4" w:rsidRPr="00EC0135" w:rsidRDefault="007025F4" w:rsidP="007E756A">
      <w:pPr>
        <w:shd w:val="clear" w:color="auto" w:fill="FFFFFF"/>
        <w:tabs>
          <w:tab w:val="left" w:pos="1411"/>
        </w:tabs>
        <w:ind w:firstLine="709"/>
        <w:jc w:val="both"/>
        <w:rPr>
          <w:i/>
          <w:lang w:val="ru-RU"/>
        </w:rPr>
      </w:pPr>
      <w:r w:rsidRPr="00EC0135">
        <w:rPr>
          <w:i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7025F4" w:rsidRPr="00EC0135" w:rsidRDefault="007025F4" w:rsidP="007E756A">
      <w:pPr>
        <w:shd w:val="clear" w:color="auto" w:fill="FFFFFF"/>
        <w:tabs>
          <w:tab w:val="left" w:pos="1411"/>
        </w:tabs>
        <w:ind w:firstLine="709"/>
        <w:jc w:val="both"/>
        <w:rPr>
          <w:sz w:val="28"/>
          <w:szCs w:val="28"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rPr>
          <w:b/>
          <w:lang w:val="ru-RU"/>
        </w:rPr>
      </w:pPr>
      <w:r w:rsidRPr="00EC0135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7025F4" w:rsidRPr="00EC0135" w:rsidRDefault="007025F4" w:rsidP="007E756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EC0135">
        <w:rPr>
          <w:sz w:val="28"/>
          <w:szCs w:val="28"/>
          <w:vertAlign w:val="superscript"/>
          <w:lang w:val="ru-RU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7025F4" w:rsidRPr="00EC0135" w:rsidRDefault="007025F4" w:rsidP="007E756A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jc w:val="both"/>
        <w:rPr>
          <w:vertAlign w:val="subscript"/>
          <w:lang w:val="ru-RU"/>
        </w:rPr>
      </w:pPr>
      <w:r w:rsidRPr="00EC0135">
        <w:rPr>
          <w:vertAlign w:val="subscript"/>
          <w:lang w:val="ru-RU"/>
        </w:rPr>
        <w:t>«______» ________________</w:t>
      </w:r>
      <w:r w:rsidRPr="00EC0135">
        <w:rPr>
          <w:lang w:val="ru-RU"/>
        </w:rPr>
        <w:t>20</w:t>
      </w:r>
      <w:r w:rsidRPr="00EC0135">
        <w:rPr>
          <w:vertAlign w:val="subscript"/>
          <w:lang w:val="ru-RU"/>
        </w:rPr>
        <w:t>______     ____________________________ / __________________________________________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vertAlign w:val="superscript"/>
          <w:lang w:val="ru-RU"/>
        </w:rPr>
        <w:t xml:space="preserve">                           (дата)</w:t>
      </w:r>
      <w:r w:rsidRPr="00EC0135">
        <w:rPr>
          <w:lang w:val="ru-RU"/>
        </w:rPr>
        <w:t xml:space="preserve">                                        </w:t>
      </w:r>
      <w:r w:rsidRPr="00EC0135">
        <w:rPr>
          <w:vertAlign w:val="superscript"/>
          <w:lang w:val="ru-RU"/>
        </w:rPr>
        <w:t xml:space="preserve">Подпись </w:t>
      </w:r>
      <w:r w:rsidRPr="00EC0135">
        <w:rPr>
          <w:lang w:val="ru-RU"/>
        </w:rPr>
        <w:t xml:space="preserve">                                         </w:t>
      </w:r>
      <w:r w:rsidRPr="00EC0135">
        <w:rPr>
          <w:vertAlign w:val="superscript"/>
          <w:lang w:val="ru-RU"/>
        </w:rPr>
        <w:t>ФИО Руководителя практики</w:t>
      </w:r>
    </w:p>
    <w:p w:rsidR="007025F4" w:rsidRPr="00EC0135" w:rsidRDefault="007025F4" w:rsidP="007E756A">
      <w:pPr>
        <w:tabs>
          <w:tab w:val="left" w:pos="3402"/>
        </w:tabs>
        <w:rPr>
          <w:b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rPr>
          <w:b/>
          <w:lang w:val="ru-RU"/>
        </w:rPr>
      </w:pPr>
    </w:p>
    <w:p w:rsidR="007025F4" w:rsidRPr="00EC0135" w:rsidRDefault="007025F4" w:rsidP="007E756A">
      <w:pPr>
        <w:tabs>
          <w:tab w:val="left" w:pos="3402"/>
        </w:tabs>
        <w:rPr>
          <w:lang w:val="ru-RU"/>
        </w:rPr>
      </w:pPr>
      <w:r w:rsidRPr="00EC0135">
        <w:rPr>
          <w:b/>
          <w:lang w:val="ru-RU"/>
        </w:rPr>
        <w:t xml:space="preserve">Оценка по итогам аттестации по практике: </w:t>
      </w:r>
      <w:r w:rsidRPr="00EC0135">
        <w:rPr>
          <w:lang w:val="ru-RU"/>
        </w:rPr>
        <w:t>______________________________________</w:t>
      </w:r>
    </w:p>
    <w:p w:rsidR="007025F4" w:rsidRPr="00EC0135" w:rsidRDefault="007025F4" w:rsidP="007E756A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lang w:val="ru-RU"/>
        </w:rPr>
        <w:tab/>
      </w:r>
      <w:r w:rsidRPr="00EC0135">
        <w:rPr>
          <w:sz w:val="28"/>
          <w:szCs w:val="28"/>
          <w:vertAlign w:val="superscript"/>
          <w:lang w:val="ru-RU"/>
        </w:rPr>
        <w:t>зачтено / не зачтено</w:t>
      </w:r>
    </w:p>
    <w:p w:rsidR="007025F4" w:rsidRPr="00EC0135" w:rsidRDefault="007025F4" w:rsidP="007E756A">
      <w:pPr>
        <w:tabs>
          <w:tab w:val="left" w:pos="3402"/>
        </w:tabs>
        <w:jc w:val="both"/>
        <w:rPr>
          <w:vertAlign w:val="subscript"/>
          <w:lang w:val="ru-RU"/>
        </w:rPr>
      </w:pPr>
      <w:r w:rsidRPr="00EC0135">
        <w:rPr>
          <w:vertAlign w:val="subscript"/>
          <w:lang w:val="ru-RU"/>
        </w:rPr>
        <w:t>«______» ________________</w:t>
      </w:r>
      <w:r w:rsidRPr="00EC0135">
        <w:rPr>
          <w:lang w:val="ru-RU"/>
        </w:rPr>
        <w:t>20</w:t>
      </w:r>
      <w:r w:rsidRPr="00EC0135">
        <w:rPr>
          <w:vertAlign w:val="subscript"/>
          <w:lang w:val="ru-RU"/>
        </w:rPr>
        <w:t>______     ____________________________ / __________________________________________</w:t>
      </w:r>
    </w:p>
    <w:p w:rsidR="007025F4" w:rsidRPr="00EC0135" w:rsidRDefault="007025F4" w:rsidP="007E756A">
      <w:pPr>
        <w:rPr>
          <w:lang w:val="ru-RU"/>
        </w:rPr>
      </w:pPr>
      <w:r w:rsidRPr="00EC0135">
        <w:rPr>
          <w:vertAlign w:val="superscript"/>
          <w:lang w:val="ru-RU"/>
        </w:rPr>
        <w:t xml:space="preserve">                               (дата)</w:t>
      </w:r>
      <w:r w:rsidRPr="00EC0135">
        <w:rPr>
          <w:lang w:val="ru-RU"/>
        </w:rPr>
        <w:t xml:space="preserve">                                        </w:t>
      </w:r>
      <w:r w:rsidRPr="00EC0135">
        <w:rPr>
          <w:vertAlign w:val="superscript"/>
          <w:lang w:val="ru-RU"/>
        </w:rPr>
        <w:t xml:space="preserve">Подпись </w:t>
      </w:r>
      <w:r w:rsidRPr="00EC0135">
        <w:rPr>
          <w:lang w:val="ru-RU"/>
        </w:rPr>
        <w:t xml:space="preserve">                                         </w:t>
      </w:r>
      <w:r w:rsidRPr="00EC0135">
        <w:rPr>
          <w:vertAlign w:val="superscript"/>
          <w:lang w:val="ru-RU"/>
        </w:rPr>
        <w:t>ФИО Руководителя практики</w:t>
      </w:r>
    </w:p>
    <w:p w:rsidR="002F7FC0" w:rsidRPr="00EC0135" w:rsidRDefault="002F7FC0" w:rsidP="007E756A">
      <w:pPr>
        <w:widowControl/>
        <w:tabs>
          <w:tab w:val="left" w:pos="426"/>
        </w:tabs>
        <w:autoSpaceDE/>
        <w:autoSpaceDN/>
        <w:spacing w:line="360" w:lineRule="auto"/>
        <w:ind w:firstLine="720"/>
        <w:contextualSpacing/>
        <w:jc w:val="both"/>
        <w:rPr>
          <w:sz w:val="28"/>
          <w:szCs w:val="28"/>
          <w:lang w:val="ru-RU"/>
        </w:rPr>
      </w:pPr>
    </w:p>
    <w:p w:rsidR="00D278CA" w:rsidRPr="00EC0135" w:rsidRDefault="00D278CA" w:rsidP="007E756A">
      <w:pPr>
        <w:rPr>
          <w:lang w:val="ru-RU"/>
        </w:rPr>
      </w:pPr>
    </w:p>
    <w:sectPr w:rsidR="00D278CA" w:rsidRPr="00EC0135" w:rsidSect="00D278CA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DD4" w:rsidRDefault="00147DD4">
      <w:r>
        <w:separator/>
      </w:r>
    </w:p>
  </w:endnote>
  <w:endnote w:type="continuationSeparator" w:id="0">
    <w:p w:rsidR="00147DD4" w:rsidRDefault="00147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8070696"/>
      <w:docPartObj>
        <w:docPartGallery w:val="Page Numbers (Bottom of Page)"/>
        <w:docPartUnique/>
      </w:docPartObj>
    </w:sdtPr>
    <w:sdtEndPr/>
    <w:sdtContent>
      <w:p w:rsidR="002F0B1F" w:rsidRDefault="002F0B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D49" w:rsidRPr="00961D49">
          <w:rPr>
            <w:noProof/>
            <w:lang w:val="ru-RU"/>
          </w:rPr>
          <w:t>5</w:t>
        </w:r>
        <w:r>
          <w:fldChar w:fldCharType="end"/>
        </w:r>
      </w:p>
    </w:sdtContent>
  </w:sdt>
  <w:p w:rsidR="002F0B1F" w:rsidRDefault="002F0B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DD4" w:rsidRDefault="00147DD4">
      <w:r>
        <w:separator/>
      </w:r>
    </w:p>
  </w:footnote>
  <w:footnote w:type="continuationSeparator" w:id="0">
    <w:p w:rsidR="00147DD4" w:rsidRDefault="00147D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1F" w:rsidRDefault="002F0B1F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262E7D6" wp14:editId="1764DC21">
              <wp:simplePos x="0" y="0"/>
              <wp:positionH relativeFrom="page">
                <wp:posOffset>6664960</wp:posOffset>
              </wp:positionH>
              <wp:positionV relativeFrom="page">
                <wp:posOffset>438150</wp:posOffset>
              </wp:positionV>
              <wp:extent cx="2032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0B1F" w:rsidRDefault="002F0B1F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62E7D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4.8pt;margin-top:34.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    <v:textbox inset="0,0,0,0">
                <w:txbxContent>
                  <w:p w:rsidR="002F0B1F" w:rsidRDefault="002F0B1F">
                    <w:pPr>
                      <w:spacing w:before="10"/>
                      <w:ind w:left="4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7939B7"/>
    <w:multiLevelType w:val="hybridMultilevel"/>
    <w:tmpl w:val="D368F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1"/>
  </w:num>
  <w:num w:numId="5">
    <w:abstractNumId w:val="13"/>
  </w:num>
  <w:num w:numId="6">
    <w:abstractNumId w:val="12"/>
  </w:num>
  <w:num w:numId="7">
    <w:abstractNumId w:val="15"/>
  </w:num>
  <w:num w:numId="8">
    <w:abstractNumId w:val="1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4"/>
  </w:num>
  <w:num w:numId="15">
    <w:abstractNumId w:val="18"/>
  </w:num>
  <w:num w:numId="16">
    <w:abstractNumId w:val="16"/>
  </w:num>
  <w:num w:numId="17">
    <w:abstractNumId w:val="4"/>
  </w:num>
  <w:num w:numId="18">
    <w:abstractNumId w:val="7"/>
  </w:num>
  <w:num w:numId="19">
    <w:abstractNumId w:val="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BD"/>
    <w:rsid w:val="000005A0"/>
    <w:rsid w:val="000016CE"/>
    <w:rsid w:val="00006113"/>
    <w:rsid w:val="000115D4"/>
    <w:rsid w:val="000254CB"/>
    <w:rsid w:val="000340A3"/>
    <w:rsid w:val="00070B84"/>
    <w:rsid w:val="00074C33"/>
    <w:rsid w:val="00080263"/>
    <w:rsid w:val="00080A7F"/>
    <w:rsid w:val="000A39DE"/>
    <w:rsid w:val="000A6B2B"/>
    <w:rsid w:val="000B0ADA"/>
    <w:rsid w:val="000C246F"/>
    <w:rsid w:val="000C6B8C"/>
    <w:rsid w:val="000F0C5D"/>
    <w:rsid w:val="000F7C6E"/>
    <w:rsid w:val="0011318E"/>
    <w:rsid w:val="0011651C"/>
    <w:rsid w:val="00120C4A"/>
    <w:rsid w:val="001377CD"/>
    <w:rsid w:val="0014393F"/>
    <w:rsid w:val="00147DD4"/>
    <w:rsid w:val="00151D8E"/>
    <w:rsid w:val="001538BB"/>
    <w:rsid w:val="00155AF6"/>
    <w:rsid w:val="00157C4D"/>
    <w:rsid w:val="0016391E"/>
    <w:rsid w:val="001803E2"/>
    <w:rsid w:val="00182152"/>
    <w:rsid w:val="001918A8"/>
    <w:rsid w:val="00191E29"/>
    <w:rsid w:val="00194266"/>
    <w:rsid w:val="001B157C"/>
    <w:rsid w:val="001B4C34"/>
    <w:rsid w:val="001D0F27"/>
    <w:rsid w:val="001D2641"/>
    <w:rsid w:val="001D56E9"/>
    <w:rsid w:val="001E3245"/>
    <w:rsid w:val="00201551"/>
    <w:rsid w:val="002044BD"/>
    <w:rsid w:val="0020688F"/>
    <w:rsid w:val="00224DDD"/>
    <w:rsid w:val="00225A28"/>
    <w:rsid w:val="0026013B"/>
    <w:rsid w:val="00262B2A"/>
    <w:rsid w:val="00270A96"/>
    <w:rsid w:val="002867F6"/>
    <w:rsid w:val="002914F2"/>
    <w:rsid w:val="00293E93"/>
    <w:rsid w:val="002969C1"/>
    <w:rsid w:val="002A376B"/>
    <w:rsid w:val="002B14EF"/>
    <w:rsid w:val="002D0CE4"/>
    <w:rsid w:val="002D26B9"/>
    <w:rsid w:val="002E7225"/>
    <w:rsid w:val="002F0B1F"/>
    <w:rsid w:val="002F64F3"/>
    <w:rsid w:val="002F7FC0"/>
    <w:rsid w:val="003023C4"/>
    <w:rsid w:val="00322682"/>
    <w:rsid w:val="00323AC8"/>
    <w:rsid w:val="00327C3F"/>
    <w:rsid w:val="00335CDC"/>
    <w:rsid w:val="00342334"/>
    <w:rsid w:val="00350679"/>
    <w:rsid w:val="00354B5E"/>
    <w:rsid w:val="00354E07"/>
    <w:rsid w:val="0036305B"/>
    <w:rsid w:val="0037127B"/>
    <w:rsid w:val="0037320B"/>
    <w:rsid w:val="00394E3F"/>
    <w:rsid w:val="003A1CE1"/>
    <w:rsid w:val="003B09C9"/>
    <w:rsid w:val="003C5189"/>
    <w:rsid w:val="003C6738"/>
    <w:rsid w:val="003D4542"/>
    <w:rsid w:val="003D4C8B"/>
    <w:rsid w:val="003F110C"/>
    <w:rsid w:val="003F6BE0"/>
    <w:rsid w:val="00401DD8"/>
    <w:rsid w:val="00401F03"/>
    <w:rsid w:val="0040649D"/>
    <w:rsid w:val="004112B8"/>
    <w:rsid w:val="0041449C"/>
    <w:rsid w:val="00417ED5"/>
    <w:rsid w:val="00422522"/>
    <w:rsid w:val="00430B8D"/>
    <w:rsid w:val="00431A18"/>
    <w:rsid w:val="00432597"/>
    <w:rsid w:val="00443921"/>
    <w:rsid w:val="004637CD"/>
    <w:rsid w:val="00464555"/>
    <w:rsid w:val="004822BD"/>
    <w:rsid w:val="00486BA4"/>
    <w:rsid w:val="004A51FF"/>
    <w:rsid w:val="004B27AB"/>
    <w:rsid w:val="004C74E0"/>
    <w:rsid w:val="004D208B"/>
    <w:rsid w:val="004E37D8"/>
    <w:rsid w:val="004E3C04"/>
    <w:rsid w:val="004F1B34"/>
    <w:rsid w:val="004F4C9C"/>
    <w:rsid w:val="004F7396"/>
    <w:rsid w:val="00504D16"/>
    <w:rsid w:val="00506360"/>
    <w:rsid w:val="00511DF6"/>
    <w:rsid w:val="00512488"/>
    <w:rsid w:val="00522CA2"/>
    <w:rsid w:val="005371B2"/>
    <w:rsid w:val="0054747A"/>
    <w:rsid w:val="00561A16"/>
    <w:rsid w:val="00566869"/>
    <w:rsid w:val="00597E62"/>
    <w:rsid w:val="005A4BBE"/>
    <w:rsid w:val="005C3546"/>
    <w:rsid w:val="005C7674"/>
    <w:rsid w:val="0060083B"/>
    <w:rsid w:val="0060600D"/>
    <w:rsid w:val="00620903"/>
    <w:rsid w:val="00654DD5"/>
    <w:rsid w:val="006550BC"/>
    <w:rsid w:val="006642F1"/>
    <w:rsid w:val="00666F6C"/>
    <w:rsid w:val="00685CDC"/>
    <w:rsid w:val="00687D8B"/>
    <w:rsid w:val="006A0AA2"/>
    <w:rsid w:val="006B2BD9"/>
    <w:rsid w:val="006B2EFF"/>
    <w:rsid w:val="006B306C"/>
    <w:rsid w:val="006B4A91"/>
    <w:rsid w:val="006C1F9E"/>
    <w:rsid w:val="006F0BE3"/>
    <w:rsid w:val="006F6B0E"/>
    <w:rsid w:val="007000F8"/>
    <w:rsid w:val="007025F4"/>
    <w:rsid w:val="00714211"/>
    <w:rsid w:val="007164FD"/>
    <w:rsid w:val="00720B3C"/>
    <w:rsid w:val="0072729E"/>
    <w:rsid w:val="00736F20"/>
    <w:rsid w:val="0074036C"/>
    <w:rsid w:val="00747955"/>
    <w:rsid w:val="00796AA5"/>
    <w:rsid w:val="007A3304"/>
    <w:rsid w:val="007B26C8"/>
    <w:rsid w:val="007B3870"/>
    <w:rsid w:val="007B470C"/>
    <w:rsid w:val="007C12FA"/>
    <w:rsid w:val="007C502F"/>
    <w:rsid w:val="007D730E"/>
    <w:rsid w:val="007E756A"/>
    <w:rsid w:val="00801D35"/>
    <w:rsid w:val="00807996"/>
    <w:rsid w:val="008141DC"/>
    <w:rsid w:val="00822ED5"/>
    <w:rsid w:val="008361FF"/>
    <w:rsid w:val="008362D0"/>
    <w:rsid w:val="00842A50"/>
    <w:rsid w:val="00842A8C"/>
    <w:rsid w:val="00843747"/>
    <w:rsid w:val="008446FE"/>
    <w:rsid w:val="0085395D"/>
    <w:rsid w:val="00867427"/>
    <w:rsid w:val="0088295A"/>
    <w:rsid w:val="00893B06"/>
    <w:rsid w:val="0089694F"/>
    <w:rsid w:val="008A50BB"/>
    <w:rsid w:val="008B037E"/>
    <w:rsid w:val="008B3DBB"/>
    <w:rsid w:val="008B7A6D"/>
    <w:rsid w:val="008C7178"/>
    <w:rsid w:val="008C7C43"/>
    <w:rsid w:val="008D6513"/>
    <w:rsid w:val="008E0187"/>
    <w:rsid w:val="008E2D2D"/>
    <w:rsid w:val="008F16DE"/>
    <w:rsid w:val="009107A4"/>
    <w:rsid w:val="00914161"/>
    <w:rsid w:val="00915C69"/>
    <w:rsid w:val="00927D42"/>
    <w:rsid w:val="009332A2"/>
    <w:rsid w:val="00933E44"/>
    <w:rsid w:val="00936A87"/>
    <w:rsid w:val="0094145C"/>
    <w:rsid w:val="00953447"/>
    <w:rsid w:val="00960B82"/>
    <w:rsid w:val="00961D49"/>
    <w:rsid w:val="00965C3A"/>
    <w:rsid w:val="0096634B"/>
    <w:rsid w:val="0097117C"/>
    <w:rsid w:val="00976FE7"/>
    <w:rsid w:val="009775C7"/>
    <w:rsid w:val="00982B18"/>
    <w:rsid w:val="009943EA"/>
    <w:rsid w:val="009A19C2"/>
    <w:rsid w:val="009B04B5"/>
    <w:rsid w:val="009B3594"/>
    <w:rsid w:val="009C0A7F"/>
    <w:rsid w:val="009D0359"/>
    <w:rsid w:val="009E080A"/>
    <w:rsid w:val="009E120D"/>
    <w:rsid w:val="00A07C3D"/>
    <w:rsid w:val="00A108D7"/>
    <w:rsid w:val="00A231F1"/>
    <w:rsid w:val="00A24A6A"/>
    <w:rsid w:val="00A3615B"/>
    <w:rsid w:val="00A40F10"/>
    <w:rsid w:val="00A43A11"/>
    <w:rsid w:val="00A54B39"/>
    <w:rsid w:val="00A76839"/>
    <w:rsid w:val="00AB0324"/>
    <w:rsid w:val="00AC1DE6"/>
    <w:rsid w:val="00AC1FD8"/>
    <w:rsid w:val="00AD67A7"/>
    <w:rsid w:val="00AD7075"/>
    <w:rsid w:val="00AF2E30"/>
    <w:rsid w:val="00AF3BDE"/>
    <w:rsid w:val="00AF7F53"/>
    <w:rsid w:val="00B01FE2"/>
    <w:rsid w:val="00B10981"/>
    <w:rsid w:val="00B12B81"/>
    <w:rsid w:val="00B15A65"/>
    <w:rsid w:val="00B42436"/>
    <w:rsid w:val="00B42CF7"/>
    <w:rsid w:val="00B47C2D"/>
    <w:rsid w:val="00B74CA1"/>
    <w:rsid w:val="00B80DAE"/>
    <w:rsid w:val="00B82BA6"/>
    <w:rsid w:val="00B92C09"/>
    <w:rsid w:val="00B97129"/>
    <w:rsid w:val="00BA1468"/>
    <w:rsid w:val="00BC06A3"/>
    <w:rsid w:val="00BD1159"/>
    <w:rsid w:val="00BD4C41"/>
    <w:rsid w:val="00BE72C8"/>
    <w:rsid w:val="00BE7AFE"/>
    <w:rsid w:val="00BF15B2"/>
    <w:rsid w:val="00BF4838"/>
    <w:rsid w:val="00C15396"/>
    <w:rsid w:val="00C2247A"/>
    <w:rsid w:val="00C370AB"/>
    <w:rsid w:val="00C451FD"/>
    <w:rsid w:val="00C47367"/>
    <w:rsid w:val="00C54C8A"/>
    <w:rsid w:val="00C60F3A"/>
    <w:rsid w:val="00C71669"/>
    <w:rsid w:val="00C71CD9"/>
    <w:rsid w:val="00C71F5A"/>
    <w:rsid w:val="00C737E4"/>
    <w:rsid w:val="00C74128"/>
    <w:rsid w:val="00C743FF"/>
    <w:rsid w:val="00C80D04"/>
    <w:rsid w:val="00C81154"/>
    <w:rsid w:val="00C86309"/>
    <w:rsid w:val="00C901CF"/>
    <w:rsid w:val="00C932BF"/>
    <w:rsid w:val="00C9440F"/>
    <w:rsid w:val="00C9459A"/>
    <w:rsid w:val="00CB37F2"/>
    <w:rsid w:val="00CB3C67"/>
    <w:rsid w:val="00CB570B"/>
    <w:rsid w:val="00CC04AD"/>
    <w:rsid w:val="00CE227F"/>
    <w:rsid w:val="00D10CF6"/>
    <w:rsid w:val="00D1362E"/>
    <w:rsid w:val="00D15A4B"/>
    <w:rsid w:val="00D16D92"/>
    <w:rsid w:val="00D23446"/>
    <w:rsid w:val="00D278CA"/>
    <w:rsid w:val="00D345DE"/>
    <w:rsid w:val="00D52892"/>
    <w:rsid w:val="00D552F8"/>
    <w:rsid w:val="00D62701"/>
    <w:rsid w:val="00D75AFC"/>
    <w:rsid w:val="00D84641"/>
    <w:rsid w:val="00D84E6B"/>
    <w:rsid w:val="00DA739A"/>
    <w:rsid w:val="00DB409C"/>
    <w:rsid w:val="00DB40E1"/>
    <w:rsid w:val="00DB725F"/>
    <w:rsid w:val="00DD1F6D"/>
    <w:rsid w:val="00DD7DC8"/>
    <w:rsid w:val="00DE0E65"/>
    <w:rsid w:val="00DF5402"/>
    <w:rsid w:val="00E1513F"/>
    <w:rsid w:val="00E2030D"/>
    <w:rsid w:val="00E23871"/>
    <w:rsid w:val="00E33992"/>
    <w:rsid w:val="00E404CF"/>
    <w:rsid w:val="00E42A1E"/>
    <w:rsid w:val="00E4548A"/>
    <w:rsid w:val="00E45905"/>
    <w:rsid w:val="00E45ABC"/>
    <w:rsid w:val="00E52B59"/>
    <w:rsid w:val="00E54011"/>
    <w:rsid w:val="00E73E9F"/>
    <w:rsid w:val="00E80766"/>
    <w:rsid w:val="00E812AD"/>
    <w:rsid w:val="00E87314"/>
    <w:rsid w:val="00E920A0"/>
    <w:rsid w:val="00E97B27"/>
    <w:rsid w:val="00EA336C"/>
    <w:rsid w:val="00EA6431"/>
    <w:rsid w:val="00EB4144"/>
    <w:rsid w:val="00EB5352"/>
    <w:rsid w:val="00EC0135"/>
    <w:rsid w:val="00EC6F9E"/>
    <w:rsid w:val="00EF05A4"/>
    <w:rsid w:val="00EF400C"/>
    <w:rsid w:val="00EF48DF"/>
    <w:rsid w:val="00EF616D"/>
    <w:rsid w:val="00F016B5"/>
    <w:rsid w:val="00F22B33"/>
    <w:rsid w:val="00F2349D"/>
    <w:rsid w:val="00F330D1"/>
    <w:rsid w:val="00F52D0E"/>
    <w:rsid w:val="00F54BB0"/>
    <w:rsid w:val="00F75210"/>
    <w:rsid w:val="00F75469"/>
    <w:rsid w:val="00F92D01"/>
    <w:rsid w:val="00F974BC"/>
    <w:rsid w:val="00FA039A"/>
    <w:rsid w:val="00FA0CD7"/>
    <w:rsid w:val="00FA7324"/>
    <w:rsid w:val="00FB05EC"/>
    <w:rsid w:val="00FC218E"/>
    <w:rsid w:val="00FC3A61"/>
    <w:rsid w:val="00FE6720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7A7CD-2067-4C7C-B1B7-CE94D097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22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4822BD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5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822BD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22B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822B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4822BD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822BD"/>
    <w:pPr>
      <w:ind w:left="103"/>
    </w:pPr>
  </w:style>
  <w:style w:type="paragraph" w:styleId="a6">
    <w:name w:val="header"/>
    <w:basedOn w:val="a"/>
    <w:link w:val="a7"/>
    <w:uiPriority w:val="99"/>
    <w:unhideWhenUsed/>
    <w:rsid w:val="004822B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22BD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4822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22BD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4822BD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2B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4822BD"/>
    <w:rPr>
      <w:vertAlign w:val="superscript"/>
    </w:rPr>
  </w:style>
  <w:style w:type="character" w:styleId="ae">
    <w:name w:val="Hyperlink"/>
    <w:basedOn w:val="a0"/>
    <w:uiPriority w:val="99"/>
    <w:unhideWhenUsed/>
    <w:rsid w:val="004822BD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4822B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822BD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822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4822BD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4822B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4822BD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4822B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1">
    <w:name w:val="Основной текст (2)_"/>
    <w:link w:val="22"/>
    <w:rsid w:val="00E1513F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1513F"/>
    <w:pPr>
      <w:shd w:val="clear" w:color="auto" w:fill="FFFFFF"/>
      <w:autoSpaceDE/>
      <w:autoSpaceDN/>
      <w:spacing w:line="259" w:lineRule="exact"/>
      <w:ind w:hanging="360"/>
    </w:pPr>
    <w:rPr>
      <w:rFonts w:asciiTheme="minorHAnsi" w:eastAsiaTheme="minorHAnsi" w:hAnsiTheme="minorHAnsi" w:cstheme="minorBidi"/>
      <w:lang w:val="ru-RU"/>
    </w:rPr>
  </w:style>
  <w:style w:type="paragraph" w:customStyle="1" w:styleId="Style8">
    <w:name w:val="Style8"/>
    <w:basedOn w:val="a"/>
    <w:rsid w:val="007B470C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Style5">
    <w:name w:val="Style5"/>
    <w:basedOn w:val="a"/>
    <w:rsid w:val="00E87314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1">
    <w:name w:val="Style1"/>
    <w:basedOn w:val="a"/>
    <w:rsid w:val="00E87314"/>
    <w:pPr>
      <w:adjustRightInd w:val="0"/>
      <w:jc w:val="both"/>
    </w:pPr>
    <w:rPr>
      <w:sz w:val="24"/>
      <w:szCs w:val="24"/>
      <w:lang w:val="ru-RU" w:eastAsia="ru-RU"/>
    </w:rPr>
  </w:style>
  <w:style w:type="character" w:customStyle="1" w:styleId="FontStyle11">
    <w:name w:val="Font Style11"/>
    <w:basedOn w:val="a0"/>
    <w:rsid w:val="00E87314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7025F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7025F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025F4"/>
    <w:rPr>
      <w:rFonts w:ascii="Times New Roman" w:eastAsia="Times New Roman" w:hAnsi="Times New Roman" w:cs="Times New Roman"/>
      <w:lang w:val="en-US"/>
    </w:rPr>
  </w:style>
  <w:style w:type="paragraph" w:styleId="af2">
    <w:name w:val="TOC Heading"/>
    <w:basedOn w:val="1"/>
    <w:next w:val="a"/>
    <w:uiPriority w:val="39"/>
    <w:unhideWhenUsed/>
    <w:qFormat/>
    <w:rsid w:val="007025F4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5">
    <w:name w:val="toc 2"/>
    <w:basedOn w:val="a"/>
    <w:next w:val="a"/>
    <w:autoRedefine/>
    <w:uiPriority w:val="39"/>
    <w:rsid w:val="007025F4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table" w:customStyle="1" w:styleId="11">
    <w:name w:val="Сетка таблицы1"/>
    <w:basedOn w:val="a1"/>
    <w:next w:val="aa"/>
    <w:uiPriority w:val="39"/>
    <w:rsid w:val="00DD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next w:val="aa"/>
    <w:uiPriority w:val="39"/>
    <w:rsid w:val="00DD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espch.ru/" TargetMode="External"/><Relationship Id="rId18" Type="http://schemas.openxmlformats.org/officeDocument/2006/relationships/hyperlink" Target="https://msal.ru/content/ob-universitete/struktura/library/elektronnaya-biblioteka/?hash=tab3188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www.ksrf.ru/" TargetMode="External"/><Relationship Id="rId17" Type="http://schemas.openxmlformats.org/officeDocument/2006/relationships/hyperlink" Target="http://www.law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uaj.net/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upcour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enproc.gov.ru/" TargetMode="External"/><Relationship Id="rId10" Type="http://schemas.openxmlformats.org/officeDocument/2006/relationships/hyperlink" Target="http://znanium.com/catalog/product/914044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1A14A4A8-ED57-4FFB-8AE9-3584C2AF09CC" TargetMode="External"/><Relationship Id="rId14" Type="http://schemas.openxmlformats.org/officeDocument/2006/relationships/hyperlink" Target="http://www.echr.ru/court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38</Pages>
  <Words>9082</Words>
  <Characters>51772</Characters>
  <Application>Microsoft Office Word</Application>
  <DocSecurity>0</DocSecurity>
  <Lines>431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293</cp:revision>
  <cp:lastPrinted>2019-06-28T03:37:00Z</cp:lastPrinted>
  <dcterms:created xsi:type="dcterms:W3CDTF">2019-06-21T04:30:00Z</dcterms:created>
  <dcterms:modified xsi:type="dcterms:W3CDTF">2019-07-11T11:45:00Z</dcterms:modified>
</cp:coreProperties>
</file>